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617B54">
        <w:tc>
          <w:tcPr>
            <w:tcW w:w="10423" w:type="dxa"/>
            <w:gridSpan w:val="2"/>
            <w:tcBorders>
              <w:top w:val="nil"/>
              <w:left w:val="nil"/>
              <w:bottom w:val="nil"/>
              <w:right w:val="nil"/>
            </w:tcBorders>
            <w:shd w:val="clear" w:color="auto" w:fill="auto"/>
          </w:tcPr>
          <w:p w:rsidR="004F0988" w:rsidRDefault="004F0988" w:rsidP="007E79BA">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7E79BA">
              <w:rPr>
                <w:sz w:val="64"/>
              </w:rPr>
              <w:t>TS</w:t>
            </w:r>
            <w:bookmarkEnd w:id="2"/>
            <w:r w:rsidRPr="00133525">
              <w:rPr>
                <w:sz w:val="64"/>
              </w:rPr>
              <w:t xml:space="preserve"> </w:t>
            </w:r>
            <w:bookmarkStart w:id="3" w:name="specNumber"/>
            <w:r w:rsidR="007E79BA">
              <w:rPr>
                <w:sz w:val="64"/>
              </w:rPr>
              <w:t>29.549</w:t>
            </w:r>
            <w:bookmarkEnd w:id="3"/>
            <w:r w:rsidRPr="00133525">
              <w:rPr>
                <w:sz w:val="64"/>
              </w:rPr>
              <w:t xml:space="preserve"> </w:t>
            </w:r>
            <w:r w:rsidRPr="004D3578">
              <w:t>V</w:t>
            </w:r>
            <w:bookmarkStart w:id="4" w:name="specVersion"/>
            <w:r w:rsidR="007E79BA" w:rsidRPr="007E79BA">
              <w:t>0</w:t>
            </w:r>
            <w:bookmarkEnd w:id="4"/>
            <w:r w:rsidR="007E79BA" w:rsidRPr="007E79BA">
              <w:t>.</w:t>
            </w:r>
            <w:r w:rsidR="007E79BA">
              <w:t>0.0</w:t>
            </w:r>
            <w:r w:rsidRPr="004D3578">
              <w:t xml:space="preserve"> </w:t>
            </w:r>
            <w:r w:rsidRPr="00133525">
              <w:rPr>
                <w:sz w:val="32"/>
              </w:rPr>
              <w:t>(</w:t>
            </w:r>
            <w:bookmarkStart w:id="5" w:name="issueDate"/>
            <w:r w:rsidR="007E79BA">
              <w:rPr>
                <w:sz w:val="32"/>
              </w:rPr>
              <w:t>2019</w:t>
            </w:r>
            <w:bookmarkEnd w:id="5"/>
            <w:r w:rsidR="007E79BA">
              <w:rPr>
                <w:sz w:val="32"/>
              </w:rPr>
              <w:t>-09</w:t>
            </w:r>
            <w:r w:rsidRPr="00133525">
              <w:rPr>
                <w:sz w:val="32"/>
              </w:rPr>
              <w:t>)</w:t>
            </w:r>
          </w:p>
        </w:tc>
      </w:tr>
      <w:tr w:rsidR="004F0988" w:rsidTr="00617B54">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Pr="007E79BA">
              <w:t>Specification</w:t>
            </w:r>
            <w:bookmarkEnd w:id="6"/>
          </w:p>
          <w:p w:rsidR="00BA4B8D" w:rsidRDefault="00BA4B8D" w:rsidP="00BA4B8D">
            <w:pPr>
              <w:pStyle w:val="Guidance"/>
            </w:pPr>
            <w:r>
              <w:br/>
            </w:r>
            <w:r>
              <w:br/>
            </w:r>
          </w:p>
        </w:tc>
      </w:tr>
      <w:tr w:rsidR="004F0988" w:rsidTr="00617B54">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7E79BA">
              <w:t>Core Network and Terminals</w:t>
            </w:r>
            <w:r w:rsidRPr="007E79BA">
              <w:t>;</w:t>
            </w:r>
          </w:p>
          <w:p w:rsidR="004F0988" w:rsidRPr="00617B54" w:rsidRDefault="007E79BA" w:rsidP="00133525">
            <w:pPr>
              <w:pStyle w:val="ZT"/>
              <w:framePr w:wrap="auto" w:hAnchor="text" w:yAlign="inline"/>
            </w:pPr>
            <w:r w:rsidRPr="00617B54">
              <w:t>Service Enabler Architec</w:t>
            </w:r>
            <w:r w:rsidR="007450D3" w:rsidRPr="00617B54">
              <w:t>ture Layer for Verticals (SEAL)</w:t>
            </w:r>
            <w:r w:rsidR="004F0988" w:rsidRPr="00617B54">
              <w:t>;</w:t>
            </w:r>
            <w:r w:rsidR="007450D3" w:rsidRPr="00617B54">
              <w:t xml:space="preserve"> </w:t>
            </w:r>
            <w:r w:rsidR="007450D3" w:rsidRPr="00617B54">
              <w:br/>
            </w:r>
            <w:r w:rsidR="00C4405B">
              <w:t>APIs s</w:t>
            </w:r>
            <w:r w:rsidR="007450D3" w:rsidRPr="00617B54">
              <w:t>pecification;</w:t>
            </w:r>
          </w:p>
          <w:bookmarkEnd w:id="7"/>
          <w:p w:rsidR="004F0988" w:rsidRPr="00133525" w:rsidRDefault="004F0988" w:rsidP="007E79BA">
            <w:pPr>
              <w:pStyle w:val="ZT"/>
              <w:framePr w:wrap="auto" w:hAnchor="text" w:yAlign="inline"/>
              <w:rPr>
                <w:i/>
                <w:sz w:val="28"/>
              </w:rPr>
            </w:pPr>
            <w:r w:rsidRPr="004D3578">
              <w:t>(</w:t>
            </w:r>
            <w:r w:rsidRPr="004D3578">
              <w:rPr>
                <w:rStyle w:val="ZGSM"/>
              </w:rPr>
              <w:t xml:space="preserve">Release </w:t>
            </w:r>
            <w:bookmarkStart w:id="8" w:name="specRelease"/>
            <w:r w:rsidRPr="007E79BA">
              <w:rPr>
                <w:rStyle w:val="ZGSM"/>
              </w:rPr>
              <w:t>16</w:t>
            </w:r>
            <w:bookmarkEnd w:id="8"/>
            <w:r w:rsidRPr="004D3578">
              <w:t>)</w:t>
            </w:r>
          </w:p>
        </w:tc>
      </w:tr>
      <w:tr w:rsidR="00BF128E" w:rsidTr="00617B54">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17B54">
        <w:trPr>
          <w:trHeight w:hRule="exact" w:val="1531"/>
        </w:trPr>
        <w:tc>
          <w:tcPr>
            <w:tcW w:w="4883" w:type="dxa"/>
            <w:tcBorders>
              <w:top w:val="nil"/>
              <w:left w:val="nil"/>
              <w:bottom w:val="nil"/>
              <w:right w:val="nil"/>
            </w:tcBorders>
            <w:shd w:val="clear" w:color="auto" w:fill="auto"/>
          </w:tcPr>
          <w:p w:rsidR="00D57972" w:rsidRDefault="0021244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2pt">
                  <v:imagedata r:id="rId9" o:title="5G-logo_175px"/>
                </v:shape>
              </w:pict>
            </w:r>
          </w:p>
        </w:tc>
        <w:tc>
          <w:tcPr>
            <w:tcW w:w="5540" w:type="dxa"/>
            <w:tcBorders>
              <w:top w:val="nil"/>
              <w:left w:val="nil"/>
              <w:bottom w:val="nil"/>
              <w:right w:val="nil"/>
            </w:tcBorders>
            <w:shd w:val="clear" w:color="auto" w:fill="auto"/>
          </w:tcPr>
          <w:p w:rsidR="00D57972" w:rsidRDefault="00212445" w:rsidP="00133525">
            <w:pPr>
              <w:jc w:val="right"/>
            </w:pPr>
            <w:bookmarkStart w:id="9" w:name="logos"/>
            <w:r>
              <w:pict>
                <v:shape id="_x0000_i1026" type="#_x0000_t75" style="width:127pt;height:75.15pt">
                  <v:imagedata r:id="rId10" o:title="3GPP-logo_web"/>
                </v:shape>
              </w:pict>
            </w:r>
            <w:bookmarkEnd w:id="9"/>
          </w:p>
        </w:tc>
      </w:tr>
      <w:tr w:rsidR="00C074DD" w:rsidTr="00617B54">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617B54">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8040FB">
              <w:rPr>
                <w:noProof/>
                <w:sz w:val="18"/>
              </w:rPr>
              <w:t>2019</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B66D58" w:rsidRPr="005F11A9"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B66D58">
        <w:t>Foreword</w:t>
      </w:r>
      <w:r w:rsidR="00B66D58">
        <w:tab/>
      </w:r>
      <w:r w:rsidR="00B66D58">
        <w:fldChar w:fldCharType="begin"/>
      </w:r>
      <w:r w:rsidR="00B66D58">
        <w:instrText xml:space="preserve"> PAGEREF _Toc20504320 \h </w:instrText>
      </w:r>
      <w:r w:rsidR="00B66D58">
        <w:fldChar w:fldCharType="separate"/>
      </w:r>
      <w:r w:rsidR="00B66D58">
        <w:t>9</w:t>
      </w:r>
      <w:r w:rsidR="00B66D58">
        <w:fldChar w:fldCharType="end"/>
      </w:r>
    </w:p>
    <w:p w:rsidR="00B66D58" w:rsidRPr="005F11A9" w:rsidRDefault="00B66D58">
      <w:pPr>
        <w:pStyle w:val="TOC1"/>
        <w:rPr>
          <w:rFonts w:ascii="Calibri" w:eastAsia="Yu Mincho" w:hAnsi="Calibri"/>
          <w:szCs w:val="22"/>
          <w:lang w:val="en-IN" w:eastAsia="ja-JP"/>
        </w:rPr>
      </w:pPr>
      <w:r>
        <w:t>1</w:t>
      </w:r>
      <w:r w:rsidRPr="005F11A9">
        <w:rPr>
          <w:rFonts w:ascii="Calibri" w:eastAsia="Yu Mincho" w:hAnsi="Calibri"/>
          <w:szCs w:val="22"/>
          <w:lang w:val="en-IN" w:eastAsia="ja-JP"/>
        </w:rPr>
        <w:tab/>
      </w:r>
      <w:r>
        <w:t>Scope</w:t>
      </w:r>
      <w:r>
        <w:tab/>
      </w:r>
      <w:r>
        <w:fldChar w:fldCharType="begin"/>
      </w:r>
      <w:r>
        <w:instrText xml:space="preserve"> PAGEREF _Toc20504321 \h </w:instrText>
      </w:r>
      <w:r>
        <w:fldChar w:fldCharType="separate"/>
      </w:r>
      <w:r>
        <w:t>11</w:t>
      </w:r>
      <w:r>
        <w:fldChar w:fldCharType="end"/>
      </w:r>
    </w:p>
    <w:p w:rsidR="00B66D58" w:rsidRPr="005F11A9" w:rsidRDefault="00B66D58">
      <w:pPr>
        <w:pStyle w:val="TOC1"/>
        <w:rPr>
          <w:rFonts w:ascii="Calibri" w:eastAsia="Yu Mincho" w:hAnsi="Calibri"/>
          <w:szCs w:val="22"/>
          <w:lang w:val="en-IN" w:eastAsia="ja-JP"/>
        </w:rPr>
      </w:pPr>
      <w:r>
        <w:t>2</w:t>
      </w:r>
      <w:r w:rsidRPr="005F11A9">
        <w:rPr>
          <w:rFonts w:ascii="Calibri" w:eastAsia="Yu Mincho" w:hAnsi="Calibri"/>
          <w:szCs w:val="22"/>
          <w:lang w:val="en-IN" w:eastAsia="ja-JP"/>
        </w:rPr>
        <w:tab/>
      </w:r>
      <w:r>
        <w:t>References</w:t>
      </w:r>
      <w:r>
        <w:tab/>
      </w:r>
      <w:r>
        <w:fldChar w:fldCharType="begin"/>
      </w:r>
      <w:r>
        <w:instrText xml:space="preserve"> PAGEREF _Toc20504322 \h </w:instrText>
      </w:r>
      <w:r>
        <w:fldChar w:fldCharType="separate"/>
      </w:r>
      <w:r>
        <w:t>11</w:t>
      </w:r>
      <w:r>
        <w:fldChar w:fldCharType="end"/>
      </w:r>
    </w:p>
    <w:p w:rsidR="00B66D58" w:rsidRPr="005F11A9" w:rsidRDefault="00B66D58">
      <w:pPr>
        <w:pStyle w:val="TOC1"/>
        <w:rPr>
          <w:rFonts w:ascii="Calibri" w:eastAsia="Yu Mincho" w:hAnsi="Calibri"/>
          <w:szCs w:val="22"/>
          <w:lang w:val="en-IN" w:eastAsia="ja-JP"/>
        </w:rPr>
      </w:pPr>
      <w:r>
        <w:t>3</w:t>
      </w:r>
      <w:r w:rsidRPr="005F11A9">
        <w:rPr>
          <w:rFonts w:ascii="Calibri" w:eastAsia="Yu Mincho" w:hAnsi="Calibri"/>
          <w:szCs w:val="22"/>
          <w:lang w:val="en-IN" w:eastAsia="ja-JP"/>
        </w:rPr>
        <w:tab/>
      </w:r>
      <w:r>
        <w:t>Definitions of terms and abbreviations</w:t>
      </w:r>
      <w:r>
        <w:tab/>
      </w:r>
      <w:r>
        <w:fldChar w:fldCharType="begin"/>
      </w:r>
      <w:r>
        <w:instrText xml:space="preserve"> PAGEREF _Toc20504323 \h </w:instrText>
      </w:r>
      <w:r>
        <w:fldChar w:fldCharType="separate"/>
      </w:r>
      <w:r>
        <w:t>11</w:t>
      </w:r>
      <w:r>
        <w:fldChar w:fldCharType="end"/>
      </w:r>
    </w:p>
    <w:p w:rsidR="00B66D58" w:rsidRPr="005F11A9" w:rsidRDefault="00B66D58">
      <w:pPr>
        <w:pStyle w:val="TOC2"/>
        <w:rPr>
          <w:rFonts w:ascii="Calibri" w:eastAsia="Yu Mincho" w:hAnsi="Calibri"/>
          <w:sz w:val="22"/>
          <w:szCs w:val="22"/>
          <w:lang w:val="en-IN" w:eastAsia="ja-JP"/>
        </w:rPr>
      </w:pPr>
      <w:r>
        <w:t>3.1</w:t>
      </w:r>
      <w:r w:rsidRPr="005F11A9">
        <w:rPr>
          <w:rFonts w:ascii="Calibri" w:eastAsia="Yu Mincho" w:hAnsi="Calibri"/>
          <w:sz w:val="22"/>
          <w:szCs w:val="22"/>
          <w:lang w:val="en-IN" w:eastAsia="ja-JP"/>
        </w:rPr>
        <w:tab/>
      </w:r>
      <w:r>
        <w:t>Terms</w:t>
      </w:r>
      <w:r>
        <w:tab/>
      </w:r>
      <w:r>
        <w:fldChar w:fldCharType="begin"/>
      </w:r>
      <w:r>
        <w:instrText xml:space="preserve"> PAGEREF _Toc20504324 \h </w:instrText>
      </w:r>
      <w:r>
        <w:fldChar w:fldCharType="separate"/>
      </w:r>
      <w:r>
        <w:t>11</w:t>
      </w:r>
      <w:r>
        <w:fldChar w:fldCharType="end"/>
      </w:r>
    </w:p>
    <w:p w:rsidR="00B66D58" w:rsidRPr="005F11A9" w:rsidRDefault="00B66D58">
      <w:pPr>
        <w:pStyle w:val="TOC2"/>
        <w:rPr>
          <w:rFonts w:ascii="Calibri" w:eastAsia="Yu Mincho" w:hAnsi="Calibri"/>
          <w:sz w:val="22"/>
          <w:szCs w:val="22"/>
          <w:lang w:val="en-IN" w:eastAsia="ja-JP"/>
        </w:rPr>
      </w:pPr>
      <w:r>
        <w:t>3.2</w:t>
      </w:r>
      <w:r w:rsidRPr="005F11A9">
        <w:rPr>
          <w:rFonts w:ascii="Calibri" w:eastAsia="Yu Mincho" w:hAnsi="Calibri"/>
          <w:sz w:val="22"/>
          <w:szCs w:val="22"/>
          <w:lang w:val="en-IN" w:eastAsia="ja-JP"/>
        </w:rPr>
        <w:tab/>
      </w:r>
      <w:r>
        <w:t>Abbreviations</w:t>
      </w:r>
      <w:r>
        <w:tab/>
      </w:r>
      <w:r>
        <w:fldChar w:fldCharType="begin"/>
      </w:r>
      <w:r>
        <w:instrText xml:space="preserve"> PAGEREF _Toc20504325 \h </w:instrText>
      </w:r>
      <w:r>
        <w:fldChar w:fldCharType="separate"/>
      </w:r>
      <w:r>
        <w:t>11</w:t>
      </w:r>
      <w:r>
        <w:fldChar w:fldCharType="end"/>
      </w:r>
    </w:p>
    <w:p w:rsidR="00B66D58" w:rsidRPr="005F11A9" w:rsidRDefault="00B66D58">
      <w:pPr>
        <w:pStyle w:val="TOC1"/>
        <w:rPr>
          <w:rFonts w:ascii="Calibri" w:eastAsia="Yu Mincho" w:hAnsi="Calibri"/>
          <w:szCs w:val="22"/>
          <w:lang w:val="en-IN" w:eastAsia="ja-JP"/>
        </w:rPr>
      </w:pPr>
      <w:r>
        <w:t>4</w:t>
      </w:r>
      <w:r w:rsidRPr="005F11A9">
        <w:rPr>
          <w:rFonts w:ascii="Calibri" w:eastAsia="Yu Mincho" w:hAnsi="Calibri"/>
          <w:szCs w:val="22"/>
          <w:lang w:val="en-IN" w:eastAsia="ja-JP"/>
        </w:rPr>
        <w:tab/>
      </w:r>
      <w:r>
        <w:t>Overview</w:t>
      </w:r>
      <w:r>
        <w:tab/>
      </w:r>
      <w:r>
        <w:fldChar w:fldCharType="begin"/>
      </w:r>
      <w:r>
        <w:instrText xml:space="preserve"> PAGEREF _Toc20504326 \h </w:instrText>
      </w:r>
      <w:r>
        <w:fldChar w:fldCharType="separate"/>
      </w:r>
      <w:r>
        <w:t>11</w:t>
      </w:r>
      <w:r>
        <w:fldChar w:fldCharType="end"/>
      </w:r>
    </w:p>
    <w:p w:rsidR="00B66D58" w:rsidRPr="005F11A9" w:rsidRDefault="00B66D58">
      <w:pPr>
        <w:pStyle w:val="TOC1"/>
        <w:rPr>
          <w:rFonts w:ascii="Calibri" w:eastAsia="Yu Mincho" w:hAnsi="Calibri"/>
          <w:szCs w:val="22"/>
          <w:lang w:val="en-IN" w:eastAsia="ja-JP"/>
        </w:rPr>
      </w:pPr>
      <w:r>
        <w:t>5</w:t>
      </w:r>
      <w:r w:rsidRPr="005F11A9">
        <w:rPr>
          <w:rFonts w:ascii="Calibri" w:eastAsia="Yu Mincho" w:hAnsi="Calibri"/>
          <w:szCs w:val="22"/>
          <w:lang w:val="en-IN" w:eastAsia="ja-JP"/>
        </w:rPr>
        <w:tab/>
      </w:r>
      <w:r>
        <w:t>Services offered by the SEAL servers</w:t>
      </w:r>
      <w:r>
        <w:tab/>
      </w:r>
      <w:r>
        <w:fldChar w:fldCharType="begin"/>
      </w:r>
      <w:r>
        <w:instrText xml:space="preserve"> PAGEREF _Toc20504327 \h </w:instrText>
      </w:r>
      <w:r>
        <w:fldChar w:fldCharType="separate"/>
      </w:r>
      <w:r>
        <w:t>11</w:t>
      </w:r>
      <w:r>
        <w:fldChar w:fldCharType="end"/>
      </w:r>
    </w:p>
    <w:p w:rsidR="00B66D58" w:rsidRPr="005F11A9" w:rsidRDefault="00B66D58">
      <w:pPr>
        <w:pStyle w:val="TOC2"/>
        <w:rPr>
          <w:rFonts w:ascii="Calibri" w:eastAsia="Yu Mincho" w:hAnsi="Calibri"/>
          <w:sz w:val="22"/>
          <w:szCs w:val="22"/>
          <w:lang w:val="en-IN" w:eastAsia="ja-JP"/>
        </w:rPr>
      </w:pPr>
      <w:r>
        <w:t>5.1</w:t>
      </w:r>
      <w:r w:rsidRPr="005F11A9">
        <w:rPr>
          <w:rFonts w:ascii="Calibri" w:eastAsia="Yu Mincho" w:hAnsi="Calibri"/>
          <w:sz w:val="22"/>
          <w:szCs w:val="22"/>
          <w:lang w:val="en-IN" w:eastAsia="ja-JP"/>
        </w:rPr>
        <w:tab/>
      </w:r>
      <w:r>
        <w:t>Introduction of SEAL services</w:t>
      </w:r>
      <w:r>
        <w:tab/>
      </w:r>
      <w:r>
        <w:fldChar w:fldCharType="begin"/>
      </w:r>
      <w:r>
        <w:instrText xml:space="preserve"> PAGEREF _Toc20504328 \h </w:instrText>
      </w:r>
      <w:r>
        <w:fldChar w:fldCharType="separate"/>
      </w:r>
      <w:r>
        <w:t>11</w:t>
      </w:r>
      <w:r>
        <w:fldChar w:fldCharType="end"/>
      </w:r>
    </w:p>
    <w:p w:rsidR="00B66D58" w:rsidRPr="005F11A9" w:rsidRDefault="00B66D58">
      <w:pPr>
        <w:pStyle w:val="TOC2"/>
        <w:rPr>
          <w:rFonts w:ascii="Calibri" w:eastAsia="Yu Mincho" w:hAnsi="Calibri"/>
          <w:sz w:val="22"/>
          <w:szCs w:val="22"/>
          <w:lang w:val="en-IN" w:eastAsia="ja-JP"/>
        </w:rPr>
      </w:pPr>
      <w:r>
        <w:t>5.2</w:t>
      </w:r>
      <w:r w:rsidRPr="005F11A9">
        <w:rPr>
          <w:rFonts w:ascii="Calibri" w:eastAsia="Yu Mincho" w:hAnsi="Calibri"/>
          <w:sz w:val="22"/>
          <w:szCs w:val="22"/>
          <w:lang w:val="en-IN" w:eastAsia="ja-JP"/>
        </w:rPr>
        <w:tab/>
      </w:r>
      <w:r>
        <w:t>Location management APIs</w:t>
      </w:r>
      <w:r>
        <w:tab/>
      </w:r>
      <w:r>
        <w:fldChar w:fldCharType="begin"/>
      </w:r>
      <w:r>
        <w:instrText xml:space="preserve"> PAGEREF _Toc20504329 \h </w:instrText>
      </w:r>
      <w:r>
        <w:fldChar w:fldCharType="separate"/>
      </w:r>
      <w:r>
        <w:t>12</w:t>
      </w:r>
      <w:r>
        <w:fldChar w:fldCharType="end"/>
      </w:r>
    </w:p>
    <w:p w:rsidR="00B66D58" w:rsidRPr="005F11A9" w:rsidRDefault="00B66D58">
      <w:pPr>
        <w:pStyle w:val="TOC3"/>
        <w:rPr>
          <w:rFonts w:ascii="Calibri" w:eastAsia="Yu Mincho" w:hAnsi="Calibri"/>
          <w:sz w:val="22"/>
          <w:szCs w:val="22"/>
          <w:lang w:val="en-IN" w:eastAsia="ja-JP"/>
        </w:rPr>
      </w:pPr>
      <w:r>
        <w:t>5.2.1</w:t>
      </w:r>
      <w:r w:rsidRPr="005F11A9">
        <w:rPr>
          <w:rFonts w:ascii="Calibri" w:eastAsia="Yu Mincho" w:hAnsi="Calibri"/>
          <w:sz w:val="22"/>
          <w:szCs w:val="22"/>
          <w:lang w:val="en-IN" w:eastAsia="ja-JP"/>
        </w:rPr>
        <w:tab/>
      </w:r>
      <w:r>
        <w:t>SS_Location_Reporting_Trigger API</w:t>
      </w:r>
      <w:r>
        <w:tab/>
      </w:r>
      <w:r>
        <w:fldChar w:fldCharType="begin"/>
      </w:r>
      <w:r>
        <w:instrText xml:space="preserve"> PAGEREF _Toc20504330 \h </w:instrText>
      </w:r>
      <w:r>
        <w:fldChar w:fldCharType="separate"/>
      </w:r>
      <w:r>
        <w:t>12</w:t>
      </w:r>
      <w:r>
        <w:fldChar w:fldCharType="end"/>
      </w:r>
    </w:p>
    <w:p w:rsidR="00B66D58" w:rsidRPr="005F11A9" w:rsidRDefault="00B66D58">
      <w:pPr>
        <w:pStyle w:val="TOC4"/>
        <w:rPr>
          <w:rFonts w:ascii="Calibri" w:eastAsia="Yu Mincho" w:hAnsi="Calibri"/>
          <w:sz w:val="22"/>
          <w:szCs w:val="22"/>
          <w:lang w:val="en-IN" w:eastAsia="ja-JP"/>
        </w:rPr>
      </w:pPr>
      <w:r>
        <w:t>5.2.1.1</w:t>
      </w:r>
      <w:r w:rsidRPr="005F11A9">
        <w:rPr>
          <w:rFonts w:ascii="Calibri" w:eastAsia="Yu Mincho" w:hAnsi="Calibri"/>
          <w:sz w:val="22"/>
          <w:szCs w:val="22"/>
          <w:lang w:val="en-IN" w:eastAsia="ja-JP"/>
        </w:rPr>
        <w:tab/>
      </w:r>
      <w:r>
        <w:t>Service Description</w:t>
      </w:r>
      <w:r>
        <w:tab/>
      </w:r>
      <w:r>
        <w:fldChar w:fldCharType="begin"/>
      </w:r>
      <w:r>
        <w:instrText xml:space="preserve"> PAGEREF _Toc20504331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5.2.1.1.1</w:t>
      </w:r>
      <w:r w:rsidRPr="005F11A9">
        <w:rPr>
          <w:rFonts w:ascii="Calibri" w:eastAsia="Yu Mincho" w:hAnsi="Calibri"/>
          <w:sz w:val="22"/>
          <w:szCs w:val="22"/>
          <w:lang w:val="en-IN" w:eastAsia="ja-JP"/>
        </w:rPr>
        <w:tab/>
      </w:r>
      <w:r>
        <w:t>Overview</w:t>
      </w:r>
      <w:r>
        <w:tab/>
      </w:r>
      <w:r>
        <w:fldChar w:fldCharType="begin"/>
      </w:r>
      <w:r>
        <w:instrText xml:space="preserve"> PAGEREF _Toc20504332 \h </w:instrText>
      </w:r>
      <w:r>
        <w:fldChar w:fldCharType="separate"/>
      </w:r>
      <w:r>
        <w:t>12</w:t>
      </w:r>
      <w:r>
        <w:fldChar w:fldCharType="end"/>
      </w:r>
    </w:p>
    <w:p w:rsidR="00B66D58" w:rsidRPr="005F11A9" w:rsidRDefault="00B66D58">
      <w:pPr>
        <w:pStyle w:val="TOC4"/>
        <w:rPr>
          <w:rFonts w:ascii="Calibri" w:eastAsia="Yu Mincho" w:hAnsi="Calibri"/>
          <w:sz w:val="22"/>
          <w:szCs w:val="22"/>
          <w:lang w:val="en-IN" w:eastAsia="ja-JP"/>
        </w:rPr>
      </w:pPr>
      <w:r>
        <w:t>5.2.1.2</w:t>
      </w:r>
      <w:r w:rsidRPr="005F11A9">
        <w:rPr>
          <w:rFonts w:ascii="Calibri" w:eastAsia="Yu Mincho" w:hAnsi="Calibri"/>
          <w:sz w:val="22"/>
          <w:szCs w:val="22"/>
          <w:lang w:val="en-IN" w:eastAsia="ja-JP"/>
        </w:rPr>
        <w:tab/>
      </w:r>
      <w:r>
        <w:t>Service Operations</w:t>
      </w:r>
      <w:r>
        <w:tab/>
      </w:r>
      <w:r>
        <w:fldChar w:fldCharType="begin"/>
      </w:r>
      <w:r>
        <w:instrText xml:space="preserve"> PAGEREF _Toc20504333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5.2.1.2.1</w:t>
      </w:r>
      <w:r w:rsidRPr="005F11A9">
        <w:rPr>
          <w:rFonts w:ascii="Calibri" w:eastAsia="Yu Mincho" w:hAnsi="Calibri"/>
          <w:sz w:val="22"/>
          <w:szCs w:val="22"/>
          <w:lang w:val="en-IN" w:eastAsia="ja-JP"/>
        </w:rPr>
        <w:tab/>
      </w:r>
      <w:r>
        <w:t>Introduction</w:t>
      </w:r>
      <w:r>
        <w:tab/>
      </w:r>
      <w:r>
        <w:fldChar w:fldCharType="begin"/>
      </w:r>
      <w:r>
        <w:instrText xml:space="preserve"> PAGEREF _Toc20504334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5.2.1.2.2</w:t>
      </w:r>
      <w:r w:rsidRPr="005F11A9">
        <w:rPr>
          <w:rFonts w:ascii="Calibri" w:eastAsia="Yu Mincho" w:hAnsi="Calibri"/>
          <w:sz w:val="22"/>
          <w:szCs w:val="22"/>
          <w:lang w:val="en-IN" w:eastAsia="ja-JP"/>
        </w:rPr>
        <w:tab/>
      </w:r>
      <w:r>
        <w:t>Location_Reporting_Trigger</w:t>
      </w:r>
      <w:r>
        <w:tab/>
      </w:r>
      <w:r>
        <w:fldChar w:fldCharType="begin"/>
      </w:r>
      <w:r>
        <w:instrText xml:space="preserve"> PAGEREF _Toc20504335 \h </w:instrText>
      </w:r>
      <w:r>
        <w:fldChar w:fldCharType="separate"/>
      </w:r>
      <w:r>
        <w:t>12</w:t>
      </w:r>
      <w:r>
        <w:fldChar w:fldCharType="end"/>
      </w:r>
    </w:p>
    <w:p w:rsidR="00B66D58" w:rsidRPr="005F11A9" w:rsidRDefault="00B66D58">
      <w:pPr>
        <w:pStyle w:val="TOC6"/>
        <w:rPr>
          <w:rFonts w:ascii="Calibri" w:eastAsia="Yu Mincho" w:hAnsi="Calibri"/>
          <w:sz w:val="22"/>
          <w:szCs w:val="22"/>
          <w:lang w:val="en-IN" w:eastAsia="ja-JP"/>
        </w:rPr>
      </w:pPr>
      <w:r>
        <w:t>5.2.1.2.2.1</w:t>
      </w:r>
      <w:r w:rsidRPr="005F11A9">
        <w:rPr>
          <w:rFonts w:ascii="Calibri" w:eastAsia="Yu Mincho" w:hAnsi="Calibri"/>
          <w:sz w:val="22"/>
          <w:szCs w:val="22"/>
          <w:lang w:val="en-IN" w:eastAsia="ja-JP"/>
        </w:rPr>
        <w:tab/>
      </w:r>
      <w:r>
        <w:t>General</w:t>
      </w:r>
      <w:r>
        <w:tab/>
      </w:r>
      <w:r>
        <w:fldChar w:fldCharType="begin"/>
      </w:r>
      <w:r>
        <w:instrText xml:space="preserve"> PAGEREF _Toc20504336 \h </w:instrText>
      </w:r>
      <w:r>
        <w:fldChar w:fldCharType="separate"/>
      </w:r>
      <w:r>
        <w:t>12</w:t>
      </w:r>
      <w:r>
        <w:fldChar w:fldCharType="end"/>
      </w:r>
    </w:p>
    <w:p w:rsidR="00B66D58" w:rsidRPr="005F11A9" w:rsidRDefault="00B66D58">
      <w:pPr>
        <w:pStyle w:val="TOC6"/>
        <w:rPr>
          <w:rFonts w:ascii="Calibri" w:eastAsia="Yu Mincho" w:hAnsi="Calibri"/>
          <w:sz w:val="22"/>
          <w:szCs w:val="22"/>
          <w:lang w:val="en-IN" w:eastAsia="ja-JP"/>
        </w:rPr>
      </w:pPr>
      <w:r>
        <w:t>5.2.1.2.2.2</w:t>
      </w:r>
      <w:r w:rsidRPr="005F11A9">
        <w:rPr>
          <w:rFonts w:ascii="Calibri" w:eastAsia="Yu Mincho" w:hAnsi="Calibri"/>
          <w:sz w:val="22"/>
          <w:szCs w:val="22"/>
          <w:lang w:val="en-IN" w:eastAsia="ja-JP"/>
        </w:rPr>
        <w:tab/>
      </w:r>
      <w:r>
        <w:t>&lt;Description&gt; Location_Reporting_Trigger service operation</w:t>
      </w:r>
      <w:r>
        <w:tab/>
      </w:r>
      <w:r>
        <w:fldChar w:fldCharType="begin"/>
      </w:r>
      <w:r>
        <w:instrText xml:space="preserve"> PAGEREF _Toc20504337 \h </w:instrText>
      </w:r>
      <w:r>
        <w:fldChar w:fldCharType="separate"/>
      </w:r>
      <w:r>
        <w:t>12</w:t>
      </w:r>
      <w:r>
        <w:fldChar w:fldCharType="end"/>
      </w:r>
    </w:p>
    <w:p w:rsidR="00B66D58" w:rsidRPr="005F11A9" w:rsidRDefault="00B66D58">
      <w:pPr>
        <w:pStyle w:val="TOC3"/>
        <w:rPr>
          <w:rFonts w:ascii="Calibri" w:eastAsia="Yu Mincho" w:hAnsi="Calibri"/>
          <w:sz w:val="22"/>
          <w:szCs w:val="22"/>
          <w:lang w:val="en-IN" w:eastAsia="ja-JP"/>
        </w:rPr>
      </w:pPr>
      <w:r>
        <w:t>5.2.2</w:t>
      </w:r>
      <w:r w:rsidRPr="005F11A9">
        <w:rPr>
          <w:rFonts w:ascii="Calibri" w:eastAsia="Yu Mincho" w:hAnsi="Calibri"/>
          <w:sz w:val="22"/>
          <w:szCs w:val="22"/>
          <w:lang w:val="en-IN" w:eastAsia="ja-JP"/>
        </w:rPr>
        <w:tab/>
      </w:r>
      <w:r>
        <w:t>SS_Location_Info_Subscription API</w:t>
      </w:r>
      <w:r>
        <w:tab/>
      </w:r>
      <w:r>
        <w:fldChar w:fldCharType="begin"/>
      </w:r>
      <w:r>
        <w:instrText xml:space="preserve"> PAGEREF _Toc20504338 \h </w:instrText>
      </w:r>
      <w:r>
        <w:fldChar w:fldCharType="separate"/>
      </w:r>
      <w:r>
        <w:t>12</w:t>
      </w:r>
      <w:r>
        <w:fldChar w:fldCharType="end"/>
      </w:r>
    </w:p>
    <w:p w:rsidR="00B66D58" w:rsidRPr="005F11A9" w:rsidRDefault="00B66D58">
      <w:pPr>
        <w:pStyle w:val="TOC4"/>
        <w:rPr>
          <w:rFonts w:ascii="Calibri" w:eastAsia="Yu Mincho" w:hAnsi="Calibri"/>
          <w:sz w:val="22"/>
          <w:szCs w:val="22"/>
          <w:lang w:val="en-IN" w:eastAsia="ja-JP"/>
        </w:rPr>
      </w:pPr>
      <w:r>
        <w:t>5.2.2.1</w:t>
      </w:r>
      <w:r w:rsidRPr="005F11A9">
        <w:rPr>
          <w:rFonts w:ascii="Calibri" w:eastAsia="Yu Mincho" w:hAnsi="Calibri"/>
          <w:sz w:val="22"/>
          <w:szCs w:val="22"/>
          <w:lang w:val="en-IN" w:eastAsia="ja-JP"/>
        </w:rPr>
        <w:tab/>
      </w:r>
      <w:r>
        <w:t>Service Description</w:t>
      </w:r>
      <w:r>
        <w:tab/>
      </w:r>
      <w:r>
        <w:fldChar w:fldCharType="begin"/>
      </w:r>
      <w:r>
        <w:instrText xml:space="preserve"> PAGEREF _Toc20504339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5.2.2.1.1</w:t>
      </w:r>
      <w:r w:rsidRPr="005F11A9">
        <w:rPr>
          <w:rFonts w:ascii="Calibri" w:eastAsia="Yu Mincho" w:hAnsi="Calibri"/>
          <w:sz w:val="22"/>
          <w:szCs w:val="22"/>
          <w:lang w:val="en-IN" w:eastAsia="ja-JP"/>
        </w:rPr>
        <w:tab/>
      </w:r>
      <w:r>
        <w:t>Overview</w:t>
      </w:r>
      <w:r>
        <w:tab/>
      </w:r>
      <w:r>
        <w:fldChar w:fldCharType="begin"/>
      </w:r>
      <w:r>
        <w:instrText xml:space="preserve"> PAGEREF _Toc20504340 \h </w:instrText>
      </w:r>
      <w:r>
        <w:fldChar w:fldCharType="separate"/>
      </w:r>
      <w:r>
        <w:t>12</w:t>
      </w:r>
      <w:r>
        <w:fldChar w:fldCharType="end"/>
      </w:r>
    </w:p>
    <w:p w:rsidR="00B66D58" w:rsidRPr="005F11A9" w:rsidRDefault="00B66D58">
      <w:pPr>
        <w:pStyle w:val="TOC4"/>
        <w:rPr>
          <w:rFonts w:ascii="Calibri" w:eastAsia="Yu Mincho" w:hAnsi="Calibri"/>
          <w:sz w:val="22"/>
          <w:szCs w:val="22"/>
          <w:lang w:val="en-IN" w:eastAsia="ja-JP"/>
        </w:rPr>
      </w:pPr>
      <w:r>
        <w:t>5.2.2.2</w:t>
      </w:r>
      <w:r w:rsidRPr="005F11A9">
        <w:rPr>
          <w:rFonts w:ascii="Calibri" w:eastAsia="Yu Mincho" w:hAnsi="Calibri"/>
          <w:sz w:val="22"/>
          <w:szCs w:val="22"/>
          <w:lang w:val="en-IN" w:eastAsia="ja-JP"/>
        </w:rPr>
        <w:tab/>
      </w:r>
      <w:r>
        <w:t>Service Operations</w:t>
      </w:r>
      <w:r>
        <w:tab/>
      </w:r>
      <w:r>
        <w:fldChar w:fldCharType="begin"/>
      </w:r>
      <w:r>
        <w:instrText xml:space="preserve"> PAGEREF _Toc20504341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5.2.2.2.1</w:t>
      </w:r>
      <w:r w:rsidRPr="005F11A9">
        <w:rPr>
          <w:rFonts w:ascii="Calibri" w:eastAsia="Yu Mincho" w:hAnsi="Calibri"/>
          <w:sz w:val="22"/>
          <w:szCs w:val="22"/>
          <w:lang w:val="en-IN" w:eastAsia="ja-JP"/>
        </w:rPr>
        <w:tab/>
      </w:r>
      <w:r>
        <w:t>Introduction</w:t>
      </w:r>
      <w:r>
        <w:tab/>
      </w:r>
      <w:r>
        <w:fldChar w:fldCharType="begin"/>
      </w:r>
      <w:r>
        <w:instrText xml:space="preserve"> PAGEREF _Toc20504342 \h </w:instrText>
      </w:r>
      <w:r>
        <w:fldChar w:fldCharType="separate"/>
      </w:r>
      <w:r>
        <w:t>12</w:t>
      </w:r>
      <w:r>
        <w:fldChar w:fldCharType="end"/>
      </w:r>
    </w:p>
    <w:p w:rsidR="00B66D58" w:rsidRPr="005F11A9" w:rsidRDefault="00B66D58">
      <w:pPr>
        <w:pStyle w:val="TOC5"/>
        <w:rPr>
          <w:rFonts w:ascii="Calibri" w:eastAsia="Yu Mincho" w:hAnsi="Calibri"/>
          <w:sz w:val="22"/>
          <w:szCs w:val="22"/>
          <w:lang w:val="en-IN" w:eastAsia="ja-JP"/>
        </w:rPr>
      </w:pPr>
      <w:r>
        <w:t>5.2.2.2.2</w:t>
      </w:r>
      <w:r w:rsidRPr="005F11A9">
        <w:rPr>
          <w:rFonts w:ascii="Calibri" w:eastAsia="Yu Mincho" w:hAnsi="Calibri"/>
          <w:sz w:val="22"/>
          <w:szCs w:val="22"/>
          <w:lang w:val="en-IN" w:eastAsia="ja-JP"/>
        </w:rPr>
        <w:tab/>
      </w:r>
      <w:r>
        <w:t>Location_Info_Subscribe_Event</w:t>
      </w:r>
      <w:r>
        <w:tab/>
      </w:r>
      <w:r>
        <w:fldChar w:fldCharType="begin"/>
      </w:r>
      <w:r>
        <w:instrText xml:space="preserve"> PAGEREF _Toc20504343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5.2.2.2.2.1</w:t>
      </w:r>
      <w:r w:rsidRPr="005F11A9">
        <w:rPr>
          <w:rFonts w:ascii="Calibri" w:eastAsia="Yu Mincho" w:hAnsi="Calibri"/>
          <w:sz w:val="22"/>
          <w:szCs w:val="22"/>
          <w:lang w:val="en-IN" w:eastAsia="ja-JP"/>
        </w:rPr>
        <w:tab/>
      </w:r>
      <w:r>
        <w:t>General</w:t>
      </w:r>
      <w:r>
        <w:tab/>
      </w:r>
      <w:r>
        <w:fldChar w:fldCharType="begin"/>
      </w:r>
      <w:r>
        <w:instrText xml:space="preserve"> PAGEREF _Toc20504344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5.2.2.2.2.2</w:t>
      </w:r>
      <w:r w:rsidRPr="005F11A9">
        <w:rPr>
          <w:rFonts w:ascii="Calibri" w:eastAsia="Yu Mincho" w:hAnsi="Calibri"/>
          <w:sz w:val="22"/>
          <w:szCs w:val="22"/>
          <w:lang w:val="en-IN" w:eastAsia="ja-JP"/>
        </w:rPr>
        <w:tab/>
      </w:r>
      <w:r>
        <w:t>&lt;Description&gt; Location_Info_Subscribe_Event service operation</w:t>
      </w:r>
      <w:r>
        <w:tab/>
      </w:r>
      <w:r>
        <w:fldChar w:fldCharType="begin"/>
      </w:r>
      <w:r>
        <w:instrText xml:space="preserve"> PAGEREF _Toc20504345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5.2.2.2.3</w:t>
      </w:r>
      <w:r w:rsidRPr="005F11A9">
        <w:rPr>
          <w:rFonts w:ascii="Calibri" w:eastAsia="Yu Mincho" w:hAnsi="Calibri"/>
          <w:sz w:val="22"/>
          <w:szCs w:val="22"/>
          <w:lang w:val="en-IN" w:eastAsia="ja-JP"/>
        </w:rPr>
        <w:tab/>
      </w:r>
      <w:r>
        <w:t>Location_Info_Notify_Event</w:t>
      </w:r>
      <w:r>
        <w:tab/>
      </w:r>
      <w:r>
        <w:fldChar w:fldCharType="begin"/>
      </w:r>
      <w:r>
        <w:instrText xml:space="preserve"> PAGEREF _Toc20504346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5.2.2.2.3.1</w:t>
      </w:r>
      <w:r w:rsidRPr="005F11A9">
        <w:rPr>
          <w:rFonts w:ascii="Calibri" w:eastAsia="Yu Mincho" w:hAnsi="Calibri"/>
          <w:sz w:val="22"/>
          <w:szCs w:val="22"/>
          <w:lang w:val="en-IN" w:eastAsia="ja-JP"/>
        </w:rPr>
        <w:tab/>
      </w:r>
      <w:r>
        <w:t>General</w:t>
      </w:r>
      <w:r>
        <w:tab/>
      </w:r>
      <w:r>
        <w:fldChar w:fldCharType="begin"/>
      </w:r>
      <w:r>
        <w:instrText xml:space="preserve"> PAGEREF _Toc20504347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5.2.2.2.3.2</w:t>
      </w:r>
      <w:r w:rsidRPr="005F11A9">
        <w:rPr>
          <w:rFonts w:ascii="Calibri" w:eastAsia="Yu Mincho" w:hAnsi="Calibri"/>
          <w:sz w:val="22"/>
          <w:szCs w:val="22"/>
          <w:lang w:val="en-IN" w:eastAsia="ja-JP"/>
        </w:rPr>
        <w:tab/>
      </w:r>
      <w:r>
        <w:t>&lt;Description&gt; Location_Info_Notify_Event service operation</w:t>
      </w:r>
      <w:r>
        <w:tab/>
      </w:r>
      <w:r>
        <w:fldChar w:fldCharType="begin"/>
      </w:r>
      <w:r>
        <w:instrText xml:space="preserve"> PAGEREF _Toc20504348 \h </w:instrText>
      </w:r>
      <w:r>
        <w:fldChar w:fldCharType="separate"/>
      </w:r>
      <w:r>
        <w:t>13</w:t>
      </w:r>
      <w:r>
        <w:fldChar w:fldCharType="end"/>
      </w:r>
    </w:p>
    <w:p w:rsidR="00B66D58" w:rsidRPr="005F11A9" w:rsidRDefault="00B66D58">
      <w:pPr>
        <w:pStyle w:val="TOC3"/>
        <w:rPr>
          <w:rFonts w:ascii="Calibri" w:eastAsia="Yu Mincho" w:hAnsi="Calibri"/>
          <w:sz w:val="22"/>
          <w:szCs w:val="22"/>
          <w:lang w:val="en-IN" w:eastAsia="ja-JP"/>
        </w:rPr>
      </w:pPr>
      <w:r>
        <w:t>5.2.3</w:t>
      </w:r>
      <w:r w:rsidRPr="005F11A9">
        <w:rPr>
          <w:rFonts w:ascii="Calibri" w:eastAsia="Yu Mincho" w:hAnsi="Calibri"/>
          <w:sz w:val="22"/>
          <w:szCs w:val="22"/>
          <w:lang w:val="en-IN" w:eastAsia="ja-JP"/>
        </w:rPr>
        <w:tab/>
      </w:r>
      <w:r>
        <w:t>SS_Obtain_Location_Info API</w:t>
      </w:r>
      <w:r>
        <w:tab/>
      </w:r>
      <w:r>
        <w:fldChar w:fldCharType="begin"/>
      </w:r>
      <w:r>
        <w:instrText xml:space="preserve"> PAGEREF _Toc20504349 \h </w:instrText>
      </w:r>
      <w:r>
        <w:fldChar w:fldCharType="separate"/>
      </w:r>
      <w:r>
        <w:t>13</w:t>
      </w:r>
      <w:r>
        <w:fldChar w:fldCharType="end"/>
      </w:r>
    </w:p>
    <w:p w:rsidR="00B66D58" w:rsidRPr="005F11A9" w:rsidRDefault="00B66D58">
      <w:pPr>
        <w:pStyle w:val="TOC4"/>
        <w:rPr>
          <w:rFonts w:ascii="Calibri" w:eastAsia="Yu Mincho" w:hAnsi="Calibri"/>
          <w:sz w:val="22"/>
          <w:szCs w:val="22"/>
          <w:lang w:val="en-IN" w:eastAsia="ja-JP"/>
        </w:rPr>
      </w:pPr>
      <w:r>
        <w:t>5.2.3.1</w:t>
      </w:r>
      <w:r w:rsidRPr="005F11A9">
        <w:rPr>
          <w:rFonts w:ascii="Calibri" w:eastAsia="Yu Mincho" w:hAnsi="Calibri"/>
          <w:sz w:val="22"/>
          <w:szCs w:val="22"/>
          <w:lang w:val="en-IN" w:eastAsia="ja-JP"/>
        </w:rPr>
        <w:tab/>
      </w:r>
      <w:r>
        <w:t>Service Description</w:t>
      </w:r>
      <w:r>
        <w:tab/>
      </w:r>
      <w:r>
        <w:fldChar w:fldCharType="begin"/>
      </w:r>
      <w:r>
        <w:instrText xml:space="preserve"> PAGEREF _Toc20504350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5.2.3.1.1</w:t>
      </w:r>
      <w:r w:rsidRPr="005F11A9">
        <w:rPr>
          <w:rFonts w:ascii="Calibri" w:eastAsia="Yu Mincho" w:hAnsi="Calibri"/>
          <w:sz w:val="22"/>
          <w:szCs w:val="22"/>
          <w:lang w:val="en-IN" w:eastAsia="ja-JP"/>
        </w:rPr>
        <w:tab/>
      </w:r>
      <w:r>
        <w:t>Overview</w:t>
      </w:r>
      <w:r>
        <w:tab/>
      </w:r>
      <w:r>
        <w:fldChar w:fldCharType="begin"/>
      </w:r>
      <w:r>
        <w:instrText xml:space="preserve"> PAGEREF _Toc20504351 \h </w:instrText>
      </w:r>
      <w:r>
        <w:fldChar w:fldCharType="separate"/>
      </w:r>
      <w:r>
        <w:t>13</w:t>
      </w:r>
      <w:r>
        <w:fldChar w:fldCharType="end"/>
      </w:r>
    </w:p>
    <w:p w:rsidR="00B66D58" w:rsidRPr="005F11A9" w:rsidRDefault="00B66D58">
      <w:pPr>
        <w:pStyle w:val="TOC4"/>
        <w:rPr>
          <w:rFonts w:ascii="Calibri" w:eastAsia="Yu Mincho" w:hAnsi="Calibri"/>
          <w:sz w:val="22"/>
          <w:szCs w:val="22"/>
          <w:lang w:val="en-IN" w:eastAsia="ja-JP"/>
        </w:rPr>
      </w:pPr>
      <w:r>
        <w:t>5.2.3.2</w:t>
      </w:r>
      <w:r w:rsidRPr="005F11A9">
        <w:rPr>
          <w:rFonts w:ascii="Calibri" w:eastAsia="Yu Mincho" w:hAnsi="Calibri"/>
          <w:sz w:val="22"/>
          <w:szCs w:val="22"/>
          <w:lang w:val="en-IN" w:eastAsia="ja-JP"/>
        </w:rPr>
        <w:tab/>
      </w:r>
      <w:r>
        <w:t>Service Operations</w:t>
      </w:r>
      <w:r>
        <w:tab/>
      </w:r>
      <w:r>
        <w:fldChar w:fldCharType="begin"/>
      </w:r>
      <w:r>
        <w:instrText xml:space="preserve"> PAGEREF _Toc20504352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5.2.3.2.1</w:t>
      </w:r>
      <w:r w:rsidRPr="005F11A9">
        <w:rPr>
          <w:rFonts w:ascii="Calibri" w:eastAsia="Yu Mincho" w:hAnsi="Calibri"/>
          <w:sz w:val="22"/>
          <w:szCs w:val="22"/>
          <w:lang w:val="en-IN" w:eastAsia="ja-JP"/>
        </w:rPr>
        <w:tab/>
      </w:r>
      <w:r>
        <w:t>Introduction</w:t>
      </w:r>
      <w:r>
        <w:tab/>
      </w:r>
      <w:r>
        <w:fldChar w:fldCharType="begin"/>
      </w:r>
      <w:r>
        <w:instrText xml:space="preserve"> PAGEREF _Toc20504353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5.2.3.2.2</w:t>
      </w:r>
      <w:r w:rsidRPr="005F11A9">
        <w:rPr>
          <w:rFonts w:ascii="Calibri" w:eastAsia="Yu Mincho" w:hAnsi="Calibri"/>
          <w:sz w:val="22"/>
          <w:szCs w:val="22"/>
          <w:lang w:val="en-IN" w:eastAsia="ja-JP"/>
        </w:rPr>
        <w:tab/>
      </w:r>
      <w:r>
        <w:t>Obtain_Location_Info</w:t>
      </w:r>
      <w:r>
        <w:tab/>
      </w:r>
      <w:r>
        <w:fldChar w:fldCharType="begin"/>
      </w:r>
      <w:r>
        <w:instrText xml:space="preserve"> PAGEREF _Toc20504354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5.2.3.2.2.1</w:t>
      </w:r>
      <w:r w:rsidRPr="005F11A9">
        <w:rPr>
          <w:rFonts w:ascii="Calibri" w:eastAsia="Yu Mincho" w:hAnsi="Calibri"/>
          <w:sz w:val="22"/>
          <w:szCs w:val="22"/>
          <w:lang w:val="en-IN" w:eastAsia="ja-JP"/>
        </w:rPr>
        <w:tab/>
      </w:r>
      <w:r>
        <w:t>General</w:t>
      </w:r>
      <w:r>
        <w:tab/>
      </w:r>
      <w:r>
        <w:fldChar w:fldCharType="begin"/>
      </w:r>
      <w:r>
        <w:instrText xml:space="preserve"> PAGEREF _Toc20504355 \h </w:instrText>
      </w:r>
      <w:r>
        <w:fldChar w:fldCharType="separate"/>
      </w:r>
      <w:r>
        <w:t>13</w:t>
      </w:r>
      <w:r>
        <w:fldChar w:fldCharType="end"/>
      </w:r>
    </w:p>
    <w:p w:rsidR="00B66D58" w:rsidRPr="005F11A9" w:rsidRDefault="00B66D58">
      <w:pPr>
        <w:pStyle w:val="TOC6"/>
        <w:rPr>
          <w:rFonts w:ascii="Calibri" w:eastAsia="Yu Mincho" w:hAnsi="Calibri"/>
          <w:sz w:val="22"/>
          <w:szCs w:val="22"/>
          <w:lang w:val="en-IN" w:eastAsia="ja-JP"/>
        </w:rPr>
      </w:pPr>
      <w:r>
        <w:t>5.2.3.2.2.2</w:t>
      </w:r>
      <w:r w:rsidRPr="005F11A9">
        <w:rPr>
          <w:rFonts w:ascii="Calibri" w:eastAsia="Yu Mincho" w:hAnsi="Calibri"/>
          <w:sz w:val="22"/>
          <w:szCs w:val="22"/>
          <w:lang w:val="en-IN" w:eastAsia="ja-JP"/>
        </w:rPr>
        <w:tab/>
      </w:r>
      <w:r>
        <w:t>&lt;Description&gt; Obtain_Location_Info service operation</w:t>
      </w:r>
      <w:r>
        <w:tab/>
      </w:r>
      <w:r>
        <w:fldChar w:fldCharType="begin"/>
      </w:r>
      <w:r>
        <w:instrText xml:space="preserve"> PAGEREF _Toc20504356 \h </w:instrText>
      </w:r>
      <w:r>
        <w:fldChar w:fldCharType="separate"/>
      </w:r>
      <w:r>
        <w:t>13</w:t>
      </w:r>
      <w:r>
        <w:fldChar w:fldCharType="end"/>
      </w:r>
    </w:p>
    <w:p w:rsidR="00B66D58" w:rsidRPr="005F11A9" w:rsidRDefault="00B66D58">
      <w:pPr>
        <w:pStyle w:val="TOC2"/>
        <w:rPr>
          <w:rFonts w:ascii="Calibri" w:eastAsia="Yu Mincho" w:hAnsi="Calibri"/>
          <w:sz w:val="22"/>
          <w:szCs w:val="22"/>
          <w:lang w:val="en-IN" w:eastAsia="ja-JP"/>
        </w:rPr>
      </w:pPr>
      <w:r>
        <w:t>5.3</w:t>
      </w:r>
      <w:r w:rsidRPr="005F11A9">
        <w:rPr>
          <w:rFonts w:ascii="Calibri" w:eastAsia="Yu Mincho" w:hAnsi="Calibri"/>
          <w:sz w:val="22"/>
          <w:szCs w:val="22"/>
          <w:lang w:val="en-IN" w:eastAsia="ja-JP"/>
        </w:rPr>
        <w:tab/>
      </w:r>
      <w:r>
        <w:t>Group management APIs</w:t>
      </w:r>
      <w:r>
        <w:tab/>
      </w:r>
      <w:r>
        <w:fldChar w:fldCharType="begin"/>
      </w:r>
      <w:r>
        <w:instrText xml:space="preserve"> PAGEREF _Toc20504357 \h </w:instrText>
      </w:r>
      <w:r>
        <w:fldChar w:fldCharType="separate"/>
      </w:r>
      <w:r>
        <w:t>13</w:t>
      </w:r>
      <w:r>
        <w:fldChar w:fldCharType="end"/>
      </w:r>
    </w:p>
    <w:p w:rsidR="00B66D58" w:rsidRPr="005F11A9" w:rsidRDefault="00B66D58">
      <w:pPr>
        <w:pStyle w:val="TOC3"/>
        <w:rPr>
          <w:rFonts w:ascii="Calibri" w:eastAsia="Yu Mincho" w:hAnsi="Calibri"/>
          <w:sz w:val="22"/>
          <w:szCs w:val="22"/>
          <w:lang w:val="en-IN" w:eastAsia="ja-JP"/>
        </w:rPr>
      </w:pPr>
      <w:r>
        <w:t>5.3.1</w:t>
      </w:r>
      <w:r w:rsidRPr="005F11A9">
        <w:rPr>
          <w:rFonts w:ascii="Calibri" w:eastAsia="Yu Mincho" w:hAnsi="Calibri"/>
          <w:sz w:val="22"/>
          <w:szCs w:val="22"/>
          <w:lang w:val="en-IN" w:eastAsia="ja-JP"/>
        </w:rPr>
        <w:tab/>
      </w:r>
      <w:r>
        <w:t>SS_Query_Group_Info API</w:t>
      </w:r>
      <w:r>
        <w:tab/>
      </w:r>
      <w:r>
        <w:fldChar w:fldCharType="begin"/>
      </w:r>
      <w:r>
        <w:instrText xml:space="preserve"> PAGEREF _Toc20504358 \h </w:instrText>
      </w:r>
      <w:r>
        <w:fldChar w:fldCharType="separate"/>
      </w:r>
      <w:r>
        <w:t>13</w:t>
      </w:r>
      <w:r>
        <w:fldChar w:fldCharType="end"/>
      </w:r>
    </w:p>
    <w:p w:rsidR="00B66D58" w:rsidRPr="005F11A9" w:rsidRDefault="00B66D58">
      <w:pPr>
        <w:pStyle w:val="TOC4"/>
        <w:rPr>
          <w:rFonts w:ascii="Calibri" w:eastAsia="Yu Mincho" w:hAnsi="Calibri"/>
          <w:sz w:val="22"/>
          <w:szCs w:val="22"/>
          <w:lang w:val="en-IN" w:eastAsia="ja-JP"/>
        </w:rPr>
      </w:pPr>
      <w:r>
        <w:t>5.3.1.1</w:t>
      </w:r>
      <w:r w:rsidRPr="005F11A9">
        <w:rPr>
          <w:rFonts w:ascii="Calibri" w:eastAsia="Yu Mincho" w:hAnsi="Calibri"/>
          <w:sz w:val="22"/>
          <w:szCs w:val="22"/>
          <w:lang w:val="en-IN" w:eastAsia="ja-JP"/>
        </w:rPr>
        <w:tab/>
      </w:r>
      <w:r>
        <w:t>Service Description</w:t>
      </w:r>
      <w:r>
        <w:tab/>
      </w:r>
      <w:r>
        <w:fldChar w:fldCharType="begin"/>
      </w:r>
      <w:r>
        <w:instrText xml:space="preserve"> PAGEREF _Toc20504359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5.3.1.1.1</w:t>
      </w:r>
      <w:r w:rsidRPr="005F11A9">
        <w:rPr>
          <w:rFonts w:ascii="Calibri" w:eastAsia="Yu Mincho" w:hAnsi="Calibri"/>
          <w:sz w:val="22"/>
          <w:szCs w:val="22"/>
          <w:lang w:val="en-IN" w:eastAsia="ja-JP"/>
        </w:rPr>
        <w:tab/>
      </w:r>
      <w:r>
        <w:t>Overview</w:t>
      </w:r>
      <w:r>
        <w:tab/>
      </w:r>
      <w:r>
        <w:fldChar w:fldCharType="begin"/>
      </w:r>
      <w:r>
        <w:instrText xml:space="preserve"> PAGEREF _Toc20504360 \h </w:instrText>
      </w:r>
      <w:r>
        <w:fldChar w:fldCharType="separate"/>
      </w:r>
      <w:r>
        <w:t>13</w:t>
      </w:r>
      <w:r>
        <w:fldChar w:fldCharType="end"/>
      </w:r>
    </w:p>
    <w:p w:rsidR="00B66D58" w:rsidRPr="005F11A9" w:rsidRDefault="00B66D58">
      <w:pPr>
        <w:pStyle w:val="TOC4"/>
        <w:rPr>
          <w:rFonts w:ascii="Calibri" w:eastAsia="Yu Mincho" w:hAnsi="Calibri"/>
          <w:sz w:val="22"/>
          <w:szCs w:val="22"/>
          <w:lang w:val="en-IN" w:eastAsia="ja-JP"/>
        </w:rPr>
      </w:pPr>
      <w:r>
        <w:t>5.3.1.2</w:t>
      </w:r>
      <w:r w:rsidRPr="005F11A9">
        <w:rPr>
          <w:rFonts w:ascii="Calibri" w:eastAsia="Yu Mincho" w:hAnsi="Calibri"/>
          <w:sz w:val="22"/>
          <w:szCs w:val="22"/>
          <w:lang w:val="en-IN" w:eastAsia="ja-JP"/>
        </w:rPr>
        <w:tab/>
      </w:r>
      <w:r>
        <w:t>Service Operations</w:t>
      </w:r>
      <w:r>
        <w:tab/>
      </w:r>
      <w:r>
        <w:fldChar w:fldCharType="begin"/>
      </w:r>
      <w:r>
        <w:instrText xml:space="preserve"> PAGEREF _Toc20504361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5.3.1.2.1</w:t>
      </w:r>
      <w:r w:rsidRPr="005F11A9">
        <w:rPr>
          <w:rFonts w:ascii="Calibri" w:eastAsia="Yu Mincho" w:hAnsi="Calibri"/>
          <w:sz w:val="22"/>
          <w:szCs w:val="22"/>
          <w:lang w:val="en-IN" w:eastAsia="ja-JP"/>
        </w:rPr>
        <w:tab/>
      </w:r>
      <w:r>
        <w:t>Introduction</w:t>
      </w:r>
      <w:r>
        <w:tab/>
      </w:r>
      <w:r>
        <w:fldChar w:fldCharType="begin"/>
      </w:r>
      <w:r>
        <w:instrText xml:space="preserve"> PAGEREF _Toc20504362 \h </w:instrText>
      </w:r>
      <w:r>
        <w:fldChar w:fldCharType="separate"/>
      </w:r>
      <w:r>
        <w:t>13</w:t>
      </w:r>
      <w:r>
        <w:fldChar w:fldCharType="end"/>
      </w:r>
    </w:p>
    <w:p w:rsidR="00B66D58" w:rsidRPr="005F11A9" w:rsidRDefault="00B66D58">
      <w:pPr>
        <w:pStyle w:val="TOC5"/>
        <w:rPr>
          <w:rFonts w:ascii="Calibri" w:eastAsia="Yu Mincho" w:hAnsi="Calibri"/>
          <w:sz w:val="22"/>
          <w:szCs w:val="22"/>
          <w:lang w:val="en-IN" w:eastAsia="ja-JP"/>
        </w:rPr>
      </w:pPr>
      <w:r>
        <w:t>5.3.1.2.2</w:t>
      </w:r>
      <w:r w:rsidRPr="005F11A9">
        <w:rPr>
          <w:rFonts w:ascii="Calibri" w:eastAsia="Yu Mincho" w:hAnsi="Calibri"/>
          <w:sz w:val="22"/>
          <w:szCs w:val="22"/>
          <w:lang w:val="en-IN" w:eastAsia="ja-JP"/>
        </w:rPr>
        <w:tab/>
      </w:r>
      <w:r>
        <w:t>Query_Group_Info</w:t>
      </w:r>
      <w:r>
        <w:tab/>
      </w:r>
      <w:r>
        <w:fldChar w:fldCharType="begin"/>
      </w:r>
      <w:r>
        <w:instrText xml:space="preserve"> PAGEREF _Toc20504363 \h </w:instrText>
      </w:r>
      <w:r>
        <w:fldChar w:fldCharType="separate"/>
      </w:r>
      <w:r>
        <w:t>14</w:t>
      </w:r>
      <w:r>
        <w:fldChar w:fldCharType="end"/>
      </w:r>
    </w:p>
    <w:p w:rsidR="00B66D58" w:rsidRPr="005F11A9" w:rsidRDefault="00B66D58">
      <w:pPr>
        <w:pStyle w:val="TOC6"/>
        <w:rPr>
          <w:rFonts w:ascii="Calibri" w:eastAsia="Yu Mincho" w:hAnsi="Calibri"/>
          <w:sz w:val="22"/>
          <w:szCs w:val="22"/>
          <w:lang w:val="en-IN" w:eastAsia="ja-JP"/>
        </w:rPr>
      </w:pPr>
      <w:r>
        <w:t>5.3.1.2.2.1</w:t>
      </w:r>
      <w:r w:rsidRPr="005F11A9">
        <w:rPr>
          <w:rFonts w:ascii="Calibri" w:eastAsia="Yu Mincho" w:hAnsi="Calibri"/>
          <w:sz w:val="22"/>
          <w:szCs w:val="22"/>
          <w:lang w:val="en-IN" w:eastAsia="ja-JP"/>
        </w:rPr>
        <w:tab/>
      </w:r>
      <w:r>
        <w:t>General</w:t>
      </w:r>
      <w:r>
        <w:tab/>
      </w:r>
      <w:r>
        <w:fldChar w:fldCharType="begin"/>
      </w:r>
      <w:r>
        <w:instrText xml:space="preserve"> PAGEREF _Toc20504364 \h </w:instrText>
      </w:r>
      <w:r>
        <w:fldChar w:fldCharType="separate"/>
      </w:r>
      <w:r>
        <w:t>14</w:t>
      </w:r>
      <w:r>
        <w:fldChar w:fldCharType="end"/>
      </w:r>
    </w:p>
    <w:p w:rsidR="00B66D58" w:rsidRPr="005F11A9" w:rsidRDefault="00B66D58">
      <w:pPr>
        <w:pStyle w:val="TOC6"/>
        <w:rPr>
          <w:rFonts w:ascii="Calibri" w:eastAsia="Yu Mincho" w:hAnsi="Calibri"/>
          <w:sz w:val="22"/>
          <w:szCs w:val="22"/>
          <w:lang w:val="en-IN" w:eastAsia="ja-JP"/>
        </w:rPr>
      </w:pPr>
      <w:r>
        <w:t>5.3.1.2.2.2</w:t>
      </w:r>
      <w:r w:rsidRPr="005F11A9">
        <w:rPr>
          <w:rFonts w:ascii="Calibri" w:eastAsia="Yu Mincho" w:hAnsi="Calibri"/>
          <w:sz w:val="22"/>
          <w:szCs w:val="22"/>
          <w:lang w:val="en-IN" w:eastAsia="ja-JP"/>
        </w:rPr>
        <w:tab/>
      </w:r>
      <w:r>
        <w:t xml:space="preserve"> &lt;Description&gt; Query_Group_Info service operation</w:t>
      </w:r>
      <w:r>
        <w:tab/>
      </w:r>
      <w:r>
        <w:fldChar w:fldCharType="begin"/>
      </w:r>
      <w:r>
        <w:instrText xml:space="preserve"> PAGEREF _Toc20504365 \h </w:instrText>
      </w:r>
      <w:r>
        <w:fldChar w:fldCharType="separate"/>
      </w:r>
      <w:r>
        <w:t>14</w:t>
      </w:r>
      <w:r>
        <w:fldChar w:fldCharType="end"/>
      </w:r>
    </w:p>
    <w:p w:rsidR="00B66D58" w:rsidRPr="005F11A9" w:rsidRDefault="00B66D58">
      <w:pPr>
        <w:pStyle w:val="TOC3"/>
        <w:rPr>
          <w:rFonts w:ascii="Calibri" w:eastAsia="Yu Mincho" w:hAnsi="Calibri"/>
          <w:sz w:val="22"/>
          <w:szCs w:val="22"/>
          <w:lang w:val="en-IN" w:eastAsia="ja-JP"/>
        </w:rPr>
      </w:pPr>
      <w:r>
        <w:t>5.3.2</w:t>
      </w:r>
      <w:r w:rsidRPr="005F11A9">
        <w:rPr>
          <w:rFonts w:ascii="Calibri" w:eastAsia="Yu Mincho" w:hAnsi="Calibri"/>
          <w:sz w:val="22"/>
          <w:szCs w:val="22"/>
          <w:lang w:val="en-IN" w:eastAsia="ja-JP"/>
        </w:rPr>
        <w:tab/>
      </w:r>
      <w:r>
        <w:t>SS_Obtain_Group_Configuration API</w:t>
      </w:r>
      <w:r>
        <w:tab/>
      </w:r>
      <w:r>
        <w:fldChar w:fldCharType="begin"/>
      </w:r>
      <w:r>
        <w:instrText xml:space="preserve"> PAGEREF _Toc20504366 \h </w:instrText>
      </w:r>
      <w:r>
        <w:fldChar w:fldCharType="separate"/>
      </w:r>
      <w:r>
        <w:t>14</w:t>
      </w:r>
      <w:r>
        <w:fldChar w:fldCharType="end"/>
      </w:r>
    </w:p>
    <w:p w:rsidR="00B66D58" w:rsidRPr="005F11A9" w:rsidRDefault="00B66D58">
      <w:pPr>
        <w:pStyle w:val="TOC4"/>
        <w:rPr>
          <w:rFonts w:ascii="Calibri" w:eastAsia="Yu Mincho" w:hAnsi="Calibri"/>
          <w:sz w:val="22"/>
          <w:szCs w:val="22"/>
          <w:lang w:val="en-IN" w:eastAsia="ja-JP"/>
        </w:rPr>
      </w:pPr>
      <w:r>
        <w:t>5.3.2.1</w:t>
      </w:r>
      <w:r w:rsidRPr="005F11A9">
        <w:rPr>
          <w:rFonts w:ascii="Calibri" w:eastAsia="Yu Mincho" w:hAnsi="Calibri"/>
          <w:sz w:val="22"/>
          <w:szCs w:val="22"/>
          <w:lang w:val="en-IN" w:eastAsia="ja-JP"/>
        </w:rPr>
        <w:tab/>
      </w:r>
      <w:r>
        <w:t>Service Description</w:t>
      </w:r>
      <w:r>
        <w:tab/>
      </w:r>
      <w:r>
        <w:fldChar w:fldCharType="begin"/>
      </w:r>
      <w:r>
        <w:instrText xml:space="preserve"> PAGEREF _Toc20504367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5.3.2.1.1</w:t>
      </w:r>
      <w:r w:rsidRPr="005F11A9">
        <w:rPr>
          <w:rFonts w:ascii="Calibri" w:eastAsia="Yu Mincho" w:hAnsi="Calibri"/>
          <w:sz w:val="22"/>
          <w:szCs w:val="22"/>
          <w:lang w:val="en-IN" w:eastAsia="ja-JP"/>
        </w:rPr>
        <w:tab/>
      </w:r>
      <w:r>
        <w:t>Overview</w:t>
      </w:r>
      <w:r>
        <w:tab/>
      </w:r>
      <w:r>
        <w:fldChar w:fldCharType="begin"/>
      </w:r>
      <w:r>
        <w:instrText xml:space="preserve"> PAGEREF _Toc20504368 \h </w:instrText>
      </w:r>
      <w:r>
        <w:fldChar w:fldCharType="separate"/>
      </w:r>
      <w:r>
        <w:t>14</w:t>
      </w:r>
      <w:r>
        <w:fldChar w:fldCharType="end"/>
      </w:r>
    </w:p>
    <w:p w:rsidR="00B66D58" w:rsidRPr="005F11A9" w:rsidRDefault="00B66D58">
      <w:pPr>
        <w:pStyle w:val="TOC4"/>
        <w:rPr>
          <w:rFonts w:ascii="Calibri" w:eastAsia="Yu Mincho" w:hAnsi="Calibri"/>
          <w:sz w:val="22"/>
          <w:szCs w:val="22"/>
          <w:lang w:val="en-IN" w:eastAsia="ja-JP"/>
        </w:rPr>
      </w:pPr>
      <w:r>
        <w:t>5.3.2.2</w:t>
      </w:r>
      <w:r w:rsidRPr="005F11A9">
        <w:rPr>
          <w:rFonts w:ascii="Calibri" w:eastAsia="Yu Mincho" w:hAnsi="Calibri"/>
          <w:sz w:val="22"/>
          <w:szCs w:val="22"/>
          <w:lang w:val="en-IN" w:eastAsia="ja-JP"/>
        </w:rPr>
        <w:tab/>
      </w:r>
      <w:r>
        <w:t>Service Operations</w:t>
      </w:r>
      <w:r>
        <w:tab/>
      </w:r>
      <w:r>
        <w:fldChar w:fldCharType="begin"/>
      </w:r>
      <w:r>
        <w:instrText xml:space="preserve"> PAGEREF _Toc20504369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5.3.2.2.1</w:t>
      </w:r>
      <w:r w:rsidRPr="005F11A9">
        <w:rPr>
          <w:rFonts w:ascii="Calibri" w:eastAsia="Yu Mincho" w:hAnsi="Calibri"/>
          <w:sz w:val="22"/>
          <w:szCs w:val="22"/>
          <w:lang w:val="en-IN" w:eastAsia="ja-JP"/>
        </w:rPr>
        <w:tab/>
      </w:r>
      <w:r>
        <w:t>Introduction</w:t>
      </w:r>
      <w:r>
        <w:tab/>
      </w:r>
      <w:r>
        <w:fldChar w:fldCharType="begin"/>
      </w:r>
      <w:r>
        <w:instrText xml:space="preserve"> PAGEREF _Toc20504370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5.3.2.2.2</w:t>
      </w:r>
      <w:r w:rsidRPr="005F11A9">
        <w:rPr>
          <w:rFonts w:ascii="Calibri" w:eastAsia="Yu Mincho" w:hAnsi="Calibri"/>
          <w:sz w:val="22"/>
          <w:szCs w:val="22"/>
          <w:lang w:val="en-IN" w:eastAsia="ja-JP"/>
        </w:rPr>
        <w:tab/>
      </w:r>
      <w:r>
        <w:t>Obtain_Group_Configuration</w:t>
      </w:r>
      <w:r>
        <w:tab/>
      </w:r>
      <w:r>
        <w:fldChar w:fldCharType="begin"/>
      </w:r>
      <w:r>
        <w:instrText xml:space="preserve"> PAGEREF _Toc20504371 \h </w:instrText>
      </w:r>
      <w:r>
        <w:fldChar w:fldCharType="separate"/>
      </w:r>
      <w:r>
        <w:t>14</w:t>
      </w:r>
      <w:r>
        <w:fldChar w:fldCharType="end"/>
      </w:r>
    </w:p>
    <w:p w:rsidR="00B66D58" w:rsidRPr="005F11A9" w:rsidRDefault="00B66D58">
      <w:pPr>
        <w:pStyle w:val="TOC6"/>
        <w:rPr>
          <w:rFonts w:ascii="Calibri" w:eastAsia="Yu Mincho" w:hAnsi="Calibri"/>
          <w:sz w:val="22"/>
          <w:szCs w:val="22"/>
          <w:lang w:val="en-IN" w:eastAsia="ja-JP"/>
        </w:rPr>
      </w:pPr>
      <w:r>
        <w:t>5.3.2.2.2.1</w:t>
      </w:r>
      <w:r w:rsidRPr="005F11A9">
        <w:rPr>
          <w:rFonts w:ascii="Calibri" w:eastAsia="Yu Mincho" w:hAnsi="Calibri"/>
          <w:sz w:val="22"/>
          <w:szCs w:val="22"/>
          <w:lang w:val="en-IN" w:eastAsia="ja-JP"/>
        </w:rPr>
        <w:tab/>
      </w:r>
      <w:r>
        <w:t>General</w:t>
      </w:r>
      <w:r>
        <w:tab/>
      </w:r>
      <w:r>
        <w:fldChar w:fldCharType="begin"/>
      </w:r>
      <w:r>
        <w:instrText xml:space="preserve"> PAGEREF _Toc20504372 \h </w:instrText>
      </w:r>
      <w:r>
        <w:fldChar w:fldCharType="separate"/>
      </w:r>
      <w:r>
        <w:t>14</w:t>
      </w:r>
      <w:r>
        <w:fldChar w:fldCharType="end"/>
      </w:r>
    </w:p>
    <w:p w:rsidR="00B66D58" w:rsidRPr="005F11A9" w:rsidRDefault="00B66D58">
      <w:pPr>
        <w:pStyle w:val="TOC6"/>
        <w:rPr>
          <w:rFonts w:ascii="Calibri" w:eastAsia="Yu Mincho" w:hAnsi="Calibri"/>
          <w:sz w:val="22"/>
          <w:szCs w:val="22"/>
          <w:lang w:val="en-IN" w:eastAsia="ja-JP"/>
        </w:rPr>
      </w:pPr>
      <w:r>
        <w:t>5.3.2.2.2.2</w:t>
      </w:r>
      <w:r w:rsidRPr="005F11A9">
        <w:rPr>
          <w:rFonts w:ascii="Calibri" w:eastAsia="Yu Mincho" w:hAnsi="Calibri"/>
          <w:sz w:val="22"/>
          <w:szCs w:val="22"/>
          <w:lang w:val="en-IN" w:eastAsia="ja-JP"/>
        </w:rPr>
        <w:tab/>
      </w:r>
      <w:r>
        <w:t xml:space="preserve"> &lt;Description&gt; Obtain_Group_Configuration service operation</w:t>
      </w:r>
      <w:r>
        <w:tab/>
      </w:r>
      <w:r>
        <w:fldChar w:fldCharType="begin"/>
      </w:r>
      <w:r>
        <w:instrText xml:space="preserve"> PAGEREF _Toc20504373 \h </w:instrText>
      </w:r>
      <w:r>
        <w:fldChar w:fldCharType="separate"/>
      </w:r>
      <w:r>
        <w:t>14</w:t>
      </w:r>
      <w:r>
        <w:fldChar w:fldCharType="end"/>
      </w:r>
    </w:p>
    <w:p w:rsidR="00B66D58" w:rsidRPr="005F11A9" w:rsidRDefault="00B66D58">
      <w:pPr>
        <w:pStyle w:val="TOC3"/>
        <w:rPr>
          <w:rFonts w:ascii="Calibri" w:eastAsia="Yu Mincho" w:hAnsi="Calibri"/>
          <w:sz w:val="22"/>
          <w:szCs w:val="22"/>
          <w:lang w:val="en-IN" w:eastAsia="ja-JP"/>
        </w:rPr>
      </w:pPr>
      <w:r>
        <w:lastRenderedPageBreak/>
        <w:t>5.3.3</w:t>
      </w:r>
      <w:r w:rsidRPr="005F11A9">
        <w:rPr>
          <w:rFonts w:ascii="Calibri" w:eastAsia="Yu Mincho" w:hAnsi="Calibri"/>
          <w:sz w:val="22"/>
          <w:szCs w:val="22"/>
          <w:lang w:val="en-IN" w:eastAsia="ja-JP"/>
        </w:rPr>
        <w:tab/>
      </w:r>
      <w:r>
        <w:t>SS_Store_Group_Membership_Configuration API</w:t>
      </w:r>
      <w:r>
        <w:tab/>
      </w:r>
      <w:r>
        <w:fldChar w:fldCharType="begin"/>
      </w:r>
      <w:r>
        <w:instrText xml:space="preserve"> PAGEREF _Toc20504374 \h </w:instrText>
      </w:r>
      <w:r>
        <w:fldChar w:fldCharType="separate"/>
      </w:r>
      <w:r>
        <w:t>14</w:t>
      </w:r>
      <w:r>
        <w:fldChar w:fldCharType="end"/>
      </w:r>
    </w:p>
    <w:p w:rsidR="00B66D58" w:rsidRPr="005F11A9" w:rsidRDefault="00B66D58">
      <w:pPr>
        <w:pStyle w:val="TOC4"/>
        <w:rPr>
          <w:rFonts w:ascii="Calibri" w:eastAsia="Yu Mincho" w:hAnsi="Calibri"/>
          <w:sz w:val="22"/>
          <w:szCs w:val="22"/>
          <w:lang w:val="en-IN" w:eastAsia="ja-JP"/>
        </w:rPr>
      </w:pPr>
      <w:r>
        <w:t>5.3.3.1</w:t>
      </w:r>
      <w:r w:rsidRPr="005F11A9">
        <w:rPr>
          <w:rFonts w:ascii="Calibri" w:eastAsia="Yu Mincho" w:hAnsi="Calibri"/>
          <w:sz w:val="22"/>
          <w:szCs w:val="22"/>
          <w:lang w:val="en-IN" w:eastAsia="ja-JP"/>
        </w:rPr>
        <w:tab/>
      </w:r>
      <w:r>
        <w:t>Service Description</w:t>
      </w:r>
      <w:r>
        <w:tab/>
      </w:r>
      <w:r>
        <w:fldChar w:fldCharType="begin"/>
      </w:r>
      <w:r>
        <w:instrText xml:space="preserve"> PAGEREF _Toc20504375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5.3.3.1.1</w:t>
      </w:r>
      <w:r w:rsidRPr="005F11A9">
        <w:rPr>
          <w:rFonts w:ascii="Calibri" w:eastAsia="Yu Mincho" w:hAnsi="Calibri"/>
          <w:sz w:val="22"/>
          <w:szCs w:val="22"/>
          <w:lang w:val="en-IN" w:eastAsia="ja-JP"/>
        </w:rPr>
        <w:tab/>
      </w:r>
      <w:r>
        <w:t>Overview</w:t>
      </w:r>
      <w:r>
        <w:tab/>
      </w:r>
      <w:r>
        <w:fldChar w:fldCharType="begin"/>
      </w:r>
      <w:r>
        <w:instrText xml:space="preserve"> PAGEREF _Toc20504376 \h </w:instrText>
      </w:r>
      <w:r>
        <w:fldChar w:fldCharType="separate"/>
      </w:r>
      <w:r>
        <w:t>14</w:t>
      </w:r>
      <w:r>
        <w:fldChar w:fldCharType="end"/>
      </w:r>
    </w:p>
    <w:p w:rsidR="00B66D58" w:rsidRPr="005F11A9" w:rsidRDefault="00B66D58">
      <w:pPr>
        <w:pStyle w:val="TOC4"/>
        <w:rPr>
          <w:rFonts w:ascii="Calibri" w:eastAsia="Yu Mincho" w:hAnsi="Calibri"/>
          <w:sz w:val="22"/>
          <w:szCs w:val="22"/>
          <w:lang w:val="en-IN" w:eastAsia="ja-JP"/>
        </w:rPr>
      </w:pPr>
      <w:r>
        <w:t>5.3.3.2</w:t>
      </w:r>
      <w:r w:rsidRPr="005F11A9">
        <w:rPr>
          <w:rFonts w:ascii="Calibri" w:eastAsia="Yu Mincho" w:hAnsi="Calibri"/>
          <w:sz w:val="22"/>
          <w:szCs w:val="22"/>
          <w:lang w:val="en-IN" w:eastAsia="ja-JP"/>
        </w:rPr>
        <w:tab/>
      </w:r>
      <w:r>
        <w:t>Service Operations</w:t>
      </w:r>
      <w:r>
        <w:tab/>
      </w:r>
      <w:r>
        <w:fldChar w:fldCharType="begin"/>
      </w:r>
      <w:r>
        <w:instrText xml:space="preserve"> PAGEREF _Toc20504377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5.3.3.2.1</w:t>
      </w:r>
      <w:r w:rsidRPr="005F11A9">
        <w:rPr>
          <w:rFonts w:ascii="Calibri" w:eastAsia="Yu Mincho" w:hAnsi="Calibri"/>
          <w:sz w:val="22"/>
          <w:szCs w:val="22"/>
          <w:lang w:val="en-IN" w:eastAsia="ja-JP"/>
        </w:rPr>
        <w:tab/>
      </w:r>
      <w:r>
        <w:t>Introduction</w:t>
      </w:r>
      <w:r>
        <w:tab/>
      </w:r>
      <w:r>
        <w:fldChar w:fldCharType="begin"/>
      </w:r>
      <w:r>
        <w:instrText xml:space="preserve"> PAGEREF _Toc20504378 \h </w:instrText>
      </w:r>
      <w:r>
        <w:fldChar w:fldCharType="separate"/>
      </w:r>
      <w:r>
        <w:t>14</w:t>
      </w:r>
      <w:r>
        <w:fldChar w:fldCharType="end"/>
      </w:r>
    </w:p>
    <w:p w:rsidR="00B66D58" w:rsidRPr="005F11A9" w:rsidRDefault="00B66D58">
      <w:pPr>
        <w:pStyle w:val="TOC5"/>
        <w:rPr>
          <w:rFonts w:ascii="Calibri" w:eastAsia="Yu Mincho" w:hAnsi="Calibri"/>
          <w:sz w:val="22"/>
          <w:szCs w:val="22"/>
          <w:lang w:val="en-IN" w:eastAsia="ja-JP"/>
        </w:rPr>
      </w:pPr>
      <w:r>
        <w:t>5.3.3.2.2</w:t>
      </w:r>
      <w:r w:rsidRPr="005F11A9">
        <w:rPr>
          <w:rFonts w:ascii="Calibri" w:eastAsia="Yu Mincho" w:hAnsi="Calibri"/>
          <w:sz w:val="22"/>
          <w:szCs w:val="22"/>
          <w:lang w:val="en-IN" w:eastAsia="ja-JP"/>
        </w:rPr>
        <w:tab/>
      </w:r>
      <w:r>
        <w:t>Group_Membership_Configuration</w:t>
      </w:r>
      <w:r>
        <w:tab/>
      </w:r>
      <w:r>
        <w:fldChar w:fldCharType="begin"/>
      </w:r>
      <w:r>
        <w:instrText xml:space="preserve"> PAGEREF _Toc20504379 \h </w:instrText>
      </w:r>
      <w:r>
        <w:fldChar w:fldCharType="separate"/>
      </w:r>
      <w:r>
        <w:t>15</w:t>
      </w:r>
      <w:r>
        <w:fldChar w:fldCharType="end"/>
      </w:r>
    </w:p>
    <w:p w:rsidR="00B66D58" w:rsidRPr="005F11A9" w:rsidRDefault="00B66D58">
      <w:pPr>
        <w:pStyle w:val="TOC6"/>
        <w:rPr>
          <w:rFonts w:ascii="Calibri" w:eastAsia="Yu Mincho" w:hAnsi="Calibri"/>
          <w:sz w:val="22"/>
          <w:szCs w:val="22"/>
          <w:lang w:val="en-IN" w:eastAsia="ja-JP"/>
        </w:rPr>
      </w:pPr>
      <w:r>
        <w:t>5.3.3.2.2.1</w:t>
      </w:r>
      <w:r w:rsidRPr="005F11A9">
        <w:rPr>
          <w:rFonts w:ascii="Calibri" w:eastAsia="Yu Mincho" w:hAnsi="Calibri"/>
          <w:sz w:val="22"/>
          <w:szCs w:val="22"/>
          <w:lang w:val="en-IN" w:eastAsia="ja-JP"/>
        </w:rPr>
        <w:tab/>
      </w:r>
      <w:r>
        <w:t>General</w:t>
      </w:r>
      <w:r>
        <w:tab/>
      </w:r>
      <w:r>
        <w:fldChar w:fldCharType="begin"/>
      </w:r>
      <w:r>
        <w:instrText xml:space="preserve"> PAGEREF _Toc20504380 \h </w:instrText>
      </w:r>
      <w:r>
        <w:fldChar w:fldCharType="separate"/>
      </w:r>
      <w:r>
        <w:t>15</w:t>
      </w:r>
      <w:r>
        <w:fldChar w:fldCharType="end"/>
      </w:r>
    </w:p>
    <w:p w:rsidR="00B66D58" w:rsidRPr="005F11A9" w:rsidRDefault="00B66D58">
      <w:pPr>
        <w:pStyle w:val="TOC6"/>
        <w:rPr>
          <w:rFonts w:ascii="Calibri" w:eastAsia="Yu Mincho" w:hAnsi="Calibri"/>
          <w:sz w:val="22"/>
          <w:szCs w:val="22"/>
          <w:lang w:val="en-IN" w:eastAsia="ja-JP"/>
        </w:rPr>
      </w:pPr>
      <w:r>
        <w:t>5.3.3.2.2.2</w:t>
      </w:r>
      <w:r w:rsidRPr="005F11A9">
        <w:rPr>
          <w:rFonts w:ascii="Calibri" w:eastAsia="Yu Mincho" w:hAnsi="Calibri"/>
          <w:sz w:val="22"/>
          <w:szCs w:val="22"/>
          <w:lang w:val="en-IN" w:eastAsia="ja-JP"/>
        </w:rPr>
        <w:tab/>
      </w:r>
      <w:r>
        <w:t xml:space="preserve"> &lt;Description&gt; Group_Membership_Configuration service operation</w:t>
      </w:r>
      <w:r>
        <w:tab/>
      </w:r>
      <w:r>
        <w:fldChar w:fldCharType="begin"/>
      </w:r>
      <w:r>
        <w:instrText xml:space="preserve"> PAGEREF _Toc20504381 \h </w:instrText>
      </w:r>
      <w:r>
        <w:fldChar w:fldCharType="separate"/>
      </w:r>
      <w:r>
        <w:t>15</w:t>
      </w:r>
      <w:r>
        <w:fldChar w:fldCharType="end"/>
      </w:r>
    </w:p>
    <w:p w:rsidR="00B66D58" w:rsidRPr="005F11A9" w:rsidRDefault="00B66D58">
      <w:pPr>
        <w:pStyle w:val="TOC3"/>
        <w:rPr>
          <w:rFonts w:ascii="Calibri" w:eastAsia="Yu Mincho" w:hAnsi="Calibri"/>
          <w:sz w:val="22"/>
          <w:szCs w:val="22"/>
          <w:lang w:val="en-IN" w:eastAsia="ja-JP"/>
        </w:rPr>
      </w:pPr>
      <w:r>
        <w:t>5.3.4</w:t>
      </w:r>
      <w:r w:rsidRPr="005F11A9">
        <w:rPr>
          <w:rFonts w:ascii="Calibri" w:eastAsia="Yu Mincho" w:hAnsi="Calibri"/>
          <w:sz w:val="22"/>
          <w:szCs w:val="22"/>
          <w:lang w:val="en-IN" w:eastAsia="ja-JP"/>
        </w:rPr>
        <w:tab/>
      </w:r>
      <w:r>
        <w:t>SS_Group_Management_Events API</w:t>
      </w:r>
      <w:r>
        <w:tab/>
      </w:r>
      <w:r>
        <w:fldChar w:fldCharType="begin"/>
      </w:r>
      <w:r>
        <w:instrText xml:space="preserve"> PAGEREF _Toc20504382 \h </w:instrText>
      </w:r>
      <w:r>
        <w:fldChar w:fldCharType="separate"/>
      </w:r>
      <w:r>
        <w:t>15</w:t>
      </w:r>
      <w:r>
        <w:fldChar w:fldCharType="end"/>
      </w:r>
    </w:p>
    <w:p w:rsidR="00B66D58" w:rsidRPr="005F11A9" w:rsidRDefault="00B66D58">
      <w:pPr>
        <w:pStyle w:val="TOC4"/>
        <w:rPr>
          <w:rFonts w:ascii="Calibri" w:eastAsia="Yu Mincho" w:hAnsi="Calibri"/>
          <w:sz w:val="22"/>
          <w:szCs w:val="22"/>
          <w:lang w:val="en-IN" w:eastAsia="ja-JP"/>
        </w:rPr>
      </w:pPr>
      <w:r>
        <w:t>5.3.4.1</w:t>
      </w:r>
      <w:r w:rsidRPr="005F11A9">
        <w:rPr>
          <w:rFonts w:ascii="Calibri" w:eastAsia="Yu Mincho" w:hAnsi="Calibri"/>
          <w:sz w:val="22"/>
          <w:szCs w:val="22"/>
          <w:lang w:val="en-IN" w:eastAsia="ja-JP"/>
        </w:rPr>
        <w:tab/>
      </w:r>
      <w:r>
        <w:t>Service Description</w:t>
      </w:r>
      <w:r>
        <w:tab/>
      </w:r>
      <w:r>
        <w:fldChar w:fldCharType="begin"/>
      </w:r>
      <w:r>
        <w:instrText xml:space="preserve"> PAGEREF _Toc20504383 \h </w:instrText>
      </w:r>
      <w:r>
        <w:fldChar w:fldCharType="separate"/>
      </w:r>
      <w:r>
        <w:t>15</w:t>
      </w:r>
      <w:r>
        <w:fldChar w:fldCharType="end"/>
      </w:r>
    </w:p>
    <w:p w:rsidR="00B66D58" w:rsidRPr="005F11A9" w:rsidRDefault="00B66D58">
      <w:pPr>
        <w:pStyle w:val="TOC5"/>
        <w:rPr>
          <w:rFonts w:ascii="Calibri" w:eastAsia="Yu Mincho" w:hAnsi="Calibri"/>
          <w:sz w:val="22"/>
          <w:szCs w:val="22"/>
          <w:lang w:val="en-IN" w:eastAsia="ja-JP"/>
        </w:rPr>
      </w:pPr>
      <w:r>
        <w:t>5.3.4.1.1</w:t>
      </w:r>
      <w:r w:rsidRPr="005F11A9">
        <w:rPr>
          <w:rFonts w:ascii="Calibri" w:eastAsia="Yu Mincho" w:hAnsi="Calibri"/>
          <w:sz w:val="22"/>
          <w:szCs w:val="22"/>
          <w:lang w:val="en-IN" w:eastAsia="ja-JP"/>
        </w:rPr>
        <w:tab/>
      </w:r>
      <w:r>
        <w:t>Overview</w:t>
      </w:r>
      <w:r>
        <w:tab/>
      </w:r>
      <w:r>
        <w:fldChar w:fldCharType="begin"/>
      </w:r>
      <w:r>
        <w:instrText xml:space="preserve"> PAGEREF _Toc20504384 \h </w:instrText>
      </w:r>
      <w:r>
        <w:fldChar w:fldCharType="separate"/>
      </w:r>
      <w:r>
        <w:t>15</w:t>
      </w:r>
      <w:r>
        <w:fldChar w:fldCharType="end"/>
      </w:r>
    </w:p>
    <w:p w:rsidR="00B66D58" w:rsidRPr="005F11A9" w:rsidRDefault="00B66D58">
      <w:pPr>
        <w:pStyle w:val="TOC4"/>
        <w:rPr>
          <w:rFonts w:ascii="Calibri" w:eastAsia="Yu Mincho" w:hAnsi="Calibri"/>
          <w:sz w:val="22"/>
          <w:szCs w:val="22"/>
          <w:lang w:val="en-IN" w:eastAsia="ja-JP"/>
        </w:rPr>
      </w:pPr>
      <w:r>
        <w:t>5.3.4.2</w:t>
      </w:r>
      <w:r w:rsidRPr="005F11A9">
        <w:rPr>
          <w:rFonts w:ascii="Calibri" w:eastAsia="Yu Mincho" w:hAnsi="Calibri"/>
          <w:sz w:val="22"/>
          <w:szCs w:val="22"/>
          <w:lang w:val="en-IN" w:eastAsia="ja-JP"/>
        </w:rPr>
        <w:tab/>
      </w:r>
      <w:r>
        <w:t>Service Operations</w:t>
      </w:r>
      <w:r>
        <w:tab/>
      </w:r>
      <w:r>
        <w:fldChar w:fldCharType="begin"/>
      </w:r>
      <w:r>
        <w:instrText xml:space="preserve"> PAGEREF _Toc20504385 \h </w:instrText>
      </w:r>
      <w:r>
        <w:fldChar w:fldCharType="separate"/>
      </w:r>
      <w:r>
        <w:t>15</w:t>
      </w:r>
      <w:r>
        <w:fldChar w:fldCharType="end"/>
      </w:r>
    </w:p>
    <w:p w:rsidR="00B66D58" w:rsidRPr="005F11A9" w:rsidRDefault="00B66D58">
      <w:pPr>
        <w:pStyle w:val="TOC5"/>
        <w:rPr>
          <w:rFonts w:ascii="Calibri" w:eastAsia="Yu Mincho" w:hAnsi="Calibri"/>
          <w:sz w:val="22"/>
          <w:szCs w:val="22"/>
          <w:lang w:val="en-IN" w:eastAsia="ja-JP"/>
        </w:rPr>
      </w:pPr>
      <w:r>
        <w:t>5.3.4.2.1</w:t>
      </w:r>
      <w:r w:rsidRPr="005F11A9">
        <w:rPr>
          <w:rFonts w:ascii="Calibri" w:eastAsia="Yu Mincho" w:hAnsi="Calibri"/>
          <w:sz w:val="22"/>
          <w:szCs w:val="22"/>
          <w:lang w:val="en-IN" w:eastAsia="ja-JP"/>
        </w:rPr>
        <w:tab/>
      </w:r>
      <w:r>
        <w:t>Introduction</w:t>
      </w:r>
      <w:r>
        <w:tab/>
      </w:r>
      <w:r>
        <w:fldChar w:fldCharType="begin"/>
      </w:r>
      <w:r>
        <w:instrText xml:space="preserve"> PAGEREF _Toc20504386 \h </w:instrText>
      </w:r>
      <w:r>
        <w:fldChar w:fldCharType="separate"/>
      </w:r>
      <w:r>
        <w:t>15</w:t>
      </w:r>
      <w:r>
        <w:fldChar w:fldCharType="end"/>
      </w:r>
    </w:p>
    <w:p w:rsidR="00B66D58" w:rsidRPr="005F11A9" w:rsidRDefault="00B66D58">
      <w:pPr>
        <w:pStyle w:val="TOC5"/>
        <w:rPr>
          <w:rFonts w:ascii="Calibri" w:eastAsia="Yu Mincho" w:hAnsi="Calibri"/>
          <w:sz w:val="22"/>
          <w:szCs w:val="22"/>
          <w:lang w:val="en-IN" w:eastAsia="ja-JP"/>
        </w:rPr>
      </w:pPr>
      <w:r>
        <w:t>5.3.4.2.2</w:t>
      </w:r>
      <w:r w:rsidRPr="005F11A9">
        <w:rPr>
          <w:rFonts w:ascii="Calibri" w:eastAsia="Yu Mincho" w:hAnsi="Calibri"/>
          <w:sz w:val="22"/>
          <w:szCs w:val="22"/>
          <w:lang w:val="en-IN" w:eastAsia="ja-JP"/>
        </w:rPr>
        <w:tab/>
      </w:r>
      <w:r>
        <w:t>Group_Info_Modification_Subscribe_Event</w:t>
      </w:r>
      <w:r>
        <w:tab/>
      </w:r>
      <w:r>
        <w:fldChar w:fldCharType="begin"/>
      </w:r>
      <w:r>
        <w:instrText xml:space="preserve"> PAGEREF _Toc20504387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5.3.4.2.2.1</w:t>
      </w:r>
      <w:r w:rsidRPr="005F11A9">
        <w:rPr>
          <w:rFonts w:ascii="Calibri" w:eastAsia="Yu Mincho" w:hAnsi="Calibri"/>
          <w:sz w:val="22"/>
          <w:szCs w:val="22"/>
          <w:lang w:val="en-IN" w:eastAsia="ja-JP"/>
        </w:rPr>
        <w:tab/>
      </w:r>
      <w:r>
        <w:t>General</w:t>
      </w:r>
      <w:r>
        <w:tab/>
      </w:r>
      <w:r>
        <w:fldChar w:fldCharType="begin"/>
      </w:r>
      <w:r>
        <w:instrText xml:space="preserve"> PAGEREF _Toc20504388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5.3.4.2.2.2</w:t>
      </w:r>
      <w:r w:rsidRPr="005F11A9">
        <w:rPr>
          <w:rFonts w:ascii="Calibri" w:eastAsia="Yu Mincho" w:hAnsi="Calibri"/>
          <w:sz w:val="22"/>
          <w:szCs w:val="22"/>
          <w:lang w:val="en-IN" w:eastAsia="ja-JP"/>
        </w:rPr>
        <w:tab/>
      </w:r>
      <w:r>
        <w:t xml:space="preserve"> &lt;Description&gt; Group_Info_Modification_Subscribe_Event service operation</w:t>
      </w:r>
      <w:r>
        <w:tab/>
      </w:r>
      <w:r>
        <w:fldChar w:fldCharType="begin"/>
      </w:r>
      <w:r>
        <w:instrText xml:space="preserve"> PAGEREF _Toc20504389 \h </w:instrText>
      </w:r>
      <w:r>
        <w:fldChar w:fldCharType="separate"/>
      </w:r>
      <w:r>
        <w:t>16</w:t>
      </w:r>
      <w:r>
        <w:fldChar w:fldCharType="end"/>
      </w:r>
    </w:p>
    <w:p w:rsidR="00B66D58" w:rsidRPr="005F11A9" w:rsidRDefault="00B66D58">
      <w:pPr>
        <w:pStyle w:val="TOC5"/>
        <w:rPr>
          <w:rFonts w:ascii="Calibri" w:eastAsia="Yu Mincho" w:hAnsi="Calibri"/>
          <w:sz w:val="22"/>
          <w:szCs w:val="22"/>
          <w:lang w:val="en-IN" w:eastAsia="ja-JP"/>
        </w:rPr>
      </w:pPr>
      <w:r>
        <w:t>5.3.4.2.3</w:t>
      </w:r>
      <w:r w:rsidRPr="005F11A9">
        <w:rPr>
          <w:rFonts w:ascii="Calibri" w:eastAsia="Yu Mincho" w:hAnsi="Calibri"/>
          <w:sz w:val="22"/>
          <w:szCs w:val="22"/>
          <w:lang w:val="en-IN" w:eastAsia="ja-JP"/>
        </w:rPr>
        <w:tab/>
      </w:r>
      <w:r>
        <w:t>Group_Info_Modification_Notify_Event</w:t>
      </w:r>
      <w:r>
        <w:tab/>
      </w:r>
      <w:r>
        <w:fldChar w:fldCharType="begin"/>
      </w:r>
      <w:r>
        <w:instrText xml:space="preserve"> PAGEREF _Toc20504390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5.3.4.2.3.1</w:t>
      </w:r>
      <w:r w:rsidRPr="005F11A9">
        <w:rPr>
          <w:rFonts w:ascii="Calibri" w:eastAsia="Yu Mincho" w:hAnsi="Calibri"/>
          <w:sz w:val="22"/>
          <w:szCs w:val="22"/>
          <w:lang w:val="en-IN" w:eastAsia="ja-JP"/>
        </w:rPr>
        <w:tab/>
      </w:r>
      <w:r>
        <w:t>General</w:t>
      </w:r>
      <w:r>
        <w:tab/>
      </w:r>
      <w:r>
        <w:fldChar w:fldCharType="begin"/>
      </w:r>
      <w:r>
        <w:instrText xml:space="preserve"> PAGEREF _Toc20504391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5.3.4.2.3.2</w:t>
      </w:r>
      <w:r w:rsidRPr="005F11A9">
        <w:rPr>
          <w:rFonts w:ascii="Calibri" w:eastAsia="Yu Mincho" w:hAnsi="Calibri"/>
          <w:sz w:val="22"/>
          <w:szCs w:val="22"/>
          <w:lang w:val="en-IN" w:eastAsia="ja-JP"/>
        </w:rPr>
        <w:tab/>
      </w:r>
      <w:r>
        <w:t xml:space="preserve"> &lt;Description&gt; Group_Info_Modification_Notify_Event service operation</w:t>
      </w:r>
      <w:r>
        <w:tab/>
      </w:r>
      <w:r>
        <w:fldChar w:fldCharType="begin"/>
      </w:r>
      <w:r>
        <w:instrText xml:space="preserve"> PAGEREF _Toc20504392 \h </w:instrText>
      </w:r>
      <w:r>
        <w:fldChar w:fldCharType="separate"/>
      </w:r>
      <w:r>
        <w:t>16</w:t>
      </w:r>
      <w:r>
        <w:fldChar w:fldCharType="end"/>
      </w:r>
    </w:p>
    <w:p w:rsidR="00B66D58" w:rsidRPr="005F11A9" w:rsidRDefault="00B66D58">
      <w:pPr>
        <w:pStyle w:val="TOC5"/>
        <w:rPr>
          <w:rFonts w:ascii="Calibri" w:eastAsia="Yu Mincho" w:hAnsi="Calibri"/>
          <w:sz w:val="22"/>
          <w:szCs w:val="22"/>
          <w:lang w:val="en-IN" w:eastAsia="ja-JP"/>
        </w:rPr>
      </w:pPr>
      <w:r>
        <w:t>5.3.4.2.4</w:t>
      </w:r>
      <w:r w:rsidRPr="005F11A9">
        <w:rPr>
          <w:rFonts w:ascii="Calibri" w:eastAsia="Yu Mincho" w:hAnsi="Calibri"/>
          <w:sz w:val="22"/>
          <w:szCs w:val="22"/>
          <w:lang w:val="en-IN" w:eastAsia="ja-JP"/>
        </w:rPr>
        <w:tab/>
      </w:r>
      <w:r>
        <w:t>Group_Creation_Notify_Event</w:t>
      </w:r>
      <w:r>
        <w:tab/>
      </w:r>
      <w:r>
        <w:fldChar w:fldCharType="begin"/>
      </w:r>
      <w:r>
        <w:instrText xml:space="preserve"> PAGEREF _Toc20504393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5.3.4.2.4.1</w:t>
      </w:r>
      <w:r w:rsidRPr="005F11A9">
        <w:rPr>
          <w:rFonts w:ascii="Calibri" w:eastAsia="Yu Mincho" w:hAnsi="Calibri"/>
          <w:sz w:val="22"/>
          <w:szCs w:val="22"/>
          <w:lang w:val="en-IN" w:eastAsia="ja-JP"/>
        </w:rPr>
        <w:tab/>
      </w:r>
      <w:r>
        <w:t>General</w:t>
      </w:r>
      <w:r>
        <w:tab/>
      </w:r>
      <w:r>
        <w:fldChar w:fldCharType="begin"/>
      </w:r>
      <w:r>
        <w:instrText xml:space="preserve"> PAGEREF _Toc20504394 \h </w:instrText>
      </w:r>
      <w:r>
        <w:fldChar w:fldCharType="separate"/>
      </w:r>
      <w:r>
        <w:t>16</w:t>
      </w:r>
      <w:r>
        <w:fldChar w:fldCharType="end"/>
      </w:r>
    </w:p>
    <w:p w:rsidR="00B66D58" w:rsidRPr="005F11A9" w:rsidRDefault="00B66D58">
      <w:pPr>
        <w:pStyle w:val="TOC6"/>
        <w:rPr>
          <w:rFonts w:ascii="Calibri" w:eastAsia="Yu Mincho" w:hAnsi="Calibri"/>
          <w:sz w:val="22"/>
          <w:szCs w:val="22"/>
          <w:lang w:val="en-IN" w:eastAsia="ja-JP"/>
        </w:rPr>
      </w:pPr>
      <w:r>
        <w:t>5.3.4.2.4.2</w:t>
      </w:r>
      <w:r w:rsidRPr="005F11A9">
        <w:rPr>
          <w:rFonts w:ascii="Calibri" w:eastAsia="Yu Mincho" w:hAnsi="Calibri"/>
          <w:sz w:val="22"/>
          <w:szCs w:val="22"/>
          <w:lang w:val="en-IN" w:eastAsia="ja-JP"/>
        </w:rPr>
        <w:tab/>
      </w:r>
      <w:r>
        <w:t xml:space="preserve"> &lt;Description&gt; Group_Creation_Notify_Event service operation</w:t>
      </w:r>
      <w:r>
        <w:tab/>
      </w:r>
      <w:r>
        <w:fldChar w:fldCharType="begin"/>
      </w:r>
      <w:r>
        <w:instrText xml:space="preserve"> PAGEREF _Toc20504395 \h </w:instrText>
      </w:r>
      <w:r>
        <w:fldChar w:fldCharType="separate"/>
      </w:r>
      <w:r>
        <w:t>16</w:t>
      </w:r>
      <w:r>
        <w:fldChar w:fldCharType="end"/>
      </w:r>
    </w:p>
    <w:p w:rsidR="00B66D58" w:rsidRPr="005F11A9" w:rsidRDefault="00B66D58">
      <w:pPr>
        <w:pStyle w:val="TOC2"/>
        <w:rPr>
          <w:rFonts w:ascii="Calibri" w:eastAsia="Yu Mincho" w:hAnsi="Calibri"/>
          <w:sz w:val="22"/>
          <w:szCs w:val="22"/>
          <w:lang w:val="en-IN" w:eastAsia="ja-JP"/>
        </w:rPr>
      </w:pPr>
      <w:r>
        <w:t>5.4</w:t>
      </w:r>
      <w:r w:rsidRPr="005F11A9">
        <w:rPr>
          <w:rFonts w:ascii="Calibri" w:eastAsia="Yu Mincho" w:hAnsi="Calibri"/>
          <w:sz w:val="22"/>
          <w:szCs w:val="22"/>
          <w:lang w:val="en-IN" w:eastAsia="ja-JP"/>
        </w:rPr>
        <w:tab/>
      </w:r>
      <w:r>
        <w:t>Configuration management APIs</w:t>
      </w:r>
      <w:r>
        <w:tab/>
      </w:r>
      <w:r>
        <w:fldChar w:fldCharType="begin"/>
      </w:r>
      <w:r>
        <w:instrText xml:space="preserve"> PAGEREF _Toc20504396 \h </w:instrText>
      </w:r>
      <w:r>
        <w:fldChar w:fldCharType="separate"/>
      </w:r>
      <w:r>
        <w:t>16</w:t>
      </w:r>
      <w:r>
        <w:fldChar w:fldCharType="end"/>
      </w:r>
    </w:p>
    <w:p w:rsidR="00B66D58" w:rsidRPr="005F11A9" w:rsidRDefault="00B66D58">
      <w:pPr>
        <w:pStyle w:val="TOC3"/>
        <w:rPr>
          <w:rFonts w:ascii="Calibri" w:eastAsia="Yu Mincho" w:hAnsi="Calibri"/>
          <w:sz w:val="22"/>
          <w:szCs w:val="22"/>
          <w:lang w:val="en-IN" w:eastAsia="ja-JP"/>
        </w:rPr>
      </w:pPr>
      <w:r>
        <w:t>5.4.1</w:t>
      </w:r>
      <w:r w:rsidRPr="005F11A9">
        <w:rPr>
          <w:rFonts w:ascii="Calibri" w:eastAsia="Yu Mincho" w:hAnsi="Calibri"/>
          <w:sz w:val="22"/>
          <w:szCs w:val="22"/>
          <w:lang w:val="en-IN" w:eastAsia="ja-JP"/>
        </w:rPr>
        <w:tab/>
      </w:r>
      <w:r>
        <w:t>SS_Obtain_User_Profile API</w:t>
      </w:r>
      <w:r>
        <w:tab/>
      </w:r>
      <w:r>
        <w:fldChar w:fldCharType="begin"/>
      </w:r>
      <w:r>
        <w:instrText xml:space="preserve"> PAGEREF _Toc20504397 \h </w:instrText>
      </w:r>
      <w:r>
        <w:fldChar w:fldCharType="separate"/>
      </w:r>
      <w:r>
        <w:t>16</w:t>
      </w:r>
      <w:r>
        <w:fldChar w:fldCharType="end"/>
      </w:r>
    </w:p>
    <w:p w:rsidR="00B66D58" w:rsidRPr="005F11A9" w:rsidRDefault="00B66D58">
      <w:pPr>
        <w:pStyle w:val="TOC4"/>
        <w:rPr>
          <w:rFonts w:ascii="Calibri" w:eastAsia="Yu Mincho" w:hAnsi="Calibri"/>
          <w:sz w:val="22"/>
          <w:szCs w:val="22"/>
          <w:lang w:val="en-IN" w:eastAsia="ja-JP"/>
        </w:rPr>
      </w:pPr>
      <w:r>
        <w:t>5.4.1.1</w:t>
      </w:r>
      <w:r w:rsidRPr="005F11A9">
        <w:rPr>
          <w:rFonts w:ascii="Calibri" w:eastAsia="Yu Mincho" w:hAnsi="Calibri"/>
          <w:sz w:val="22"/>
          <w:szCs w:val="22"/>
          <w:lang w:val="en-IN" w:eastAsia="ja-JP"/>
        </w:rPr>
        <w:tab/>
      </w:r>
      <w:r>
        <w:t>Service Description</w:t>
      </w:r>
      <w:r>
        <w:tab/>
      </w:r>
      <w:r>
        <w:fldChar w:fldCharType="begin"/>
      </w:r>
      <w:r>
        <w:instrText xml:space="preserve"> PAGEREF _Toc20504398 \h </w:instrText>
      </w:r>
      <w:r>
        <w:fldChar w:fldCharType="separate"/>
      </w:r>
      <w:r>
        <w:t>16</w:t>
      </w:r>
      <w:r>
        <w:fldChar w:fldCharType="end"/>
      </w:r>
    </w:p>
    <w:p w:rsidR="00B66D58" w:rsidRPr="005F11A9" w:rsidRDefault="00B66D58">
      <w:pPr>
        <w:pStyle w:val="TOC5"/>
        <w:rPr>
          <w:rFonts w:ascii="Calibri" w:eastAsia="Yu Mincho" w:hAnsi="Calibri"/>
          <w:sz w:val="22"/>
          <w:szCs w:val="22"/>
          <w:lang w:val="en-IN" w:eastAsia="ja-JP"/>
        </w:rPr>
      </w:pPr>
      <w:r>
        <w:t>5.4.1.1.1</w:t>
      </w:r>
      <w:r w:rsidRPr="005F11A9">
        <w:rPr>
          <w:rFonts w:ascii="Calibri" w:eastAsia="Yu Mincho" w:hAnsi="Calibri"/>
          <w:sz w:val="22"/>
          <w:szCs w:val="22"/>
          <w:lang w:val="en-IN" w:eastAsia="ja-JP"/>
        </w:rPr>
        <w:tab/>
      </w:r>
      <w:r>
        <w:t>Overview</w:t>
      </w:r>
      <w:r>
        <w:tab/>
      </w:r>
      <w:r>
        <w:fldChar w:fldCharType="begin"/>
      </w:r>
      <w:r>
        <w:instrText xml:space="preserve"> PAGEREF _Toc20504399 \h </w:instrText>
      </w:r>
      <w:r>
        <w:fldChar w:fldCharType="separate"/>
      </w:r>
      <w:r>
        <w:t>16</w:t>
      </w:r>
      <w:r>
        <w:fldChar w:fldCharType="end"/>
      </w:r>
    </w:p>
    <w:p w:rsidR="00B66D58" w:rsidRPr="005F11A9" w:rsidRDefault="00B66D58">
      <w:pPr>
        <w:pStyle w:val="TOC4"/>
        <w:rPr>
          <w:rFonts w:ascii="Calibri" w:eastAsia="Yu Mincho" w:hAnsi="Calibri"/>
          <w:sz w:val="22"/>
          <w:szCs w:val="22"/>
          <w:lang w:val="en-IN" w:eastAsia="ja-JP"/>
        </w:rPr>
      </w:pPr>
      <w:r>
        <w:t>5.4.1.2</w:t>
      </w:r>
      <w:r w:rsidRPr="005F11A9">
        <w:rPr>
          <w:rFonts w:ascii="Calibri" w:eastAsia="Yu Mincho" w:hAnsi="Calibri"/>
          <w:sz w:val="22"/>
          <w:szCs w:val="22"/>
          <w:lang w:val="en-IN" w:eastAsia="ja-JP"/>
        </w:rPr>
        <w:tab/>
      </w:r>
      <w:r>
        <w:t>Service Operations</w:t>
      </w:r>
      <w:r>
        <w:tab/>
      </w:r>
      <w:r>
        <w:fldChar w:fldCharType="begin"/>
      </w:r>
      <w:r>
        <w:instrText xml:space="preserve"> PAGEREF _Toc20504400 \h </w:instrText>
      </w:r>
      <w:r>
        <w:fldChar w:fldCharType="separate"/>
      </w:r>
      <w:r>
        <w:t>16</w:t>
      </w:r>
      <w:r>
        <w:fldChar w:fldCharType="end"/>
      </w:r>
    </w:p>
    <w:p w:rsidR="00B66D58" w:rsidRPr="005F11A9" w:rsidRDefault="00B66D58">
      <w:pPr>
        <w:pStyle w:val="TOC5"/>
        <w:rPr>
          <w:rFonts w:ascii="Calibri" w:eastAsia="Yu Mincho" w:hAnsi="Calibri"/>
          <w:sz w:val="22"/>
          <w:szCs w:val="22"/>
          <w:lang w:val="en-IN" w:eastAsia="ja-JP"/>
        </w:rPr>
      </w:pPr>
      <w:r>
        <w:t>5.4.1.2.1</w:t>
      </w:r>
      <w:r w:rsidRPr="005F11A9">
        <w:rPr>
          <w:rFonts w:ascii="Calibri" w:eastAsia="Yu Mincho" w:hAnsi="Calibri"/>
          <w:sz w:val="22"/>
          <w:szCs w:val="22"/>
          <w:lang w:val="en-IN" w:eastAsia="ja-JP"/>
        </w:rPr>
        <w:tab/>
      </w:r>
      <w:r>
        <w:t>Introduction</w:t>
      </w:r>
      <w:r>
        <w:tab/>
      </w:r>
      <w:r>
        <w:fldChar w:fldCharType="begin"/>
      </w:r>
      <w:r>
        <w:instrText xml:space="preserve"> PAGEREF _Toc20504401 \h </w:instrText>
      </w:r>
      <w:r>
        <w:fldChar w:fldCharType="separate"/>
      </w:r>
      <w:r>
        <w:t>16</w:t>
      </w:r>
      <w:r>
        <w:fldChar w:fldCharType="end"/>
      </w:r>
    </w:p>
    <w:p w:rsidR="00B66D58" w:rsidRPr="005F11A9" w:rsidRDefault="00B66D58">
      <w:pPr>
        <w:pStyle w:val="TOC5"/>
        <w:rPr>
          <w:rFonts w:ascii="Calibri" w:eastAsia="Yu Mincho" w:hAnsi="Calibri"/>
          <w:sz w:val="22"/>
          <w:szCs w:val="22"/>
          <w:lang w:val="en-IN" w:eastAsia="ja-JP"/>
        </w:rPr>
      </w:pPr>
      <w:r>
        <w:t>5.4.1.2.2</w:t>
      </w:r>
      <w:r w:rsidRPr="005F11A9">
        <w:rPr>
          <w:rFonts w:ascii="Calibri" w:eastAsia="Yu Mincho" w:hAnsi="Calibri"/>
          <w:sz w:val="22"/>
          <w:szCs w:val="22"/>
          <w:lang w:val="en-IN" w:eastAsia="ja-JP"/>
        </w:rPr>
        <w:tab/>
      </w:r>
      <w:r>
        <w:t>Obtain_User_Profile</w:t>
      </w:r>
      <w:r>
        <w:tab/>
      </w:r>
      <w:r>
        <w:fldChar w:fldCharType="begin"/>
      </w:r>
      <w:r>
        <w:instrText xml:space="preserve"> PAGEREF _Toc20504402 \h </w:instrText>
      </w:r>
      <w:r>
        <w:fldChar w:fldCharType="separate"/>
      </w:r>
      <w:r>
        <w:t>17</w:t>
      </w:r>
      <w:r>
        <w:fldChar w:fldCharType="end"/>
      </w:r>
    </w:p>
    <w:p w:rsidR="00B66D58" w:rsidRPr="005F11A9" w:rsidRDefault="00B66D58">
      <w:pPr>
        <w:pStyle w:val="TOC6"/>
        <w:rPr>
          <w:rFonts w:ascii="Calibri" w:eastAsia="Yu Mincho" w:hAnsi="Calibri"/>
          <w:sz w:val="22"/>
          <w:szCs w:val="22"/>
          <w:lang w:val="en-IN" w:eastAsia="ja-JP"/>
        </w:rPr>
      </w:pPr>
      <w:r>
        <w:t>5.4.1.2.2.1</w:t>
      </w:r>
      <w:r w:rsidRPr="005F11A9">
        <w:rPr>
          <w:rFonts w:ascii="Calibri" w:eastAsia="Yu Mincho" w:hAnsi="Calibri"/>
          <w:sz w:val="22"/>
          <w:szCs w:val="22"/>
          <w:lang w:val="en-IN" w:eastAsia="ja-JP"/>
        </w:rPr>
        <w:tab/>
      </w:r>
      <w:r>
        <w:t>General</w:t>
      </w:r>
      <w:r>
        <w:tab/>
      </w:r>
      <w:r>
        <w:fldChar w:fldCharType="begin"/>
      </w:r>
      <w:r>
        <w:instrText xml:space="preserve"> PAGEREF _Toc20504403 \h </w:instrText>
      </w:r>
      <w:r>
        <w:fldChar w:fldCharType="separate"/>
      </w:r>
      <w:r>
        <w:t>17</w:t>
      </w:r>
      <w:r>
        <w:fldChar w:fldCharType="end"/>
      </w:r>
    </w:p>
    <w:p w:rsidR="00B66D58" w:rsidRPr="005F11A9" w:rsidRDefault="00B66D58">
      <w:pPr>
        <w:pStyle w:val="TOC6"/>
        <w:rPr>
          <w:rFonts w:ascii="Calibri" w:eastAsia="Yu Mincho" w:hAnsi="Calibri"/>
          <w:sz w:val="22"/>
          <w:szCs w:val="22"/>
          <w:lang w:val="en-IN" w:eastAsia="ja-JP"/>
        </w:rPr>
      </w:pPr>
      <w:r>
        <w:t>5.4.1.2.2.2</w:t>
      </w:r>
      <w:r w:rsidRPr="005F11A9">
        <w:rPr>
          <w:rFonts w:ascii="Calibri" w:eastAsia="Yu Mincho" w:hAnsi="Calibri"/>
          <w:sz w:val="22"/>
          <w:szCs w:val="22"/>
          <w:lang w:val="en-IN" w:eastAsia="ja-JP"/>
        </w:rPr>
        <w:tab/>
      </w:r>
      <w:r>
        <w:t xml:space="preserve"> &lt;Description&gt; Obtain_User_Profile service operation</w:t>
      </w:r>
      <w:r>
        <w:tab/>
      </w:r>
      <w:r>
        <w:fldChar w:fldCharType="begin"/>
      </w:r>
      <w:r>
        <w:instrText xml:space="preserve"> PAGEREF _Toc20504404 \h </w:instrText>
      </w:r>
      <w:r>
        <w:fldChar w:fldCharType="separate"/>
      </w:r>
      <w:r>
        <w:t>17</w:t>
      </w:r>
      <w:r>
        <w:fldChar w:fldCharType="end"/>
      </w:r>
    </w:p>
    <w:p w:rsidR="00B66D58" w:rsidRPr="005F11A9" w:rsidRDefault="00B66D58">
      <w:pPr>
        <w:pStyle w:val="TOC3"/>
        <w:rPr>
          <w:rFonts w:ascii="Calibri" w:eastAsia="Yu Mincho" w:hAnsi="Calibri"/>
          <w:sz w:val="22"/>
          <w:szCs w:val="22"/>
          <w:lang w:val="en-IN" w:eastAsia="ja-JP"/>
        </w:rPr>
      </w:pPr>
      <w:r>
        <w:t>5.4.2</w:t>
      </w:r>
      <w:r w:rsidRPr="005F11A9">
        <w:rPr>
          <w:rFonts w:ascii="Calibri" w:eastAsia="Yu Mincho" w:hAnsi="Calibri"/>
          <w:sz w:val="22"/>
          <w:szCs w:val="22"/>
          <w:lang w:val="en-IN" w:eastAsia="ja-JP"/>
        </w:rPr>
        <w:tab/>
      </w:r>
      <w:r>
        <w:t>SS_Obtain_Updated_User_Profile API</w:t>
      </w:r>
      <w:r>
        <w:tab/>
      </w:r>
      <w:r>
        <w:fldChar w:fldCharType="begin"/>
      </w:r>
      <w:r>
        <w:instrText xml:space="preserve"> PAGEREF _Toc20504405 \h </w:instrText>
      </w:r>
      <w:r>
        <w:fldChar w:fldCharType="separate"/>
      </w:r>
      <w:r>
        <w:t>17</w:t>
      </w:r>
      <w:r>
        <w:fldChar w:fldCharType="end"/>
      </w:r>
    </w:p>
    <w:p w:rsidR="00B66D58" w:rsidRPr="005F11A9" w:rsidRDefault="00B66D58">
      <w:pPr>
        <w:pStyle w:val="TOC4"/>
        <w:rPr>
          <w:rFonts w:ascii="Calibri" w:eastAsia="Yu Mincho" w:hAnsi="Calibri"/>
          <w:sz w:val="22"/>
          <w:szCs w:val="22"/>
          <w:lang w:val="en-IN" w:eastAsia="ja-JP"/>
        </w:rPr>
      </w:pPr>
      <w:r>
        <w:t>5.4.2.1</w:t>
      </w:r>
      <w:r w:rsidRPr="005F11A9">
        <w:rPr>
          <w:rFonts w:ascii="Calibri" w:eastAsia="Yu Mincho" w:hAnsi="Calibri"/>
          <w:sz w:val="22"/>
          <w:szCs w:val="22"/>
          <w:lang w:val="en-IN" w:eastAsia="ja-JP"/>
        </w:rPr>
        <w:tab/>
      </w:r>
      <w:r>
        <w:t>Service Description</w:t>
      </w:r>
      <w:r>
        <w:tab/>
      </w:r>
      <w:r>
        <w:fldChar w:fldCharType="begin"/>
      </w:r>
      <w:r>
        <w:instrText xml:space="preserve"> PAGEREF _Toc20504406 \h </w:instrText>
      </w:r>
      <w:r>
        <w:fldChar w:fldCharType="separate"/>
      </w:r>
      <w:r>
        <w:t>17</w:t>
      </w:r>
      <w:r>
        <w:fldChar w:fldCharType="end"/>
      </w:r>
    </w:p>
    <w:p w:rsidR="00B66D58" w:rsidRPr="005F11A9" w:rsidRDefault="00B66D58">
      <w:pPr>
        <w:pStyle w:val="TOC5"/>
        <w:rPr>
          <w:rFonts w:ascii="Calibri" w:eastAsia="Yu Mincho" w:hAnsi="Calibri"/>
          <w:sz w:val="22"/>
          <w:szCs w:val="22"/>
          <w:lang w:val="en-IN" w:eastAsia="ja-JP"/>
        </w:rPr>
      </w:pPr>
      <w:r>
        <w:t>5.4.2.1.1</w:t>
      </w:r>
      <w:r w:rsidRPr="005F11A9">
        <w:rPr>
          <w:rFonts w:ascii="Calibri" w:eastAsia="Yu Mincho" w:hAnsi="Calibri"/>
          <w:sz w:val="22"/>
          <w:szCs w:val="22"/>
          <w:lang w:val="en-IN" w:eastAsia="ja-JP"/>
        </w:rPr>
        <w:tab/>
      </w:r>
      <w:r>
        <w:t>Overview</w:t>
      </w:r>
      <w:r>
        <w:tab/>
      </w:r>
      <w:r>
        <w:fldChar w:fldCharType="begin"/>
      </w:r>
      <w:r>
        <w:instrText xml:space="preserve"> PAGEREF _Toc20504407 \h </w:instrText>
      </w:r>
      <w:r>
        <w:fldChar w:fldCharType="separate"/>
      </w:r>
      <w:r>
        <w:t>17</w:t>
      </w:r>
      <w:r>
        <w:fldChar w:fldCharType="end"/>
      </w:r>
    </w:p>
    <w:p w:rsidR="00B66D58" w:rsidRPr="005F11A9" w:rsidRDefault="00B66D58">
      <w:pPr>
        <w:pStyle w:val="TOC4"/>
        <w:rPr>
          <w:rFonts w:ascii="Calibri" w:eastAsia="Yu Mincho" w:hAnsi="Calibri"/>
          <w:sz w:val="22"/>
          <w:szCs w:val="22"/>
          <w:lang w:val="en-IN" w:eastAsia="ja-JP"/>
        </w:rPr>
      </w:pPr>
      <w:r>
        <w:t>5.4.2.2</w:t>
      </w:r>
      <w:r w:rsidRPr="005F11A9">
        <w:rPr>
          <w:rFonts w:ascii="Calibri" w:eastAsia="Yu Mincho" w:hAnsi="Calibri"/>
          <w:sz w:val="22"/>
          <w:szCs w:val="22"/>
          <w:lang w:val="en-IN" w:eastAsia="ja-JP"/>
        </w:rPr>
        <w:tab/>
      </w:r>
      <w:r>
        <w:t>Service Operations</w:t>
      </w:r>
      <w:r>
        <w:tab/>
      </w:r>
      <w:r>
        <w:fldChar w:fldCharType="begin"/>
      </w:r>
      <w:r>
        <w:instrText xml:space="preserve"> PAGEREF _Toc20504408 \h </w:instrText>
      </w:r>
      <w:r>
        <w:fldChar w:fldCharType="separate"/>
      </w:r>
      <w:r>
        <w:t>17</w:t>
      </w:r>
      <w:r>
        <w:fldChar w:fldCharType="end"/>
      </w:r>
    </w:p>
    <w:p w:rsidR="00B66D58" w:rsidRPr="005F11A9" w:rsidRDefault="00B66D58">
      <w:pPr>
        <w:pStyle w:val="TOC5"/>
        <w:rPr>
          <w:rFonts w:ascii="Calibri" w:eastAsia="Yu Mincho" w:hAnsi="Calibri"/>
          <w:sz w:val="22"/>
          <w:szCs w:val="22"/>
          <w:lang w:val="en-IN" w:eastAsia="ja-JP"/>
        </w:rPr>
      </w:pPr>
      <w:r>
        <w:t>5.4.2.2.1</w:t>
      </w:r>
      <w:r w:rsidRPr="005F11A9">
        <w:rPr>
          <w:rFonts w:ascii="Calibri" w:eastAsia="Yu Mincho" w:hAnsi="Calibri"/>
          <w:sz w:val="22"/>
          <w:szCs w:val="22"/>
          <w:lang w:val="en-IN" w:eastAsia="ja-JP"/>
        </w:rPr>
        <w:tab/>
      </w:r>
      <w:r>
        <w:t>Introduction</w:t>
      </w:r>
      <w:r>
        <w:tab/>
      </w:r>
      <w:r>
        <w:fldChar w:fldCharType="begin"/>
      </w:r>
      <w:r>
        <w:instrText xml:space="preserve"> PAGEREF _Toc20504409 \h </w:instrText>
      </w:r>
      <w:r>
        <w:fldChar w:fldCharType="separate"/>
      </w:r>
      <w:r>
        <w:t>17</w:t>
      </w:r>
      <w:r>
        <w:fldChar w:fldCharType="end"/>
      </w:r>
    </w:p>
    <w:p w:rsidR="00B66D58" w:rsidRPr="005F11A9" w:rsidRDefault="00B66D58">
      <w:pPr>
        <w:pStyle w:val="TOC5"/>
        <w:rPr>
          <w:rFonts w:ascii="Calibri" w:eastAsia="Yu Mincho" w:hAnsi="Calibri"/>
          <w:sz w:val="22"/>
          <w:szCs w:val="22"/>
          <w:lang w:val="en-IN" w:eastAsia="ja-JP"/>
        </w:rPr>
      </w:pPr>
      <w:r>
        <w:t>5.4.2.2.2</w:t>
      </w:r>
      <w:r w:rsidRPr="005F11A9">
        <w:rPr>
          <w:rFonts w:ascii="Calibri" w:eastAsia="Yu Mincho" w:hAnsi="Calibri"/>
          <w:sz w:val="22"/>
          <w:szCs w:val="22"/>
          <w:lang w:val="en-IN" w:eastAsia="ja-JP"/>
        </w:rPr>
        <w:tab/>
      </w:r>
      <w:r>
        <w:t>Updated_User_Profile_Subscribe_Event</w:t>
      </w:r>
      <w:r>
        <w:tab/>
      </w:r>
      <w:r>
        <w:fldChar w:fldCharType="begin"/>
      </w:r>
      <w:r>
        <w:instrText xml:space="preserve"> PAGEREF _Toc20504410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5.4.2.2.2.1</w:t>
      </w:r>
      <w:r w:rsidRPr="005F11A9">
        <w:rPr>
          <w:rFonts w:ascii="Calibri" w:eastAsia="Yu Mincho" w:hAnsi="Calibri"/>
          <w:sz w:val="22"/>
          <w:szCs w:val="22"/>
          <w:lang w:val="en-IN" w:eastAsia="ja-JP"/>
        </w:rPr>
        <w:tab/>
      </w:r>
      <w:r>
        <w:t>General</w:t>
      </w:r>
      <w:r>
        <w:tab/>
      </w:r>
      <w:r>
        <w:fldChar w:fldCharType="begin"/>
      </w:r>
      <w:r>
        <w:instrText xml:space="preserve"> PAGEREF _Toc20504411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5.4.2.2.2.2</w:t>
      </w:r>
      <w:r w:rsidRPr="005F11A9">
        <w:rPr>
          <w:rFonts w:ascii="Calibri" w:eastAsia="Yu Mincho" w:hAnsi="Calibri"/>
          <w:sz w:val="22"/>
          <w:szCs w:val="22"/>
          <w:lang w:val="en-IN" w:eastAsia="ja-JP"/>
        </w:rPr>
        <w:tab/>
      </w:r>
      <w:r>
        <w:t xml:space="preserve"> &lt;Description&gt; Updated_User_Profile_Subscribe_Event service operation</w:t>
      </w:r>
      <w:r>
        <w:tab/>
      </w:r>
      <w:r>
        <w:fldChar w:fldCharType="begin"/>
      </w:r>
      <w:r>
        <w:instrText xml:space="preserve"> PAGEREF _Toc20504412 \h </w:instrText>
      </w:r>
      <w:r>
        <w:fldChar w:fldCharType="separate"/>
      </w:r>
      <w:r>
        <w:t>18</w:t>
      </w:r>
      <w:r>
        <w:fldChar w:fldCharType="end"/>
      </w:r>
    </w:p>
    <w:p w:rsidR="00B66D58" w:rsidRPr="005F11A9" w:rsidRDefault="00B66D58">
      <w:pPr>
        <w:pStyle w:val="TOC5"/>
        <w:rPr>
          <w:rFonts w:ascii="Calibri" w:eastAsia="Yu Mincho" w:hAnsi="Calibri"/>
          <w:sz w:val="22"/>
          <w:szCs w:val="22"/>
          <w:lang w:val="en-IN" w:eastAsia="ja-JP"/>
        </w:rPr>
      </w:pPr>
      <w:r>
        <w:t>5.4.2.2.3</w:t>
      </w:r>
      <w:r w:rsidRPr="005F11A9">
        <w:rPr>
          <w:rFonts w:ascii="Calibri" w:eastAsia="Yu Mincho" w:hAnsi="Calibri"/>
          <w:sz w:val="22"/>
          <w:szCs w:val="22"/>
          <w:lang w:val="en-IN" w:eastAsia="ja-JP"/>
        </w:rPr>
        <w:tab/>
      </w:r>
      <w:r>
        <w:t>Updated_User_Profile_Notify_Event</w:t>
      </w:r>
      <w:r>
        <w:tab/>
      </w:r>
      <w:r>
        <w:fldChar w:fldCharType="begin"/>
      </w:r>
      <w:r>
        <w:instrText xml:space="preserve"> PAGEREF _Toc20504413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5.4.2.2.3.1</w:t>
      </w:r>
      <w:r w:rsidRPr="005F11A9">
        <w:rPr>
          <w:rFonts w:ascii="Calibri" w:eastAsia="Yu Mincho" w:hAnsi="Calibri"/>
          <w:sz w:val="22"/>
          <w:szCs w:val="22"/>
          <w:lang w:val="en-IN" w:eastAsia="ja-JP"/>
        </w:rPr>
        <w:tab/>
      </w:r>
      <w:r>
        <w:t>General</w:t>
      </w:r>
      <w:r>
        <w:tab/>
      </w:r>
      <w:r>
        <w:fldChar w:fldCharType="begin"/>
      </w:r>
      <w:r>
        <w:instrText xml:space="preserve"> PAGEREF _Toc20504414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5.4.2.2.3.2</w:t>
      </w:r>
      <w:r w:rsidRPr="005F11A9">
        <w:rPr>
          <w:rFonts w:ascii="Calibri" w:eastAsia="Yu Mincho" w:hAnsi="Calibri"/>
          <w:sz w:val="22"/>
          <w:szCs w:val="22"/>
          <w:lang w:val="en-IN" w:eastAsia="ja-JP"/>
        </w:rPr>
        <w:tab/>
      </w:r>
      <w:r>
        <w:t xml:space="preserve"> &lt;Description&gt; Updated_User_Profile_Notify_Event service operation</w:t>
      </w:r>
      <w:r>
        <w:tab/>
      </w:r>
      <w:r>
        <w:fldChar w:fldCharType="begin"/>
      </w:r>
      <w:r>
        <w:instrText xml:space="preserve"> PAGEREF _Toc20504415 \h </w:instrText>
      </w:r>
      <w:r>
        <w:fldChar w:fldCharType="separate"/>
      </w:r>
      <w:r>
        <w:t>18</w:t>
      </w:r>
      <w:r>
        <w:fldChar w:fldCharType="end"/>
      </w:r>
    </w:p>
    <w:p w:rsidR="00B66D58" w:rsidRPr="005F11A9" w:rsidRDefault="00B66D58">
      <w:pPr>
        <w:pStyle w:val="TOC2"/>
        <w:rPr>
          <w:rFonts w:ascii="Calibri" w:eastAsia="Yu Mincho" w:hAnsi="Calibri"/>
          <w:sz w:val="22"/>
          <w:szCs w:val="22"/>
          <w:lang w:val="en-IN" w:eastAsia="ja-JP"/>
        </w:rPr>
      </w:pPr>
      <w:r>
        <w:t>5.5</w:t>
      </w:r>
      <w:r w:rsidRPr="005F11A9">
        <w:rPr>
          <w:rFonts w:ascii="Calibri" w:eastAsia="Yu Mincho" w:hAnsi="Calibri"/>
          <w:sz w:val="22"/>
          <w:szCs w:val="22"/>
          <w:lang w:val="en-IN" w:eastAsia="ja-JP"/>
        </w:rPr>
        <w:tab/>
      </w:r>
      <w:r>
        <w:t>Network resource management APIs</w:t>
      </w:r>
      <w:r>
        <w:tab/>
      </w:r>
      <w:r>
        <w:fldChar w:fldCharType="begin"/>
      </w:r>
      <w:r>
        <w:instrText xml:space="preserve"> PAGEREF _Toc20504416 \h </w:instrText>
      </w:r>
      <w:r>
        <w:fldChar w:fldCharType="separate"/>
      </w:r>
      <w:r>
        <w:t>18</w:t>
      </w:r>
      <w:r>
        <w:fldChar w:fldCharType="end"/>
      </w:r>
    </w:p>
    <w:p w:rsidR="00B66D58" w:rsidRPr="005F11A9" w:rsidRDefault="00B66D58">
      <w:pPr>
        <w:pStyle w:val="TOC3"/>
        <w:rPr>
          <w:rFonts w:ascii="Calibri" w:eastAsia="Yu Mincho" w:hAnsi="Calibri"/>
          <w:sz w:val="22"/>
          <w:szCs w:val="22"/>
          <w:lang w:val="en-IN" w:eastAsia="ja-JP"/>
        </w:rPr>
      </w:pPr>
      <w:r>
        <w:t>5.5.1</w:t>
      </w:r>
      <w:r w:rsidRPr="005F11A9">
        <w:rPr>
          <w:rFonts w:ascii="Calibri" w:eastAsia="Yu Mincho" w:hAnsi="Calibri"/>
          <w:sz w:val="22"/>
          <w:szCs w:val="22"/>
          <w:lang w:val="en-IN" w:eastAsia="ja-JP"/>
        </w:rPr>
        <w:tab/>
      </w:r>
      <w:r>
        <w:t>SS_Network_Resource_Adaptation API</w:t>
      </w:r>
      <w:r>
        <w:tab/>
      </w:r>
      <w:r>
        <w:fldChar w:fldCharType="begin"/>
      </w:r>
      <w:r>
        <w:instrText xml:space="preserve"> PAGEREF _Toc20504417 \h </w:instrText>
      </w:r>
      <w:r>
        <w:fldChar w:fldCharType="separate"/>
      </w:r>
      <w:r>
        <w:t>18</w:t>
      </w:r>
      <w:r>
        <w:fldChar w:fldCharType="end"/>
      </w:r>
    </w:p>
    <w:p w:rsidR="00B66D58" w:rsidRPr="005F11A9" w:rsidRDefault="00B66D58">
      <w:pPr>
        <w:pStyle w:val="TOC4"/>
        <w:rPr>
          <w:rFonts w:ascii="Calibri" w:eastAsia="Yu Mincho" w:hAnsi="Calibri"/>
          <w:sz w:val="22"/>
          <w:szCs w:val="22"/>
          <w:lang w:val="en-IN" w:eastAsia="ja-JP"/>
        </w:rPr>
      </w:pPr>
      <w:r>
        <w:t>5.5.1.1</w:t>
      </w:r>
      <w:r w:rsidRPr="005F11A9">
        <w:rPr>
          <w:rFonts w:ascii="Calibri" w:eastAsia="Yu Mincho" w:hAnsi="Calibri"/>
          <w:sz w:val="22"/>
          <w:szCs w:val="22"/>
          <w:lang w:val="en-IN" w:eastAsia="ja-JP"/>
        </w:rPr>
        <w:tab/>
      </w:r>
      <w:r>
        <w:t>Service Description</w:t>
      </w:r>
      <w:r>
        <w:tab/>
      </w:r>
      <w:r>
        <w:fldChar w:fldCharType="begin"/>
      </w:r>
      <w:r>
        <w:instrText xml:space="preserve"> PAGEREF _Toc20504418 \h </w:instrText>
      </w:r>
      <w:r>
        <w:fldChar w:fldCharType="separate"/>
      </w:r>
      <w:r>
        <w:t>18</w:t>
      </w:r>
      <w:r>
        <w:fldChar w:fldCharType="end"/>
      </w:r>
    </w:p>
    <w:p w:rsidR="00B66D58" w:rsidRPr="005F11A9" w:rsidRDefault="00B66D58">
      <w:pPr>
        <w:pStyle w:val="TOC5"/>
        <w:rPr>
          <w:rFonts w:ascii="Calibri" w:eastAsia="Yu Mincho" w:hAnsi="Calibri"/>
          <w:sz w:val="22"/>
          <w:szCs w:val="22"/>
          <w:lang w:val="en-IN" w:eastAsia="ja-JP"/>
        </w:rPr>
      </w:pPr>
      <w:r>
        <w:t>5.5.1.1.1</w:t>
      </w:r>
      <w:r w:rsidRPr="005F11A9">
        <w:rPr>
          <w:rFonts w:ascii="Calibri" w:eastAsia="Yu Mincho" w:hAnsi="Calibri"/>
          <w:sz w:val="22"/>
          <w:szCs w:val="22"/>
          <w:lang w:val="en-IN" w:eastAsia="ja-JP"/>
        </w:rPr>
        <w:tab/>
      </w:r>
      <w:r>
        <w:t>Overview</w:t>
      </w:r>
      <w:r>
        <w:tab/>
      </w:r>
      <w:r>
        <w:fldChar w:fldCharType="begin"/>
      </w:r>
      <w:r>
        <w:instrText xml:space="preserve"> PAGEREF _Toc20504419 \h </w:instrText>
      </w:r>
      <w:r>
        <w:fldChar w:fldCharType="separate"/>
      </w:r>
      <w:r>
        <w:t>18</w:t>
      </w:r>
      <w:r>
        <w:fldChar w:fldCharType="end"/>
      </w:r>
    </w:p>
    <w:p w:rsidR="00B66D58" w:rsidRPr="005F11A9" w:rsidRDefault="00B66D58">
      <w:pPr>
        <w:pStyle w:val="TOC4"/>
        <w:rPr>
          <w:rFonts w:ascii="Calibri" w:eastAsia="Yu Mincho" w:hAnsi="Calibri"/>
          <w:sz w:val="22"/>
          <w:szCs w:val="22"/>
          <w:lang w:val="en-IN" w:eastAsia="ja-JP"/>
        </w:rPr>
      </w:pPr>
      <w:r>
        <w:t>5.5.1.2</w:t>
      </w:r>
      <w:r w:rsidRPr="005F11A9">
        <w:rPr>
          <w:rFonts w:ascii="Calibri" w:eastAsia="Yu Mincho" w:hAnsi="Calibri"/>
          <w:sz w:val="22"/>
          <w:szCs w:val="22"/>
          <w:lang w:val="en-IN" w:eastAsia="ja-JP"/>
        </w:rPr>
        <w:tab/>
      </w:r>
      <w:r>
        <w:t>Service Operations</w:t>
      </w:r>
      <w:r>
        <w:tab/>
      </w:r>
      <w:r>
        <w:fldChar w:fldCharType="begin"/>
      </w:r>
      <w:r>
        <w:instrText xml:space="preserve"> PAGEREF _Toc20504420 \h </w:instrText>
      </w:r>
      <w:r>
        <w:fldChar w:fldCharType="separate"/>
      </w:r>
      <w:r>
        <w:t>18</w:t>
      </w:r>
      <w:r>
        <w:fldChar w:fldCharType="end"/>
      </w:r>
    </w:p>
    <w:p w:rsidR="00B66D58" w:rsidRPr="005F11A9" w:rsidRDefault="00B66D58">
      <w:pPr>
        <w:pStyle w:val="TOC5"/>
        <w:rPr>
          <w:rFonts w:ascii="Calibri" w:eastAsia="Yu Mincho" w:hAnsi="Calibri"/>
          <w:sz w:val="22"/>
          <w:szCs w:val="22"/>
          <w:lang w:val="en-IN" w:eastAsia="ja-JP"/>
        </w:rPr>
      </w:pPr>
      <w:r>
        <w:t>5.5.1.2.1</w:t>
      </w:r>
      <w:r w:rsidRPr="005F11A9">
        <w:rPr>
          <w:rFonts w:ascii="Calibri" w:eastAsia="Yu Mincho" w:hAnsi="Calibri"/>
          <w:sz w:val="22"/>
          <w:szCs w:val="22"/>
          <w:lang w:val="en-IN" w:eastAsia="ja-JP"/>
        </w:rPr>
        <w:tab/>
      </w:r>
      <w:r>
        <w:t>Introduction</w:t>
      </w:r>
      <w:r>
        <w:tab/>
      </w:r>
      <w:r>
        <w:fldChar w:fldCharType="begin"/>
      </w:r>
      <w:r>
        <w:instrText xml:space="preserve"> PAGEREF _Toc20504421 \h </w:instrText>
      </w:r>
      <w:r>
        <w:fldChar w:fldCharType="separate"/>
      </w:r>
      <w:r>
        <w:t>18</w:t>
      </w:r>
      <w:r>
        <w:fldChar w:fldCharType="end"/>
      </w:r>
    </w:p>
    <w:p w:rsidR="00B66D58" w:rsidRPr="005F11A9" w:rsidRDefault="00B66D58">
      <w:pPr>
        <w:pStyle w:val="TOC5"/>
        <w:rPr>
          <w:rFonts w:ascii="Calibri" w:eastAsia="Yu Mincho" w:hAnsi="Calibri"/>
          <w:sz w:val="22"/>
          <w:szCs w:val="22"/>
          <w:lang w:val="en-IN" w:eastAsia="ja-JP"/>
        </w:rPr>
      </w:pPr>
      <w:r>
        <w:t>5.5.1.2.2</w:t>
      </w:r>
      <w:r w:rsidRPr="005F11A9">
        <w:rPr>
          <w:rFonts w:ascii="Calibri" w:eastAsia="Yu Mincho" w:hAnsi="Calibri"/>
          <w:sz w:val="22"/>
          <w:szCs w:val="22"/>
          <w:lang w:val="en-IN" w:eastAsia="ja-JP"/>
        </w:rPr>
        <w:tab/>
      </w:r>
      <w:r>
        <w:t>Network_Resource_Adapation</w:t>
      </w:r>
      <w:r>
        <w:tab/>
      </w:r>
      <w:r>
        <w:fldChar w:fldCharType="begin"/>
      </w:r>
      <w:r>
        <w:instrText xml:space="preserve"> PAGEREF _Toc20504422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5.5.1.2.2.1</w:t>
      </w:r>
      <w:r w:rsidRPr="005F11A9">
        <w:rPr>
          <w:rFonts w:ascii="Calibri" w:eastAsia="Yu Mincho" w:hAnsi="Calibri"/>
          <w:sz w:val="22"/>
          <w:szCs w:val="22"/>
          <w:lang w:val="en-IN" w:eastAsia="ja-JP"/>
        </w:rPr>
        <w:tab/>
      </w:r>
      <w:r>
        <w:t>General</w:t>
      </w:r>
      <w:r>
        <w:tab/>
      </w:r>
      <w:r>
        <w:fldChar w:fldCharType="begin"/>
      </w:r>
      <w:r>
        <w:instrText xml:space="preserve"> PAGEREF _Toc20504423 \h </w:instrText>
      </w:r>
      <w:r>
        <w:fldChar w:fldCharType="separate"/>
      </w:r>
      <w:r>
        <w:t>18</w:t>
      </w:r>
      <w:r>
        <w:fldChar w:fldCharType="end"/>
      </w:r>
    </w:p>
    <w:p w:rsidR="00B66D58" w:rsidRPr="005F11A9" w:rsidRDefault="00B66D58">
      <w:pPr>
        <w:pStyle w:val="TOC6"/>
        <w:rPr>
          <w:rFonts w:ascii="Calibri" w:eastAsia="Yu Mincho" w:hAnsi="Calibri"/>
          <w:sz w:val="22"/>
          <w:szCs w:val="22"/>
          <w:lang w:val="en-IN" w:eastAsia="ja-JP"/>
        </w:rPr>
      </w:pPr>
      <w:r>
        <w:t>5.5.1.2.2.2</w:t>
      </w:r>
      <w:r w:rsidRPr="005F11A9">
        <w:rPr>
          <w:rFonts w:ascii="Calibri" w:eastAsia="Yu Mincho" w:hAnsi="Calibri"/>
          <w:sz w:val="22"/>
          <w:szCs w:val="22"/>
          <w:lang w:val="en-IN" w:eastAsia="ja-JP"/>
        </w:rPr>
        <w:tab/>
      </w:r>
      <w:r>
        <w:t xml:space="preserve"> &lt;Description&gt; Network_Resource_Adaptation service operation</w:t>
      </w:r>
      <w:r>
        <w:tab/>
      </w:r>
      <w:r>
        <w:fldChar w:fldCharType="begin"/>
      </w:r>
      <w:r>
        <w:instrText xml:space="preserve"> PAGEREF _Toc20504424 \h </w:instrText>
      </w:r>
      <w:r>
        <w:fldChar w:fldCharType="separate"/>
      </w:r>
      <w:r>
        <w:t>18</w:t>
      </w:r>
      <w:r>
        <w:fldChar w:fldCharType="end"/>
      </w:r>
    </w:p>
    <w:p w:rsidR="00B66D58" w:rsidRPr="005F11A9" w:rsidRDefault="00B66D58">
      <w:pPr>
        <w:pStyle w:val="TOC2"/>
        <w:rPr>
          <w:rFonts w:ascii="Calibri" w:eastAsia="Yu Mincho" w:hAnsi="Calibri"/>
          <w:sz w:val="22"/>
          <w:szCs w:val="22"/>
          <w:lang w:val="en-IN" w:eastAsia="ja-JP"/>
        </w:rPr>
      </w:pPr>
      <w:r>
        <w:t>5.6</w:t>
      </w:r>
      <w:r w:rsidRPr="005F11A9">
        <w:rPr>
          <w:rFonts w:ascii="Calibri" w:eastAsia="Yu Mincho" w:hAnsi="Calibri"/>
          <w:sz w:val="22"/>
          <w:szCs w:val="22"/>
          <w:lang w:val="en-IN" w:eastAsia="ja-JP"/>
        </w:rPr>
        <w:tab/>
      </w:r>
      <w:r>
        <w:t>Identity management APIs</w:t>
      </w:r>
      <w:r>
        <w:tab/>
      </w:r>
      <w:r>
        <w:fldChar w:fldCharType="begin"/>
      </w:r>
      <w:r>
        <w:instrText xml:space="preserve"> PAGEREF _Toc20504425 \h </w:instrText>
      </w:r>
      <w:r>
        <w:fldChar w:fldCharType="separate"/>
      </w:r>
      <w:r>
        <w:t>18</w:t>
      </w:r>
      <w:r>
        <w:fldChar w:fldCharType="end"/>
      </w:r>
    </w:p>
    <w:p w:rsidR="00B66D58" w:rsidRPr="005F11A9" w:rsidRDefault="00B66D58">
      <w:pPr>
        <w:pStyle w:val="TOC2"/>
        <w:rPr>
          <w:rFonts w:ascii="Calibri" w:eastAsia="Yu Mincho" w:hAnsi="Calibri"/>
          <w:sz w:val="22"/>
          <w:szCs w:val="22"/>
          <w:lang w:val="en-IN" w:eastAsia="ja-JP"/>
        </w:rPr>
      </w:pPr>
      <w:r>
        <w:t>5.7</w:t>
      </w:r>
      <w:r w:rsidRPr="005F11A9">
        <w:rPr>
          <w:rFonts w:ascii="Calibri" w:eastAsia="Yu Mincho" w:hAnsi="Calibri"/>
          <w:sz w:val="22"/>
          <w:szCs w:val="22"/>
          <w:lang w:val="en-IN" w:eastAsia="ja-JP"/>
        </w:rPr>
        <w:tab/>
      </w:r>
      <w:r>
        <w:t>Key management APIs</w:t>
      </w:r>
      <w:r>
        <w:tab/>
      </w:r>
      <w:r>
        <w:fldChar w:fldCharType="begin"/>
      </w:r>
      <w:r>
        <w:instrText xml:space="preserve"> PAGEREF _Toc20504426 \h </w:instrText>
      </w:r>
      <w:r>
        <w:fldChar w:fldCharType="separate"/>
      </w:r>
      <w:r>
        <w:t>18</w:t>
      </w:r>
      <w:r>
        <w:fldChar w:fldCharType="end"/>
      </w:r>
    </w:p>
    <w:p w:rsidR="00B66D58" w:rsidRPr="005F11A9" w:rsidRDefault="00B66D58">
      <w:pPr>
        <w:pStyle w:val="TOC1"/>
        <w:rPr>
          <w:rFonts w:ascii="Calibri" w:eastAsia="Yu Mincho" w:hAnsi="Calibri"/>
          <w:szCs w:val="22"/>
          <w:lang w:val="en-IN" w:eastAsia="ja-JP"/>
        </w:rPr>
      </w:pPr>
      <w:r>
        <w:t>6</w:t>
      </w:r>
      <w:r w:rsidRPr="005F11A9">
        <w:rPr>
          <w:rFonts w:ascii="Calibri" w:eastAsia="Yu Mincho" w:hAnsi="Calibri"/>
          <w:szCs w:val="22"/>
          <w:lang w:val="en-IN" w:eastAsia="ja-JP"/>
        </w:rPr>
        <w:tab/>
      </w:r>
      <w:r>
        <w:t>SEAL Design Aspects Common for All APIs</w:t>
      </w:r>
      <w:r>
        <w:tab/>
      </w:r>
      <w:r>
        <w:fldChar w:fldCharType="begin"/>
      </w:r>
      <w:r>
        <w:instrText xml:space="preserve"> PAGEREF _Toc20504427 \h </w:instrText>
      </w:r>
      <w:r>
        <w:fldChar w:fldCharType="separate"/>
      </w:r>
      <w:r>
        <w:t>19</w:t>
      </w:r>
      <w:r>
        <w:fldChar w:fldCharType="end"/>
      </w:r>
    </w:p>
    <w:p w:rsidR="00B66D58" w:rsidRPr="005F11A9" w:rsidRDefault="00B66D58">
      <w:pPr>
        <w:pStyle w:val="TOC1"/>
        <w:rPr>
          <w:rFonts w:ascii="Calibri" w:eastAsia="Yu Mincho" w:hAnsi="Calibri"/>
          <w:szCs w:val="22"/>
          <w:lang w:val="en-IN" w:eastAsia="ja-JP"/>
        </w:rPr>
      </w:pPr>
      <w:r>
        <w:t>7</w:t>
      </w:r>
      <w:r w:rsidRPr="005F11A9">
        <w:rPr>
          <w:rFonts w:ascii="Calibri" w:eastAsia="Yu Mincho" w:hAnsi="Calibri"/>
          <w:szCs w:val="22"/>
          <w:lang w:val="en-IN" w:eastAsia="ja-JP"/>
        </w:rPr>
        <w:tab/>
      </w:r>
      <w:r>
        <w:t>SEAL API Definitions</w:t>
      </w:r>
      <w:r>
        <w:tab/>
      </w:r>
      <w:r>
        <w:fldChar w:fldCharType="begin"/>
      </w:r>
      <w:r>
        <w:instrText xml:space="preserve"> PAGEREF _Toc20504428 \h </w:instrText>
      </w:r>
      <w:r>
        <w:fldChar w:fldCharType="separate"/>
      </w:r>
      <w:r>
        <w:t>19</w:t>
      </w:r>
      <w:r>
        <w:fldChar w:fldCharType="end"/>
      </w:r>
    </w:p>
    <w:p w:rsidR="00B66D58" w:rsidRPr="005F11A9" w:rsidRDefault="00B66D58">
      <w:pPr>
        <w:pStyle w:val="TOC2"/>
        <w:rPr>
          <w:rFonts w:ascii="Calibri" w:eastAsia="Yu Mincho" w:hAnsi="Calibri"/>
          <w:sz w:val="22"/>
          <w:szCs w:val="22"/>
          <w:lang w:val="en-IN" w:eastAsia="ja-JP"/>
        </w:rPr>
      </w:pPr>
      <w:r>
        <w:rPr>
          <w:lang w:eastAsia="zh-CN"/>
        </w:rPr>
        <w:t>7.1</w:t>
      </w:r>
      <w:r w:rsidRPr="005F11A9">
        <w:rPr>
          <w:rFonts w:ascii="Calibri" w:eastAsia="Yu Mincho" w:hAnsi="Calibri"/>
          <w:sz w:val="22"/>
          <w:szCs w:val="22"/>
          <w:lang w:val="en-IN" w:eastAsia="ja-JP"/>
        </w:rPr>
        <w:tab/>
      </w:r>
      <w:r>
        <w:rPr>
          <w:lang w:eastAsia="zh-CN"/>
        </w:rPr>
        <w:t>Location management APIs</w:t>
      </w:r>
      <w:r>
        <w:tab/>
      </w:r>
      <w:r>
        <w:fldChar w:fldCharType="begin"/>
      </w:r>
      <w:r>
        <w:instrText xml:space="preserve"> PAGEREF _Toc20504429 \h </w:instrText>
      </w:r>
      <w:r>
        <w:fldChar w:fldCharType="separate"/>
      </w:r>
      <w:r>
        <w:t>19</w:t>
      </w:r>
      <w:r>
        <w:fldChar w:fldCharType="end"/>
      </w:r>
    </w:p>
    <w:p w:rsidR="00B66D58" w:rsidRPr="005F11A9" w:rsidRDefault="00B66D58">
      <w:pPr>
        <w:pStyle w:val="TOC3"/>
        <w:rPr>
          <w:rFonts w:ascii="Calibri" w:eastAsia="Yu Mincho" w:hAnsi="Calibri"/>
          <w:sz w:val="22"/>
          <w:szCs w:val="22"/>
          <w:lang w:val="en-IN" w:eastAsia="ja-JP"/>
        </w:rPr>
      </w:pPr>
      <w:r>
        <w:rPr>
          <w:lang w:eastAsia="zh-CN"/>
        </w:rPr>
        <w:t>7.1.1</w:t>
      </w:r>
      <w:r w:rsidRPr="005F11A9">
        <w:rPr>
          <w:rFonts w:ascii="Calibri" w:eastAsia="Yu Mincho" w:hAnsi="Calibri"/>
          <w:sz w:val="22"/>
          <w:szCs w:val="22"/>
          <w:lang w:val="en-IN" w:eastAsia="ja-JP"/>
        </w:rPr>
        <w:tab/>
      </w:r>
      <w:r>
        <w:rPr>
          <w:lang w:eastAsia="zh-CN"/>
        </w:rPr>
        <w:t>SS_Location_Reporting_Trigger API</w:t>
      </w:r>
      <w:r>
        <w:tab/>
      </w:r>
      <w:r>
        <w:fldChar w:fldCharType="begin"/>
      </w:r>
      <w:r>
        <w:instrText xml:space="preserve"> PAGEREF _Toc20504430 \h </w:instrText>
      </w:r>
      <w:r>
        <w:fldChar w:fldCharType="separate"/>
      </w:r>
      <w:r>
        <w:t>19</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_Toc20504431 \h </w:instrText>
      </w:r>
      <w:r>
        <w:fldChar w:fldCharType="separate"/>
      </w:r>
      <w:r>
        <w:t>19</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_Toc20504432 \h </w:instrText>
      </w:r>
      <w:r>
        <w:fldChar w:fldCharType="separate"/>
      </w:r>
      <w:r>
        <w:t>19</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_Toc20504433 \h </w:instrText>
      </w:r>
      <w:r>
        <w:fldChar w:fldCharType="separate"/>
      </w:r>
      <w:r>
        <w:t>19</w:t>
      </w:r>
      <w:r>
        <w:fldChar w:fldCharType="end"/>
      </w:r>
    </w:p>
    <w:p w:rsidR="00B66D58" w:rsidRPr="005F11A9" w:rsidRDefault="00B66D58">
      <w:pPr>
        <w:pStyle w:val="TOC5"/>
        <w:rPr>
          <w:rFonts w:ascii="Calibri" w:eastAsia="Yu Mincho" w:hAnsi="Calibri"/>
          <w:sz w:val="22"/>
          <w:szCs w:val="22"/>
          <w:lang w:val="en-IN" w:eastAsia="ja-JP"/>
        </w:rPr>
      </w:pPr>
      <w:r>
        <w:rPr>
          <w:lang w:eastAsia="zh-CN"/>
        </w:rPr>
        <w:lastRenderedPageBreak/>
        <w:t>7.1.1.2.2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_Toc20504434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_Toc20504435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_Toc20504436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_Toc20504437 \h </w:instrText>
      </w:r>
      <w:r>
        <w:fldChar w:fldCharType="separate"/>
      </w:r>
      <w:r>
        <w:t>20</w:t>
      </w:r>
      <w:r>
        <w:fldChar w:fldCharType="end"/>
      </w:r>
    </w:p>
    <w:p w:rsidR="00B66D58" w:rsidRPr="005F11A9" w:rsidRDefault="00B66D58">
      <w:pPr>
        <w:pStyle w:val="TOC7"/>
        <w:rPr>
          <w:rFonts w:ascii="Calibri" w:eastAsia="Yu Mincho" w:hAnsi="Calibri"/>
          <w:sz w:val="22"/>
          <w:szCs w:val="22"/>
          <w:lang w:val="en-IN" w:eastAsia="ja-JP"/>
        </w:rPr>
      </w:pPr>
      <w:r>
        <w:rPr>
          <w:lang w:eastAsia="zh-CN"/>
        </w:rPr>
        <w:t>7.1.1.2.2.3.1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_Toc20504438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_Toc20504439 \h </w:instrText>
      </w:r>
      <w:r>
        <w:fldChar w:fldCharType="separate"/>
      </w:r>
      <w:r>
        <w:t>20</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_Toc20504440 \h </w:instrText>
      </w:r>
      <w:r>
        <w:fldChar w:fldCharType="separate"/>
      </w:r>
      <w:r>
        <w:t>20</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_Toc20504441 \h </w:instrText>
      </w:r>
      <w:r>
        <w:fldChar w:fldCharType="separate"/>
      </w:r>
      <w:r>
        <w:t>20</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_Toc20504442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_Toc20504443 \h </w:instrText>
      </w:r>
      <w:r>
        <w:fldChar w:fldCharType="separate"/>
      </w:r>
      <w:r>
        <w:t>20</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_Toc20504444 \h </w:instrText>
      </w:r>
      <w:r>
        <w:fldChar w:fldCharType="separate"/>
      </w:r>
      <w:r>
        <w:t>20</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_Toc20504445 \h </w:instrText>
      </w:r>
      <w:r>
        <w:fldChar w:fldCharType="separate"/>
      </w:r>
      <w:r>
        <w:t>21</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_Toc20504446 \h </w:instrText>
      </w:r>
      <w:r>
        <w:fldChar w:fldCharType="separate"/>
      </w:r>
      <w:r>
        <w:t>21</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_Toc20504447 \h </w:instrText>
      </w:r>
      <w:r>
        <w:fldChar w:fldCharType="separate"/>
      </w:r>
      <w:r>
        <w:t>21</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_Toc20504448 \h </w:instrText>
      </w:r>
      <w:r>
        <w:fldChar w:fldCharType="separate"/>
      </w:r>
      <w:r>
        <w:t>21</w:t>
      </w:r>
      <w:r>
        <w:fldChar w:fldCharType="end"/>
      </w:r>
    </w:p>
    <w:p w:rsidR="00B66D58" w:rsidRPr="005F11A9" w:rsidRDefault="00B66D58">
      <w:pPr>
        <w:pStyle w:val="TOC6"/>
        <w:rPr>
          <w:rFonts w:ascii="Calibri" w:eastAsia="Yu Mincho" w:hAnsi="Calibri"/>
          <w:sz w:val="22"/>
          <w:szCs w:val="22"/>
          <w:lang w:val="en-IN" w:eastAsia="ja-JP"/>
        </w:rPr>
      </w:pPr>
      <w:r>
        <w:rPr>
          <w:lang w:eastAsia="zh-CN"/>
        </w:rPr>
        <w:t>7.1.1.4.2.2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_Toc20504449 \h </w:instrText>
      </w:r>
      <w:r>
        <w:fldChar w:fldCharType="separate"/>
      </w:r>
      <w:r>
        <w:t>21</w:t>
      </w:r>
      <w:r>
        <w:fldChar w:fldCharType="end"/>
      </w:r>
    </w:p>
    <w:p w:rsidR="00B66D58" w:rsidRPr="005F11A9" w:rsidRDefault="00B66D58">
      <w:pPr>
        <w:pStyle w:val="TOC5"/>
        <w:rPr>
          <w:rFonts w:ascii="Calibri" w:eastAsia="Yu Mincho" w:hAnsi="Calibri"/>
          <w:sz w:val="22"/>
          <w:szCs w:val="22"/>
          <w:lang w:val="en-IN" w:eastAsia="ja-JP"/>
        </w:rPr>
      </w:pPr>
      <w:r>
        <w:rPr>
          <w:lang w:eastAsia="zh-CN"/>
        </w:rPr>
        <w:t>7.1.1.4.3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_Toc20504450 \h </w:instrText>
      </w:r>
      <w:r>
        <w:fldChar w:fldCharType="separate"/>
      </w:r>
      <w:r>
        <w:t>22</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_Toc20504451 \h </w:instrText>
      </w:r>
      <w:r>
        <w:fldChar w:fldCharType="separate"/>
      </w:r>
      <w:r>
        <w:t>22</w:t>
      </w:r>
      <w:r>
        <w:fldChar w:fldCharType="end"/>
      </w:r>
    </w:p>
    <w:p w:rsidR="00B66D58" w:rsidRPr="005F11A9" w:rsidRDefault="00B66D58">
      <w:pPr>
        <w:pStyle w:val="TOC4"/>
        <w:rPr>
          <w:rFonts w:ascii="Calibri" w:eastAsia="Yu Mincho" w:hAnsi="Calibri"/>
          <w:sz w:val="22"/>
          <w:szCs w:val="22"/>
          <w:lang w:val="en-IN" w:eastAsia="ja-JP"/>
        </w:rPr>
      </w:pPr>
      <w:r>
        <w:rPr>
          <w:lang w:eastAsia="zh-CN"/>
        </w:rPr>
        <w:t>7.1.1.6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_Toc20504452 \h </w:instrText>
      </w:r>
      <w:r>
        <w:fldChar w:fldCharType="separate"/>
      </w:r>
      <w:r>
        <w:t>22</w:t>
      </w:r>
      <w:r>
        <w:fldChar w:fldCharType="end"/>
      </w:r>
    </w:p>
    <w:p w:rsidR="00B66D58" w:rsidRPr="005F11A9" w:rsidRDefault="00B66D58">
      <w:pPr>
        <w:pStyle w:val="TOC3"/>
        <w:rPr>
          <w:rFonts w:ascii="Calibri" w:eastAsia="Yu Mincho" w:hAnsi="Calibri"/>
          <w:sz w:val="22"/>
          <w:szCs w:val="22"/>
          <w:lang w:val="en-IN" w:eastAsia="ja-JP"/>
        </w:rPr>
      </w:pPr>
      <w:r>
        <w:rPr>
          <w:lang w:eastAsia="zh-CN"/>
        </w:rPr>
        <w:t>7.1.2</w:t>
      </w:r>
      <w:r w:rsidRPr="005F11A9">
        <w:rPr>
          <w:rFonts w:ascii="Calibri" w:eastAsia="Yu Mincho" w:hAnsi="Calibri"/>
          <w:sz w:val="22"/>
          <w:szCs w:val="22"/>
          <w:lang w:val="en-IN" w:eastAsia="ja-JP"/>
        </w:rPr>
        <w:tab/>
      </w:r>
      <w:r>
        <w:rPr>
          <w:lang w:eastAsia="zh-CN"/>
        </w:rPr>
        <w:t>SS_Location_Info_Subscription API</w:t>
      </w:r>
      <w:r>
        <w:tab/>
      </w:r>
      <w:r>
        <w:fldChar w:fldCharType="begin"/>
      </w:r>
      <w:r>
        <w:instrText xml:space="preserve"> PAGEREF _Toc20504453 \h </w:instrText>
      </w:r>
      <w:r>
        <w:fldChar w:fldCharType="separate"/>
      </w:r>
      <w:r>
        <w:t>22</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_Toc20504454 \h </w:instrText>
      </w:r>
      <w:r>
        <w:fldChar w:fldCharType="separate"/>
      </w:r>
      <w:r>
        <w:t>22</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_Toc20504455 \h </w:instrText>
      </w:r>
      <w:r>
        <w:fldChar w:fldCharType="separate"/>
      </w:r>
      <w:r>
        <w:t>22</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_Toc20504456 \h </w:instrText>
      </w:r>
      <w:r>
        <w:fldChar w:fldCharType="separate"/>
      </w:r>
      <w:r>
        <w:t>22</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_Toc20504457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_Toc20504458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_Toc20504459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_Toc20504460 \h </w:instrText>
      </w:r>
      <w:r>
        <w:fldChar w:fldCharType="separate"/>
      </w:r>
      <w:r>
        <w:t>23</w:t>
      </w:r>
      <w:r>
        <w:fldChar w:fldCharType="end"/>
      </w:r>
    </w:p>
    <w:p w:rsidR="00B66D58" w:rsidRPr="005F11A9" w:rsidRDefault="00B66D58">
      <w:pPr>
        <w:pStyle w:val="TOC7"/>
        <w:rPr>
          <w:rFonts w:ascii="Calibri" w:eastAsia="Yu Mincho" w:hAnsi="Calibri"/>
          <w:sz w:val="22"/>
          <w:szCs w:val="22"/>
          <w:lang w:val="en-IN" w:eastAsia="ja-JP"/>
        </w:rPr>
      </w:pPr>
      <w:r>
        <w:rPr>
          <w:lang w:eastAsia="zh-CN"/>
        </w:rPr>
        <w:t>7.1.2.2.2.3.1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_Toc20504461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_Toc20504462 \h </w:instrText>
      </w:r>
      <w:r>
        <w:fldChar w:fldCharType="separate"/>
      </w:r>
      <w:r>
        <w:t>23</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_Toc20504463 \h </w:instrText>
      </w:r>
      <w:r>
        <w:fldChar w:fldCharType="separate"/>
      </w:r>
      <w:r>
        <w:t>23</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_Toc20504464 \h </w:instrText>
      </w:r>
      <w:r>
        <w:fldChar w:fldCharType="separate"/>
      </w:r>
      <w:r>
        <w:t>23</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_Toc20504465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_Toc20504466 \h </w:instrText>
      </w:r>
      <w:r>
        <w:fldChar w:fldCharType="separate"/>
      </w:r>
      <w:r>
        <w:t>23</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_Toc20504467 \h </w:instrText>
      </w:r>
      <w:r>
        <w:fldChar w:fldCharType="separate"/>
      </w:r>
      <w:r>
        <w:t>23</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_Toc20504468 \h </w:instrText>
      </w:r>
      <w:r>
        <w:fldChar w:fldCharType="separate"/>
      </w:r>
      <w:r>
        <w:t>24</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_Toc20504469 \h </w:instrText>
      </w:r>
      <w:r>
        <w:fldChar w:fldCharType="separate"/>
      </w:r>
      <w:r>
        <w:t>24</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_Toc20504470 \h </w:instrText>
      </w:r>
      <w:r>
        <w:fldChar w:fldCharType="separate"/>
      </w:r>
      <w:r>
        <w:t>24</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_Toc20504471 \h </w:instrText>
      </w:r>
      <w:r>
        <w:fldChar w:fldCharType="separate"/>
      </w:r>
      <w:r>
        <w:t>24</w:t>
      </w:r>
      <w:r>
        <w:fldChar w:fldCharType="end"/>
      </w:r>
    </w:p>
    <w:p w:rsidR="00B66D58" w:rsidRPr="005F11A9" w:rsidRDefault="00B66D58">
      <w:pPr>
        <w:pStyle w:val="TOC6"/>
        <w:rPr>
          <w:rFonts w:ascii="Calibri" w:eastAsia="Yu Mincho" w:hAnsi="Calibri"/>
          <w:sz w:val="22"/>
          <w:szCs w:val="22"/>
          <w:lang w:val="en-IN" w:eastAsia="ja-JP"/>
        </w:rPr>
      </w:pPr>
      <w:r>
        <w:rPr>
          <w:lang w:eastAsia="zh-CN"/>
        </w:rPr>
        <w:t>7.1.2.4.2.2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_Toc20504472 \h </w:instrText>
      </w:r>
      <w:r>
        <w:fldChar w:fldCharType="separate"/>
      </w:r>
      <w:r>
        <w:t>24</w:t>
      </w:r>
      <w:r>
        <w:fldChar w:fldCharType="end"/>
      </w:r>
    </w:p>
    <w:p w:rsidR="00B66D58" w:rsidRPr="005F11A9" w:rsidRDefault="00B66D58">
      <w:pPr>
        <w:pStyle w:val="TOC5"/>
        <w:rPr>
          <w:rFonts w:ascii="Calibri" w:eastAsia="Yu Mincho" w:hAnsi="Calibri"/>
          <w:sz w:val="22"/>
          <w:szCs w:val="22"/>
          <w:lang w:val="en-IN" w:eastAsia="ja-JP"/>
        </w:rPr>
      </w:pPr>
      <w:r>
        <w:rPr>
          <w:lang w:eastAsia="zh-CN"/>
        </w:rPr>
        <w:t>7.1.2.4.3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_Toc20504473 \h </w:instrText>
      </w:r>
      <w:r>
        <w:fldChar w:fldCharType="separate"/>
      </w:r>
      <w:r>
        <w:t>25</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_Toc20504474 \h </w:instrText>
      </w:r>
      <w:r>
        <w:fldChar w:fldCharType="separate"/>
      </w:r>
      <w:r>
        <w:t>25</w:t>
      </w:r>
      <w:r>
        <w:fldChar w:fldCharType="end"/>
      </w:r>
    </w:p>
    <w:p w:rsidR="00B66D58" w:rsidRPr="005F11A9" w:rsidRDefault="00B66D58">
      <w:pPr>
        <w:pStyle w:val="TOC4"/>
        <w:rPr>
          <w:rFonts w:ascii="Calibri" w:eastAsia="Yu Mincho" w:hAnsi="Calibri"/>
          <w:sz w:val="22"/>
          <w:szCs w:val="22"/>
          <w:lang w:val="en-IN" w:eastAsia="ja-JP"/>
        </w:rPr>
      </w:pPr>
      <w:r>
        <w:rPr>
          <w:lang w:eastAsia="zh-CN"/>
        </w:rPr>
        <w:t>7.1.2.6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_Toc20504475 \h </w:instrText>
      </w:r>
      <w:r>
        <w:fldChar w:fldCharType="separate"/>
      </w:r>
      <w:r>
        <w:t>25</w:t>
      </w:r>
      <w:r>
        <w:fldChar w:fldCharType="end"/>
      </w:r>
    </w:p>
    <w:p w:rsidR="00B66D58" w:rsidRPr="005F11A9" w:rsidRDefault="00B66D58">
      <w:pPr>
        <w:pStyle w:val="TOC3"/>
        <w:rPr>
          <w:rFonts w:ascii="Calibri" w:eastAsia="Yu Mincho" w:hAnsi="Calibri"/>
          <w:sz w:val="22"/>
          <w:szCs w:val="22"/>
          <w:lang w:val="en-IN" w:eastAsia="ja-JP"/>
        </w:rPr>
      </w:pPr>
      <w:r>
        <w:rPr>
          <w:lang w:eastAsia="zh-CN"/>
        </w:rPr>
        <w:t>7.1.3</w:t>
      </w:r>
      <w:r w:rsidRPr="005F11A9">
        <w:rPr>
          <w:rFonts w:ascii="Calibri" w:eastAsia="Yu Mincho" w:hAnsi="Calibri"/>
          <w:sz w:val="22"/>
          <w:szCs w:val="22"/>
          <w:lang w:val="en-IN" w:eastAsia="ja-JP"/>
        </w:rPr>
        <w:tab/>
      </w:r>
      <w:r>
        <w:rPr>
          <w:lang w:eastAsia="zh-CN"/>
        </w:rPr>
        <w:t>SS_Obtain_Location_Info API</w:t>
      </w:r>
      <w:r>
        <w:tab/>
      </w:r>
      <w:r>
        <w:fldChar w:fldCharType="begin"/>
      </w:r>
      <w:r>
        <w:instrText xml:space="preserve"> PAGEREF _Toc20504476 \h </w:instrText>
      </w:r>
      <w:r>
        <w:fldChar w:fldCharType="separate"/>
      </w:r>
      <w:r>
        <w:t>25</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_Toc20504477 \h </w:instrText>
      </w:r>
      <w:r>
        <w:fldChar w:fldCharType="separate"/>
      </w:r>
      <w:r>
        <w:t>25</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_Toc20504478 \h </w:instrText>
      </w:r>
      <w:r>
        <w:fldChar w:fldCharType="separate"/>
      </w:r>
      <w:r>
        <w:t>25</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_Toc20504479 \h </w:instrText>
      </w:r>
      <w:r>
        <w:fldChar w:fldCharType="separate"/>
      </w:r>
      <w:r>
        <w:t>25</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_Toc20504480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_Toc20504481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_Toc20504482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_Toc20504483 \h </w:instrText>
      </w:r>
      <w:r>
        <w:fldChar w:fldCharType="separate"/>
      </w:r>
      <w:r>
        <w:t>26</w:t>
      </w:r>
      <w:r>
        <w:fldChar w:fldCharType="end"/>
      </w:r>
    </w:p>
    <w:p w:rsidR="00B66D58" w:rsidRPr="005F11A9" w:rsidRDefault="00B66D58">
      <w:pPr>
        <w:pStyle w:val="TOC7"/>
        <w:rPr>
          <w:rFonts w:ascii="Calibri" w:eastAsia="Yu Mincho" w:hAnsi="Calibri"/>
          <w:sz w:val="22"/>
          <w:szCs w:val="22"/>
          <w:lang w:val="en-IN" w:eastAsia="ja-JP"/>
        </w:rPr>
      </w:pPr>
      <w:r>
        <w:rPr>
          <w:lang w:eastAsia="zh-CN"/>
        </w:rPr>
        <w:t>7.1.3.2.2.3.1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_Toc20504484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_Toc20504485 \h </w:instrText>
      </w:r>
      <w:r>
        <w:fldChar w:fldCharType="separate"/>
      </w:r>
      <w:r>
        <w:t>26</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_Toc20504486 \h </w:instrText>
      </w:r>
      <w:r>
        <w:fldChar w:fldCharType="separate"/>
      </w:r>
      <w:r>
        <w:t>26</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_Toc20504487 \h </w:instrText>
      </w:r>
      <w:r>
        <w:fldChar w:fldCharType="separate"/>
      </w:r>
      <w:r>
        <w:t>26</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_Toc20504488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_Toc20504489 \h </w:instrText>
      </w:r>
      <w:r>
        <w:fldChar w:fldCharType="separate"/>
      </w:r>
      <w:r>
        <w:t>26</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_Toc20504490 \h </w:instrText>
      </w:r>
      <w:r>
        <w:fldChar w:fldCharType="separate"/>
      </w:r>
      <w:r>
        <w:t>26</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_Toc20504491 \h </w:instrText>
      </w:r>
      <w:r>
        <w:fldChar w:fldCharType="separate"/>
      </w:r>
      <w:r>
        <w:t>27</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_Toc20504492 \h </w:instrText>
      </w:r>
      <w:r>
        <w:fldChar w:fldCharType="separate"/>
      </w:r>
      <w:r>
        <w:t>27</w:t>
      </w:r>
      <w:r>
        <w:fldChar w:fldCharType="end"/>
      </w:r>
    </w:p>
    <w:p w:rsidR="00B66D58" w:rsidRPr="005F11A9" w:rsidRDefault="00B66D58">
      <w:pPr>
        <w:pStyle w:val="TOC5"/>
        <w:rPr>
          <w:rFonts w:ascii="Calibri" w:eastAsia="Yu Mincho" w:hAnsi="Calibri"/>
          <w:sz w:val="22"/>
          <w:szCs w:val="22"/>
          <w:lang w:val="en-IN" w:eastAsia="ja-JP"/>
        </w:rPr>
      </w:pPr>
      <w:r>
        <w:rPr>
          <w:lang w:eastAsia="zh-CN"/>
        </w:rPr>
        <w:t>7.1.3.4.2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_Toc20504493 \h </w:instrText>
      </w:r>
      <w:r>
        <w:fldChar w:fldCharType="separate"/>
      </w:r>
      <w:r>
        <w:t>27</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_Toc20504494 \h </w:instrText>
      </w:r>
      <w:r>
        <w:fldChar w:fldCharType="separate"/>
      </w:r>
      <w:r>
        <w:t>27</w:t>
      </w:r>
      <w:r>
        <w:fldChar w:fldCharType="end"/>
      </w:r>
    </w:p>
    <w:p w:rsidR="00B66D58" w:rsidRPr="005F11A9" w:rsidRDefault="00B66D58">
      <w:pPr>
        <w:pStyle w:val="TOC6"/>
        <w:rPr>
          <w:rFonts w:ascii="Calibri" w:eastAsia="Yu Mincho" w:hAnsi="Calibri"/>
          <w:sz w:val="22"/>
          <w:szCs w:val="22"/>
          <w:lang w:val="en-IN" w:eastAsia="ja-JP"/>
        </w:rPr>
      </w:pPr>
      <w:r>
        <w:rPr>
          <w:lang w:eastAsia="zh-CN"/>
        </w:rPr>
        <w:t>7.1.3.4.2.2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_Toc20504495 \h </w:instrText>
      </w:r>
      <w:r>
        <w:fldChar w:fldCharType="separate"/>
      </w:r>
      <w:r>
        <w:t>27</w:t>
      </w:r>
      <w:r>
        <w:fldChar w:fldCharType="end"/>
      </w:r>
    </w:p>
    <w:p w:rsidR="00B66D58" w:rsidRPr="005F11A9" w:rsidRDefault="00B66D58">
      <w:pPr>
        <w:pStyle w:val="TOC5"/>
        <w:rPr>
          <w:rFonts w:ascii="Calibri" w:eastAsia="Yu Mincho" w:hAnsi="Calibri"/>
          <w:sz w:val="22"/>
          <w:szCs w:val="22"/>
          <w:lang w:val="en-IN" w:eastAsia="ja-JP"/>
        </w:rPr>
      </w:pPr>
      <w:r>
        <w:rPr>
          <w:lang w:eastAsia="zh-CN"/>
        </w:rPr>
        <w:lastRenderedPageBreak/>
        <w:t>7.1.3.4.3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_Toc20504496 \h </w:instrText>
      </w:r>
      <w:r>
        <w:fldChar w:fldCharType="separate"/>
      </w:r>
      <w:r>
        <w:t>28</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_Toc20504497 \h </w:instrText>
      </w:r>
      <w:r>
        <w:fldChar w:fldCharType="separate"/>
      </w:r>
      <w:r>
        <w:t>28</w:t>
      </w:r>
      <w:r>
        <w:fldChar w:fldCharType="end"/>
      </w:r>
    </w:p>
    <w:p w:rsidR="00B66D58" w:rsidRPr="005F11A9" w:rsidRDefault="00B66D58">
      <w:pPr>
        <w:pStyle w:val="TOC4"/>
        <w:rPr>
          <w:rFonts w:ascii="Calibri" w:eastAsia="Yu Mincho" w:hAnsi="Calibri"/>
          <w:sz w:val="22"/>
          <w:szCs w:val="22"/>
          <w:lang w:val="en-IN" w:eastAsia="ja-JP"/>
        </w:rPr>
      </w:pPr>
      <w:r>
        <w:rPr>
          <w:lang w:eastAsia="zh-CN"/>
        </w:rPr>
        <w:t>7.1.3.6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_Toc20504498 \h </w:instrText>
      </w:r>
      <w:r>
        <w:fldChar w:fldCharType="separate"/>
      </w:r>
      <w:r>
        <w:t>28</w:t>
      </w:r>
      <w:r>
        <w:fldChar w:fldCharType="end"/>
      </w:r>
    </w:p>
    <w:p w:rsidR="00B66D58" w:rsidRPr="005F11A9" w:rsidRDefault="00B66D58">
      <w:pPr>
        <w:pStyle w:val="TOC2"/>
        <w:rPr>
          <w:rFonts w:ascii="Calibri" w:eastAsia="Yu Mincho" w:hAnsi="Calibri"/>
          <w:sz w:val="22"/>
          <w:szCs w:val="22"/>
          <w:lang w:val="en-IN" w:eastAsia="ja-JP"/>
        </w:rPr>
      </w:pPr>
      <w:r>
        <w:rPr>
          <w:lang w:eastAsia="zh-CN"/>
        </w:rPr>
        <w:t>7.2</w:t>
      </w:r>
      <w:r w:rsidRPr="005F11A9">
        <w:rPr>
          <w:rFonts w:ascii="Calibri" w:eastAsia="Yu Mincho" w:hAnsi="Calibri"/>
          <w:sz w:val="22"/>
          <w:szCs w:val="22"/>
          <w:lang w:val="en-IN" w:eastAsia="ja-JP"/>
        </w:rPr>
        <w:tab/>
      </w:r>
      <w:r>
        <w:rPr>
          <w:lang w:eastAsia="zh-CN"/>
        </w:rPr>
        <w:t>Group management APIs</w:t>
      </w:r>
      <w:r>
        <w:tab/>
      </w:r>
      <w:r>
        <w:fldChar w:fldCharType="begin"/>
      </w:r>
      <w:r>
        <w:instrText xml:space="preserve"> PAGEREF _Toc20504499 \h </w:instrText>
      </w:r>
      <w:r>
        <w:fldChar w:fldCharType="separate"/>
      </w:r>
      <w:r>
        <w:t>28</w:t>
      </w:r>
      <w:r>
        <w:fldChar w:fldCharType="end"/>
      </w:r>
    </w:p>
    <w:p w:rsidR="00B66D58" w:rsidRPr="005F11A9" w:rsidRDefault="00B66D58">
      <w:pPr>
        <w:pStyle w:val="TOC3"/>
        <w:rPr>
          <w:rFonts w:ascii="Calibri" w:eastAsia="Yu Mincho" w:hAnsi="Calibri"/>
          <w:sz w:val="22"/>
          <w:szCs w:val="22"/>
          <w:lang w:val="en-IN" w:eastAsia="ja-JP"/>
        </w:rPr>
      </w:pPr>
      <w:r>
        <w:rPr>
          <w:lang w:eastAsia="zh-CN"/>
        </w:rPr>
        <w:t>7.2.1</w:t>
      </w:r>
      <w:r w:rsidRPr="005F11A9">
        <w:rPr>
          <w:rFonts w:ascii="Calibri" w:eastAsia="Yu Mincho" w:hAnsi="Calibri"/>
          <w:sz w:val="22"/>
          <w:szCs w:val="22"/>
          <w:lang w:val="en-IN" w:eastAsia="ja-JP"/>
        </w:rPr>
        <w:tab/>
      </w:r>
      <w:r>
        <w:rPr>
          <w:lang w:eastAsia="zh-CN"/>
        </w:rPr>
        <w:t>SS_Query_Group_Info API</w:t>
      </w:r>
      <w:r>
        <w:tab/>
      </w:r>
      <w:r>
        <w:fldChar w:fldCharType="begin"/>
      </w:r>
      <w:r>
        <w:instrText xml:space="preserve"> PAGEREF _Toc20504500 \h </w:instrText>
      </w:r>
      <w:r>
        <w:fldChar w:fldCharType="separate"/>
      </w:r>
      <w:r>
        <w:t>28</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_Toc20504501 \h </w:instrText>
      </w:r>
      <w:r>
        <w:fldChar w:fldCharType="separate"/>
      </w:r>
      <w:r>
        <w:t>28</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_Toc20504502 \h </w:instrText>
      </w:r>
      <w:r>
        <w:fldChar w:fldCharType="separate"/>
      </w:r>
      <w:r>
        <w:t>28</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_Toc20504503 \h </w:instrText>
      </w:r>
      <w:r>
        <w:fldChar w:fldCharType="separate"/>
      </w:r>
      <w:r>
        <w:t>28</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_Toc20504504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_Toc20504505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_Toc20504506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_Toc20504507 \h </w:instrText>
      </w:r>
      <w:r>
        <w:fldChar w:fldCharType="separate"/>
      </w:r>
      <w:r>
        <w:t>29</w:t>
      </w:r>
      <w:r>
        <w:fldChar w:fldCharType="end"/>
      </w:r>
    </w:p>
    <w:p w:rsidR="00B66D58" w:rsidRPr="005F11A9" w:rsidRDefault="00B66D58">
      <w:pPr>
        <w:pStyle w:val="TOC7"/>
        <w:rPr>
          <w:rFonts w:ascii="Calibri" w:eastAsia="Yu Mincho" w:hAnsi="Calibri"/>
          <w:sz w:val="22"/>
          <w:szCs w:val="22"/>
          <w:lang w:val="en-IN" w:eastAsia="ja-JP"/>
        </w:rPr>
      </w:pPr>
      <w:r>
        <w:rPr>
          <w:lang w:eastAsia="zh-CN"/>
        </w:rPr>
        <w:t>7.2.1.2.2.3.1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_Toc20504508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_Toc20504509 \h </w:instrText>
      </w:r>
      <w:r>
        <w:fldChar w:fldCharType="separate"/>
      </w:r>
      <w:r>
        <w:t>29</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_Toc20504510 \h </w:instrText>
      </w:r>
      <w:r>
        <w:fldChar w:fldCharType="separate"/>
      </w:r>
      <w:r>
        <w:t>29</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_Toc20504511 \h </w:instrText>
      </w:r>
      <w:r>
        <w:fldChar w:fldCharType="separate"/>
      </w:r>
      <w:r>
        <w:t>29</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_Toc20504512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_Toc20504513 \h </w:instrText>
      </w:r>
      <w:r>
        <w:fldChar w:fldCharType="separate"/>
      </w:r>
      <w:r>
        <w:t>29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_Toc20504514 \h </w:instrText>
      </w:r>
      <w:r>
        <w:fldChar w:fldCharType="separate"/>
      </w:r>
      <w:r>
        <w:t>29</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_Toc20504515 \h </w:instrText>
      </w:r>
      <w:r>
        <w:fldChar w:fldCharType="separate"/>
      </w:r>
      <w:r>
        <w:t>30</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_Toc20504516 \h </w:instrText>
      </w:r>
      <w:r>
        <w:fldChar w:fldCharType="separate"/>
      </w:r>
      <w:r>
        <w:t>30</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_Toc20504517 \h </w:instrText>
      </w:r>
      <w:r>
        <w:fldChar w:fldCharType="separate"/>
      </w:r>
      <w:r>
        <w:t>30</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_Toc20504518 \h </w:instrText>
      </w:r>
      <w:r>
        <w:fldChar w:fldCharType="separate"/>
      </w:r>
      <w:r>
        <w:t>30</w:t>
      </w:r>
      <w:r>
        <w:fldChar w:fldCharType="end"/>
      </w:r>
    </w:p>
    <w:p w:rsidR="00B66D58" w:rsidRPr="005F11A9" w:rsidRDefault="00B66D58">
      <w:pPr>
        <w:pStyle w:val="TOC6"/>
        <w:rPr>
          <w:rFonts w:ascii="Calibri" w:eastAsia="Yu Mincho" w:hAnsi="Calibri"/>
          <w:sz w:val="22"/>
          <w:szCs w:val="22"/>
          <w:lang w:val="en-IN" w:eastAsia="ja-JP"/>
        </w:rPr>
      </w:pPr>
      <w:r>
        <w:rPr>
          <w:lang w:eastAsia="zh-CN"/>
        </w:rPr>
        <w:t>7.2.1.4.2.2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_Toc20504519 \h </w:instrText>
      </w:r>
      <w:r>
        <w:fldChar w:fldCharType="separate"/>
      </w:r>
      <w:r>
        <w:t>30</w:t>
      </w:r>
      <w:r>
        <w:fldChar w:fldCharType="end"/>
      </w:r>
    </w:p>
    <w:p w:rsidR="00B66D58" w:rsidRPr="005F11A9" w:rsidRDefault="00B66D58">
      <w:pPr>
        <w:pStyle w:val="TOC5"/>
        <w:rPr>
          <w:rFonts w:ascii="Calibri" w:eastAsia="Yu Mincho" w:hAnsi="Calibri"/>
          <w:sz w:val="22"/>
          <w:szCs w:val="22"/>
          <w:lang w:val="en-IN" w:eastAsia="ja-JP"/>
        </w:rPr>
      </w:pPr>
      <w:r>
        <w:rPr>
          <w:lang w:eastAsia="zh-CN"/>
        </w:rPr>
        <w:t>7.2.1.4.3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_Toc20504520 \h </w:instrText>
      </w:r>
      <w:r>
        <w:fldChar w:fldCharType="separate"/>
      </w:r>
      <w:r>
        <w:t>31</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_Toc20504521 \h </w:instrText>
      </w:r>
      <w:r>
        <w:fldChar w:fldCharType="separate"/>
      </w:r>
      <w:r>
        <w:t>31</w:t>
      </w:r>
      <w:r>
        <w:fldChar w:fldCharType="end"/>
      </w:r>
    </w:p>
    <w:p w:rsidR="00B66D58" w:rsidRPr="005F11A9" w:rsidRDefault="00B66D58">
      <w:pPr>
        <w:pStyle w:val="TOC4"/>
        <w:rPr>
          <w:rFonts w:ascii="Calibri" w:eastAsia="Yu Mincho" w:hAnsi="Calibri"/>
          <w:sz w:val="22"/>
          <w:szCs w:val="22"/>
          <w:lang w:val="en-IN" w:eastAsia="ja-JP"/>
        </w:rPr>
      </w:pPr>
      <w:r>
        <w:rPr>
          <w:lang w:eastAsia="zh-CN"/>
        </w:rPr>
        <w:t>7.2.1.6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_Toc20504522 \h </w:instrText>
      </w:r>
      <w:r>
        <w:fldChar w:fldCharType="separate"/>
      </w:r>
      <w:r>
        <w:t>31</w:t>
      </w:r>
      <w:r>
        <w:fldChar w:fldCharType="end"/>
      </w:r>
    </w:p>
    <w:p w:rsidR="00B66D58" w:rsidRPr="005F11A9" w:rsidRDefault="00B66D58">
      <w:pPr>
        <w:pStyle w:val="TOC3"/>
        <w:rPr>
          <w:rFonts w:ascii="Calibri" w:eastAsia="Yu Mincho" w:hAnsi="Calibri"/>
          <w:sz w:val="22"/>
          <w:szCs w:val="22"/>
          <w:lang w:val="en-IN" w:eastAsia="ja-JP"/>
        </w:rPr>
      </w:pPr>
      <w:r>
        <w:rPr>
          <w:lang w:eastAsia="zh-CN"/>
        </w:rPr>
        <w:t>7.2.2</w:t>
      </w:r>
      <w:r w:rsidRPr="005F11A9">
        <w:rPr>
          <w:rFonts w:ascii="Calibri" w:eastAsia="Yu Mincho" w:hAnsi="Calibri"/>
          <w:sz w:val="22"/>
          <w:szCs w:val="22"/>
          <w:lang w:val="en-IN" w:eastAsia="ja-JP"/>
        </w:rPr>
        <w:tab/>
      </w:r>
      <w:r>
        <w:rPr>
          <w:lang w:eastAsia="zh-CN"/>
        </w:rPr>
        <w:t>SS_Obtain_Group_Configuration API</w:t>
      </w:r>
      <w:r>
        <w:tab/>
      </w:r>
      <w:r>
        <w:fldChar w:fldCharType="begin"/>
      </w:r>
      <w:r>
        <w:instrText xml:space="preserve"> PAGEREF _Toc20504523 \h </w:instrText>
      </w:r>
      <w:r>
        <w:fldChar w:fldCharType="separate"/>
      </w:r>
      <w:r>
        <w:t>31</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_Toc20504524 \h </w:instrText>
      </w:r>
      <w:r>
        <w:fldChar w:fldCharType="separate"/>
      </w:r>
      <w:r>
        <w:t>31</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_Toc20504525 \h </w:instrText>
      </w:r>
      <w:r>
        <w:fldChar w:fldCharType="separate"/>
      </w:r>
      <w:r>
        <w:t>31</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_Toc20504526 \h </w:instrText>
      </w:r>
      <w:r>
        <w:fldChar w:fldCharType="separate"/>
      </w:r>
      <w:r>
        <w:t>31</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_Toc20504527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_Toc20504528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_Toc20504529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_Toc20504530 \h </w:instrText>
      </w:r>
      <w:r>
        <w:fldChar w:fldCharType="separate"/>
      </w:r>
      <w:r>
        <w:t>32</w:t>
      </w:r>
      <w:r>
        <w:fldChar w:fldCharType="end"/>
      </w:r>
    </w:p>
    <w:p w:rsidR="00B66D58" w:rsidRPr="005F11A9" w:rsidRDefault="00B66D58">
      <w:pPr>
        <w:pStyle w:val="TOC7"/>
        <w:rPr>
          <w:rFonts w:ascii="Calibri" w:eastAsia="Yu Mincho" w:hAnsi="Calibri"/>
          <w:sz w:val="22"/>
          <w:szCs w:val="22"/>
          <w:lang w:val="en-IN" w:eastAsia="ja-JP"/>
        </w:rPr>
      </w:pPr>
      <w:r>
        <w:rPr>
          <w:lang w:eastAsia="zh-CN"/>
        </w:rPr>
        <w:t>7.2.2.2.2.3.1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_Toc20504531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_Toc20504532 \h </w:instrText>
      </w:r>
      <w:r>
        <w:fldChar w:fldCharType="separate"/>
      </w:r>
      <w:r>
        <w:t>32</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_Toc20504533 \h </w:instrText>
      </w:r>
      <w:r>
        <w:fldChar w:fldCharType="separate"/>
      </w:r>
      <w:r>
        <w:t>32</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_Toc20504534 \h </w:instrText>
      </w:r>
      <w:r>
        <w:fldChar w:fldCharType="separate"/>
      </w:r>
      <w:r>
        <w:t>32</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_Toc20504535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_Toc20504536 \h </w:instrText>
      </w:r>
      <w:r>
        <w:fldChar w:fldCharType="separate"/>
      </w:r>
      <w:r>
        <w:t>32</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_Toc20504537 \h </w:instrText>
      </w:r>
      <w:r>
        <w:fldChar w:fldCharType="separate"/>
      </w:r>
      <w:r>
        <w:t>32</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_Toc20504538 \h </w:instrText>
      </w:r>
      <w:r>
        <w:fldChar w:fldCharType="separate"/>
      </w:r>
      <w:r>
        <w:t>33</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_Toc20504539 \h </w:instrText>
      </w:r>
      <w:r>
        <w:fldChar w:fldCharType="separate"/>
      </w:r>
      <w:r>
        <w:t>33</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_Toc20504540 \h </w:instrText>
      </w:r>
      <w:r>
        <w:fldChar w:fldCharType="separate"/>
      </w:r>
      <w:r>
        <w:t>33</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_Toc20504541 \h </w:instrText>
      </w:r>
      <w:r>
        <w:fldChar w:fldCharType="separate"/>
      </w:r>
      <w:r>
        <w:t>33</w:t>
      </w:r>
      <w:r>
        <w:fldChar w:fldCharType="end"/>
      </w:r>
    </w:p>
    <w:p w:rsidR="00B66D58" w:rsidRPr="005F11A9" w:rsidRDefault="00B66D58">
      <w:pPr>
        <w:pStyle w:val="TOC6"/>
        <w:rPr>
          <w:rFonts w:ascii="Calibri" w:eastAsia="Yu Mincho" w:hAnsi="Calibri"/>
          <w:sz w:val="22"/>
          <w:szCs w:val="22"/>
          <w:lang w:val="en-IN" w:eastAsia="ja-JP"/>
        </w:rPr>
      </w:pPr>
      <w:r>
        <w:rPr>
          <w:lang w:eastAsia="zh-CN"/>
        </w:rPr>
        <w:t>7.2.2.4.2.2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_Toc20504542 \h </w:instrText>
      </w:r>
      <w:r>
        <w:fldChar w:fldCharType="separate"/>
      </w:r>
      <w:r>
        <w:t>33</w:t>
      </w:r>
      <w:r>
        <w:fldChar w:fldCharType="end"/>
      </w:r>
    </w:p>
    <w:p w:rsidR="00B66D58" w:rsidRPr="005F11A9" w:rsidRDefault="00B66D58">
      <w:pPr>
        <w:pStyle w:val="TOC5"/>
        <w:rPr>
          <w:rFonts w:ascii="Calibri" w:eastAsia="Yu Mincho" w:hAnsi="Calibri"/>
          <w:sz w:val="22"/>
          <w:szCs w:val="22"/>
          <w:lang w:val="en-IN" w:eastAsia="ja-JP"/>
        </w:rPr>
      </w:pPr>
      <w:r>
        <w:rPr>
          <w:lang w:eastAsia="zh-CN"/>
        </w:rPr>
        <w:t>7.2.2.4.3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_Toc20504543 \h </w:instrText>
      </w:r>
      <w:r>
        <w:fldChar w:fldCharType="separate"/>
      </w:r>
      <w:r>
        <w:t>34</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_Toc20504544 \h </w:instrText>
      </w:r>
      <w:r>
        <w:fldChar w:fldCharType="separate"/>
      </w:r>
      <w:r>
        <w:t>34</w:t>
      </w:r>
      <w:r>
        <w:fldChar w:fldCharType="end"/>
      </w:r>
    </w:p>
    <w:p w:rsidR="00B66D58" w:rsidRPr="005F11A9" w:rsidRDefault="00B66D58">
      <w:pPr>
        <w:pStyle w:val="TOC4"/>
        <w:rPr>
          <w:rFonts w:ascii="Calibri" w:eastAsia="Yu Mincho" w:hAnsi="Calibri"/>
          <w:sz w:val="22"/>
          <w:szCs w:val="22"/>
          <w:lang w:val="en-IN" w:eastAsia="ja-JP"/>
        </w:rPr>
      </w:pPr>
      <w:r>
        <w:rPr>
          <w:lang w:eastAsia="zh-CN"/>
        </w:rPr>
        <w:t>7.2.2.6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_Toc20504545 \h </w:instrText>
      </w:r>
      <w:r>
        <w:fldChar w:fldCharType="separate"/>
      </w:r>
      <w:r>
        <w:t>34</w:t>
      </w:r>
      <w:r>
        <w:fldChar w:fldCharType="end"/>
      </w:r>
    </w:p>
    <w:p w:rsidR="00B66D58" w:rsidRPr="005F11A9" w:rsidRDefault="00B66D58">
      <w:pPr>
        <w:pStyle w:val="TOC3"/>
        <w:rPr>
          <w:rFonts w:ascii="Calibri" w:eastAsia="Yu Mincho" w:hAnsi="Calibri"/>
          <w:sz w:val="22"/>
          <w:szCs w:val="22"/>
          <w:lang w:val="en-IN" w:eastAsia="ja-JP"/>
        </w:rPr>
      </w:pPr>
      <w:r>
        <w:rPr>
          <w:lang w:eastAsia="zh-CN"/>
        </w:rPr>
        <w:t>7.2.3</w:t>
      </w:r>
      <w:r w:rsidRPr="005F11A9">
        <w:rPr>
          <w:rFonts w:ascii="Calibri" w:eastAsia="Yu Mincho" w:hAnsi="Calibri"/>
          <w:sz w:val="22"/>
          <w:szCs w:val="22"/>
          <w:lang w:val="en-IN" w:eastAsia="ja-JP"/>
        </w:rPr>
        <w:tab/>
      </w:r>
      <w:r>
        <w:rPr>
          <w:lang w:eastAsia="zh-CN"/>
        </w:rPr>
        <w:t>SS_Store_Group_Membership_Configuration API</w:t>
      </w:r>
      <w:r>
        <w:tab/>
      </w:r>
      <w:r>
        <w:fldChar w:fldCharType="begin"/>
      </w:r>
      <w:r>
        <w:instrText xml:space="preserve"> PAGEREF _Toc20504546 \h </w:instrText>
      </w:r>
      <w:r>
        <w:fldChar w:fldCharType="separate"/>
      </w:r>
      <w:r>
        <w:t>34</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_Toc20504547 \h </w:instrText>
      </w:r>
      <w:r>
        <w:fldChar w:fldCharType="separate"/>
      </w:r>
      <w:r>
        <w:t>34</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_Toc20504548 \h </w:instrText>
      </w:r>
      <w:r>
        <w:fldChar w:fldCharType="separate"/>
      </w:r>
      <w:r>
        <w:t>34</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_Toc20504549 \h </w:instrText>
      </w:r>
      <w:r>
        <w:fldChar w:fldCharType="separate"/>
      </w:r>
      <w:r>
        <w:t>34</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_Toc20504550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_Toc20504551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_Toc20504552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_Toc20504553 \h </w:instrText>
      </w:r>
      <w:r>
        <w:fldChar w:fldCharType="separate"/>
      </w:r>
      <w:r>
        <w:t>35</w:t>
      </w:r>
      <w:r>
        <w:fldChar w:fldCharType="end"/>
      </w:r>
    </w:p>
    <w:p w:rsidR="00B66D58" w:rsidRPr="005F11A9" w:rsidRDefault="00B66D58">
      <w:pPr>
        <w:pStyle w:val="TOC7"/>
        <w:rPr>
          <w:rFonts w:ascii="Calibri" w:eastAsia="Yu Mincho" w:hAnsi="Calibri"/>
          <w:sz w:val="22"/>
          <w:szCs w:val="22"/>
          <w:lang w:val="en-IN" w:eastAsia="ja-JP"/>
        </w:rPr>
      </w:pPr>
      <w:r>
        <w:rPr>
          <w:lang w:eastAsia="zh-CN"/>
        </w:rPr>
        <w:t>7.2.3.2.2.3.1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_Toc20504554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_Toc20504555 \h </w:instrText>
      </w:r>
      <w:r>
        <w:fldChar w:fldCharType="separate"/>
      </w:r>
      <w:r>
        <w:t>35</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_Toc20504556 \h </w:instrText>
      </w:r>
      <w:r>
        <w:fldChar w:fldCharType="separate"/>
      </w:r>
      <w:r>
        <w:t>35</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_Toc20504557 \h </w:instrText>
      </w:r>
      <w:r>
        <w:fldChar w:fldCharType="separate"/>
      </w:r>
      <w:r>
        <w:t>35</w:t>
      </w:r>
      <w:r>
        <w:fldChar w:fldCharType="end"/>
      </w:r>
    </w:p>
    <w:p w:rsidR="00B66D58" w:rsidRPr="005F11A9" w:rsidRDefault="00B66D58">
      <w:pPr>
        <w:pStyle w:val="TOC5"/>
        <w:rPr>
          <w:rFonts w:ascii="Calibri" w:eastAsia="Yu Mincho" w:hAnsi="Calibri"/>
          <w:sz w:val="22"/>
          <w:szCs w:val="22"/>
          <w:lang w:val="en-IN" w:eastAsia="ja-JP"/>
        </w:rPr>
      </w:pPr>
      <w:r>
        <w:rPr>
          <w:lang w:eastAsia="zh-CN"/>
        </w:rPr>
        <w:lastRenderedPageBreak/>
        <w:t>7.2.3.3.2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_Toc20504558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_Toc20504559 \h </w:instrText>
      </w:r>
      <w:r>
        <w:fldChar w:fldCharType="separate"/>
      </w:r>
      <w:r>
        <w:t>35</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_Toc20504560 \h </w:instrText>
      </w:r>
      <w:r>
        <w:fldChar w:fldCharType="separate"/>
      </w:r>
      <w:r>
        <w:t>35</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_Toc20504561 \h </w:instrText>
      </w:r>
      <w:r>
        <w:fldChar w:fldCharType="separate"/>
      </w:r>
      <w:r>
        <w:t>36</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_Toc20504562 \h </w:instrText>
      </w:r>
      <w:r>
        <w:fldChar w:fldCharType="separate"/>
      </w:r>
      <w:r>
        <w:t>36</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_Toc20504563 \h </w:instrText>
      </w:r>
      <w:r>
        <w:fldChar w:fldCharType="separate"/>
      </w:r>
      <w:r>
        <w:t>36</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_Toc20504564 \h </w:instrText>
      </w:r>
      <w:r>
        <w:fldChar w:fldCharType="separate"/>
      </w:r>
      <w:r>
        <w:t>36</w:t>
      </w:r>
      <w:r>
        <w:fldChar w:fldCharType="end"/>
      </w:r>
    </w:p>
    <w:p w:rsidR="00B66D58" w:rsidRPr="005F11A9" w:rsidRDefault="00B66D58">
      <w:pPr>
        <w:pStyle w:val="TOC6"/>
        <w:rPr>
          <w:rFonts w:ascii="Calibri" w:eastAsia="Yu Mincho" w:hAnsi="Calibri"/>
          <w:sz w:val="22"/>
          <w:szCs w:val="22"/>
          <w:lang w:val="en-IN" w:eastAsia="ja-JP"/>
        </w:rPr>
      </w:pPr>
      <w:r>
        <w:rPr>
          <w:lang w:eastAsia="zh-CN"/>
        </w:rPr>
        <w:t>7.2.3.4.2.2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_Toc20504565 \h </w:instrText>
      </w:r>
      <w:r>
        <w:fldChar w:fldCharType="separate"/>
      </w:r>
      <w:r>
        <w:t>36</w:t>
      </w:r>
      <w:r>
        <w:fldChar w:fldCharType="end"/>
      </w:r>
    </w:p>
    <w:p w:rsidR="00B66D58" w:rsidRPr="005F11A9" w:rsidRDefault="00B66D58">
      <w:pPr>
        <w:pStyle w:val="TOC5"/>
        <w:rPr>
          <w:rFonts w:ascii="Calibri" w:eastAsia="Yu Mincho" w:hAnsi="Calibri"/>
          <w:sz w:val="22"/>
          <w:szCs w:val="22"/>
          <w:lang w:val="en-IN" w:eastAsia="ja-JP"/>
        </w:rPr>
      </w:pPr>
      <w:r>
        <w:rPr>
          <w:lang w:eastAsia="zh-CN"/>
        </w:rPr>
        <w:t>7.2.3.4.3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_Toc20504566 \h </w:instrText>
      </w:r>
      <w:r>
        <w:fldChar w:fldCharType="separate"/>
      </w:r>
      <w:r>
        <w:t>37</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_Toc20504567 \h </w:instrText>
      </w:r>
      <w:r>
        <w:fldChar w:fldCharType="separate"/>
      </w:r>
      <w:r>
        <w:t>37</w:t>
      </w:r>
      <w:r>
        <w:fldChar w:fldCharType="end"/>
      </w:r>
    </w:p>
    <w:p w:rsidR="00B66D58" w:rsidRPr="005F11A9" w:rsidRDefault="00B66D58">
      <w:pPr>
        <w:pStyle w:val="TOC4"/>
        <w:rPr>
          <w:rFonts w:ascii="Calibri" w:eastAsia="Yu Mincho" w:hAnsi="Calibri"/>
          <w:sz w:val="22"/>
          <w:szCs w:val="22"/>
          <w:lang w:val="en-IN" w:eastAsia="ja-JP"/>
        </w:rPr>
      </w:pPr>
      <w:r>
        <w:rPr>
          <w:lang w:eastAsia="zh-CN"/>
        </w:rPr>
        <w:t>7.2.3.6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_Toc20504568 \h </w:instrText>
      </w:r>
      <w:r>
        <w:fldChar w:fldCharType="separate"/>
      </w:r>
      <w:r>
        <w:t>37</w:t>
      </w:r>
      <w:r>
        <w:fldChar w:fldCharType="end"/>
      </w:r>
    </w:p>
    <w:p w:rsidR="00B66D58" w:rsidRPr="005F11A9" w:rsidRDefault="00B66D58">
      <w:pPr>
        <w:pStyle w:val="TOC3"/>
        <w:rPr>
          <w:rFonts w:ascii="Calibri" w:eastAsia="Yu Mincho" w:hAnsi="Calibri"/>
          <w:sz w:val="22"/>
          <w:szCs w:val="22"/>
          <w:lang w:val="en-IN" w:eastAsia="ja-JP"/>
        </w:rPr>
      </w:pPr>
      <w:r>
        <w:rPr>
          <w:lang w:eastAsia="zh-CN"/>
        </w:rPr>
        <w:t>7.2.4</w:t>
      </w:r>
      <w:r w:rsidRPr="005F11A9">
        <w:rPr>
          <w:rFonts w:ascii="Calibri" w:eastAsia="Yu Mincho" w:hAnsi="Calibri"/>
          <w:sz w:val="22"/>
          <w:szCs w:val="22"/>
          <w:lang w:val="en-IN" w:eastAsia="ja-JP"/>
        </w:rPr>
        <w:tab/>
      </w:r>
      <w:r>
        <w:rPr>
          <w:lang w:eastAsia="zh-CN"/>
        </w:rPr>
        <w:t>SS_Group_Management_Events API</w:t>
      </w:r>
      <w:r>
        <w:tab/>
      </w:r>
      <w:r>
        <w:fldChar w:fldCharType="begin"/>
      </w:r>
      <w:r>
        <w:instrText xml:space="preserve"> PAGEREF _Toc20504569 \h </w:instrText>
      </w:r>
      <w:r>
        <w:fldChar w:fldCharType="separate"/>
      </w:r>
      <w:r>
        <w:t>37</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_Toc20504570 \h </w:instrText>
      </w:r>
      <w:r>
        <w:fldChar w:fldCharType="separate"/>
      </w:r>
      <w:r>
        <w:t>37</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_Toc20504571 \h </w:instrText>
      </w:r>
      <w:r>
        <w:fldChar w:fldCharType="separate"/>
      </w:r>
      <w:r>
        <w:t>37</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_Toc20504572 \h </w:instrText>
      </w:r>
      <w:r>
        <w:fldChar w:fldCharType="separate"/>
      </w:r>
      <w:r>
        <w:t>37</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_Toc20504573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_Toc20504574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_Toc20504575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_Toc20504576 \h </w:instrText>
      </w:r>
      <w:r>
        <w:fldChar w:fldCharType="separate"/>
      </w:r>
      <w:r>
        <w:t>38</w:t>
      </w:r>
      <w:r>
        <w:fldChar w:fldCharType="end"/>
      </w:r>
    </w:p>
    <w:p w:rsidR="00B66D58" w:rsidRPr="005F11A9" w:rsidRDefault="00B66D58">
      <w:pPr>
        <w:pStyle w:val="TOC7"/>
        <w:rPr>
          <w:rFonts w:ascii="Calibri" w:eastAsia="Yu Mincho" w:hAnsi="Calibri"/>
          <w:sz w:val="22"/>
          <w:szCs w:val="22"/>
          <w:lang w:val="en-IN" w:eastAsia="ja-JP"/>
        </w:rPr>
      </w:pPr>
      <w:r>
        <w:rPr>
          <w:lang w:eastAsia="zh-CN"/>
        </w:rPr>
        <w:t>7.2.4.2.2.3.1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_Toc20504577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_Toc20504578 \h </w:instrText>
      </w:r>
      <w:r>
        <w:fldChar w:fldCharType="separate"/>
      </w:r>
      <w:r>
        <w:t>38</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_Toc20504579 \h </w:instrText>
      </w:r>
      <w:r>
        <w:fldChar w:fldCharType="separate"/>
      </w:r>
      <w:r>
        <w:t>38</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_Toc20504580 \h </w:instrText>
      </w:r>
      <w:r>
        <w:fldChar w:fldCharType="separate"/>
      </w:r>
      <w:r>
        <w:t>38</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_Toc20504581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_Toc20504582 \h </w:instrText>
      </w:r>
      <w:r>
        <w:fldChar w:fldCharType="separate"/>
      </w:r>
      <w:r>
        <w:t>38</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_Toc20504583 \h </w:instrText>
      </w:r>
      <w:r>
        <w:fldChar w:fldCharType="separate"/>
      </w:r>
      <w:r>
        <w:t>38</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_Toc20504584 \h </w:instrText>
      </w:r>
      <w:r>
        <w:fldChar w:fldCharType="separate"/>
      </w:r>
      <w:r>
        <w:t>39</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_Toc20504585 \h </w:instrText>
      </w:r>
      <w:r>
        <w:fldChar w:fldCharType="separate"/>
      </w:r>
      <w:r>
        <w:t>39</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_Toc20504586 \h </w:instrText>
      </w:r>
      <w:r>
        <w:fldChar w:fldCharType="separate"/>
      </w:r>
      <w:r>
        <w:t>39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_Toc20504587 \h </w:instrText>
      </w:r>
      <w:r>
        <w:fldChar w:fldCharType="separate"/>
      </w:r>
      <w:r>
        <w:t>39</w:t>
      </w:r>
      <w:r>
        <w:fldChar w:fldCharType="end"/>
      </w:r>
    </w:p>
    <w:p w:rsidR="00B66D58" w:rsidRPr="005F11A9" w:rsidRDefault="00B66D58">
      <w:pPr>
        <w:pStyle w:val="TOC6"/>
        <w:rPr>
          <w:rFonts w:ascii="Calibri" w:eastAsia="Yu Mincho" w:hAnsi="Calibri"/>
          <w:sz w:val="22"/>
          <w:szCs w:val="22"/>
          <w:lang w:val="en-IN" w:eastAsia="ja-JP"/>
        </w:rPr>
      </w:pPr>
      <w:r>
        <w:rPr>
          <w:lang w:eastAsia="zh-CN"/>
        </w:rPr>
        <w:t>7.2.4.4.2.2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_Toc20504588 \h </w:instrText>
      </w:r>
      <w:r>
        <w:fldChar w:fldCharType="separate"/>
      </w:r>
      <w:r>
        <w:t>39</w:t>
      </w:r>
      <w:r>
        <w:fldChar w:fldCharType="end"/>
      </w:r>
    </w:p>
    <w:p w:rsidR="00B66D58" w:rsidRPr="005F11A9" w:rsidRDefault="00B66D58">
      <w:pPr>
        <w:pStyle w:val="TOC5"/>
        <w:rPr>
          <w:rFonts w:ascii="Calibri" w:eastAsia="Yu Mincho" w:hAnsi="Calibri"/>
          <w:sz w:val="22"/>
          <w:szCs w:val="22"/>
          <w:lang w:val="en-IN" w:eastAsia="ja-JP"/>
        </w:rPr>
      </w:pPr>
      <w:r>
        <w:rPr>
          <w:lang w:eastAsia="zh-CN"/>
        </w:rPr>
        <w:t>7.2.4.4.3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_Toc20504589 \h </w:instrText>
      </w:r>
      <w:r>
        <w:fldChar w:fldCharType="separate"/>
      </w:r>
      <w:r>
        <w:t>40</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_Toc20504590 \h </w:instrText>
      </w:r>
      <w:r>
        <w:fldChar w:fldCharType="separate"/>
      </w:r>
      <w:r>
        <w:t>40</w:t>
      </w:r>
      <w:r>
        <w:fldChar w:fldCharType="end"/>
      </w:r>
    </w:p>
    <w:p w:rsidR="00B66D58" w:rsidRPr="005F11A9" w:rsidRDefault="00B66D58">
      <w:pPr>
        <w:pStyle w:val="TOC4"/>
        <w:rPr>
          <w:rFonts w:ascii="Calibri" w:eastAsia="Yu Mincho" w:hAnsi="Calibri"/>
          <w:sz w:val="22"/>
          <w:szCs w:val="22"/>
          <w:lang w:val="en-IN" w:eastAsia="ja-JP"/>
        </w:rPr>
      </w:pPr>
      <w:r>
        <w:rPr>
          <w:lang w:eastAsia="zh-CN"/>
        </w:rPr>
        <w:t>7.2.4.6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_Toc20504591 \h </w:instrText>
      </w:r>
      <w:r>
        <w:fldChar w:fldCharType="separate"/>
      </w:r>
      <w:r>
        <w:t>40</w:t>
      </w:r>
      <w:r>
        <w:fldChar w:fldCharType="end"/>
      </w:r>
    </w:p>
    <w:p w:rsidR="00B66D58" w:rsidRPr="005F11A9" w:rsidRDefault="00B66D58">
      <w:pPr>
        <w:pStyle w:val="TOC2"/>
        <w:rPr>
          <w:rFonts w:ascii="Calibri" w:eastAsia="Yu Mincho" w:hAnsi="Calibri"/>
          <w:sz w:val="22"/>
          <w:szCs w:val="22"/>
          <w:lang w:val="en-IN" w:eastAsia="ja-JP"/>
        </w:rPr>
      </w:pPr>
      <w:r>
        <w:rPr>
          <w:lang w:eastAsia="zh-CN"/>
        </w:rPr>
        <w:t>7.3</w:t>
      </w:r>
      <w:r w:rsidRPr="005F11A9">
        <w:rPr>
          <w:rFonts w:ascii="Calibri" w:eastAsia="Yu Mincho" w:hAnsi="Calibri"/>
          <w:sz w:val="22"/>
          <w:szCs w:val="22"/>
          <w:lang w:val="en-IN" w:eastAsia="ja-JP"/>
        </w:rPr>
        <w:tab/>
      </w:r>
      <w:r>
        <w:rPr>
          <w:lang w:eastAsia="zh-CN"/>
        </w:rPr>
        <w:t>Configuration management APIs</w:t>
      </w:r>
      <w:r>
        <w:tab/>
      </w:r>
      <w:r>
        <w:fldChar w:fldCharType="begin"/>
      </w:r>
      <w:r>
        <w:instrText xml:space="preserve"> PAGEREF _Toc20504592 \h </w:instrText>
      </w:r>
      <w:r>
        <w:fldChar w:fldCharType="separate"/>
      </w:r>
      <w:r>
        <w:t>40</w:t>
      </w:r>
      <w:r>
        <w:fldChar w:fldCharType="end"/>
      </w:r>
    </w:p>
    <w:p w:rsidR="00B66D58" w:rsidRPr="005F11A9" w:rsidRDefault="00B66D58">
      <w:pPr>
        <w:pStyle w:val="TOC3"/>
        <w:rPr>
          <w:rFonts w:ascii="Calibri" w:eastAsia="Yu Mincho" w:hAnsi="Calibri"/>
          <w:sz w:val="22"/>
          <w:szCs w:val="22"/>
          <w:lang w:val="en-IN" w:eastAsia="ja-JP"/>
        </w:rPr>
      </w:pPr>
      <w:r>
        <w:rPr>
          <w:lang w:eastAsia="zh-CN"/>
        </w:rPr>
        <w:t>7.3.1</w:t>
      </w:r>
      <w:r w:rsidRPr="005F11A9">
        <w:rPr>
          <w:rFonts w:ascii="Calibri" w:eastAsia="Yu Mincho" w:hAnsi="Calibri"/>
          <w:sz w:val="22"/>
          <w:szCs w:val="22"/>
          <w:lang w:val="en-IN" w:eastAsia="ja-JP"/>
        </w:rPr>
        <w:tab/>
      </w:r>
      <w:r>
        <w:rPr>
          <w:lang w:eastAsia="zh-CN"/>
        </w:rPr>
        <w:t>SS_Obtain_User_Profile API</w:t>
      </w:r>
      <w:r>
        <w:tab/>
      </w:r>
      <w:r>
        <w:fldChar w:fldCharType="begin"/>
      </w:r>
      <w:r>
        <w:instrText xml:space="preserve"> PAGEREF _Toc20504593 \h </w:instrText>
      </w:r>
      <w:r>
        <w:fldChar w:fldCharType="separate"/>
      </w:r>
      <w:r>
        <w:t>40</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_Toc20504594 \h </w:instrText>
      </w:r>
      <w:r>
        <w:fldChar w:fldCharType="separate"/>
      </w:r>
      <w:r>
        <w:t>40</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_Toc20504595 \h </w:instrText>
      </w:r>
      <w:r>
        <w:fldChar w:fldCharType="separate"/>
      </w:r>
      <w:r>
        <w:t>40</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_Toc20504596 \h </w:instrText>
      </w:r>
      <w:r>
        <w:fldChar w:fldCharType="separate"/>
      </w:r>
      <w:r>
        <w:t>40</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_Toc20504597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_Toc20504598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_Toc20504599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_Toc20504600 \h </w:instrText>
      </w:r>
      <w:r>
        <w:fldChar w:fldCharType="separate"/>
      </w:r>
      <w:r>
        <w:t>41</w:t>
      </w:r>
      <w:r>
        <w:fldChar w:fldCharType="end"/>
      </w:r>
    </w:p>
    <w:p w:rsidR="00B66D58" w:rsidRPr="005F11A9" w:rsidRDefault="00B66D58">
      <w:pPr>
        <w:pStyle w:val="TOC7"/>
        <w:rPr>
          <w:rFonts w:ascii="Calibri" w:eastAsia="Yu Mincho" w:hAnsi="Calibri"/>
          <w:sz w:val="22"/>
          <w:szCs w:val="22"/>
          <w:lang w:val="en-IN" w:eastAsia="ja-JP"/>
        </w:rPr>
      </w:pPr>
      <w:r>
        <w:rPr>
          <w:lang w:eastAsia="zh-CN"/>
        </w:rPr>
        <w:t>7.3.1.2.2.3.1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_Toc20504601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_Toc20504602 \h </w:instrText>
      </w:r>
      <w:r>
        <w:fldChar w:fldCharType="separate"/>
      </w:r>
      <w:r>
        <w:t>41</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_Toc20504603 \h </w:instrText>
      </w:r>
      <w:r>
        <w:fldChar w:fldCharType="separate"/>
      </w:r>
      <w:r>
        <w:t>41</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_Toc20504604 \h </w:instrText>
      </w:r>
      <w:r>
        <w:fldChar w:fldCharType="separate"/>
      </w:r>
      <w:r>
        <w:t>41</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_Toc20504605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_Toc20504606 \h </w:instrText>
      </w:r>
      <w:r>
        <w:fldChar w:fldCharType="separate"/>
      </w:r>
      <w:r>
        <w:t>41</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_Toc20504607 \h </w:instrText>
      </w:r>
      <w:r>
        <w:fldChar w:fldCharType="separate"/>
      </w:r>
      <w:r>
        <w:t>41</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_Toc20504608 \h </w:instrText>
      </w:r>
      <w:r>
        <w:fldChar w:fldCharType="separate"/>
      </w:r>
      <w:r>
        <w:t>42</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_Toc20504609 \h </w:instrText>
      </w:r>
      <w:r>
        <w:fldChar w:fldCharType="separate"/>
      </w:r>
      <w:r>
        <w:t>42</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_Toc20504610 \h </w:instrText>
      </w:r>
      <w:r>
        <w:fldChar w:fldCharType="separate"/>
      </w:r>
      <w:r>
        <w:t>42</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_Toc20504611 \h </w:instrText>
      </w:r>
      <w:r>
        <w:fldChar w:fldCharType="separate"/>
      </w:r>
      <w:r>
        <w:t>42</w:t>
      </w:r>
      <w:r>
        <w:fldChar w:fldCharType="end"/>
      </w:r>
    </w:p>
    <w:p w:rsidR="00B66D58" w:rsidRPr="005F11A9" w:rsidRDefault="00B66D58">
      <w:pPr>
        <w:pStyle w:val="TOC6"/>
        <w:rPr>
          <w:rFonts w:ascii="Calibri" w:eastAsia="Yu Mincho" w:hAnsi="Calibri"/>
          <w:sz w:val="22"/>
          <w:szCs w:val="22"/>
          <w:lang w:val="en-IN" w:eastAsia="ja-JP"/>
        </w:rPr>
      </w:pPr>
      <w:r>
        <w:rPr>
          <w:lang w:eastAsia="zh-CN"/>
        </w:rPr>
        <w:t>7.3.1.4.2.2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_Toc20504612 \h </w:instrText>
      </w:r>
      <w:r>
        <w:fldChar w:fldCharType="separate"/>
      </w:r>
      <w:r>
        <w:t>42</w:t>
      </w:r>
      <w:r>
        <w:fldChar w:fldCharType="end"/>
      </w:r>
    </w:p>
    <w:p w:rsidR="00B66D58" w:rsidRPr="005F11A9" w:rsidRDefault="00B66D58">
      <w:pPr>
        <w:pStyle w:val="TOC5"/>
        <w:rPr>
          <w:rFonts w:ascii="Calibri" w:eastAsia="Yu Mincho" w:hAnsi="Calibri"/>
          <w:sz w:val="22"/>
          <w:szCs w:val="22"/>
          <w:lang w:val="en-IN" w:eastAsia="ja-JP"/>
        </w:rPr>
      </w:pPr>
      <w:r>
        <w:rPr>
          <w:lang w:eastAsia="zh-CN"/>
        </w:rPr>
        <w:t>7.3.1.4.3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_Toc20504613 \h </w:instrText>
      </w:r>
      <w:r>
        <w:fldChar w:fldCharType="separate"/>
      </w:r>
      <w:r>
        <w:t>43</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_Toc20504614 \h </w:instrText>
      </w:r>
      <w:r>
        <w:fldChar w:fldCharType="separate"/>
      </w:r>
      <w:r>
        <w:t>43</w:t>
      </w:r>
      <w:r>
        <w:fldChar w:fldCharType="end"/>
      </w:r>
    </w:p>
    <w:p w:rsidR="00B66D58" w:rsidRPr="005F11A9" w:rsidRDefault="00B66D58">
      <w:pPr>
        <w:pStyle w:val="TOC4"/>
        <w:rPr>
          <w:rFonts w:ascii="Calibri" w:eastAsia="Yu Mincho" w:hAnsi="Calibri"/>
          <w:sz w:val="22"/>
          <w:szCs w:val="22"/>
          <w:lang w:val="en-IN" w:eastAsia="ja-JP"/>
        </w:rPr>
      </w:pPr>
      <w:r>
        <w:rPr>
          <w:lang w:eastAsia="zh-CN"/>
        </w:rPr>
        <w:t>7.3.1.6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_Toc20504615 \h </w:instrText>
      </w:r>
      <w:r>
        <w:fldChar w:fldCharType="separate"/>
      </w:r>
      <w:r>
        <w:t>43</w:t>
      </w:r>
      <w:r>
        <w:fldChar w:fldCharType="end"/>
      </w:r>
    </w:p>
    <w:p w:rsidR="00B66D58" w:rsidRPr="005F11A9" w:rsidRDefault="00B66D58">
      <w:pPr>
        <w:pStyle w:val="TOC3"/>
        <w:rPr>
          <w:rFonts w:ascii="Calibri" w:eastAsia="Yu Mincho" w:hAnsi="Calibri"/>
          <w:sz w:val="22"/>
          <w:szCs w:val="22"/>
          <w:lang w:val="en-IN" w:eastAsia="ja-JP"/>
        </w:rPr>
      </w:pPr>
      <w:r>
        <w:rPr>
          <w:lang w:eastAsia="zh-CN"/>
        </w:rPr>
        <w:t>7.3.2</w:t>
      </w:r>
      <w:r w:rsidRPr="005F11A9">
        <w:rPr>
          <w:rFonts w:ascii="Calibri" w:eastAsia="Yu Mincho" w:hAnsi="Calibri"/>
          <w:sz w:val="22"/>
          <w:szCs w:val="22"/>
          <w:lang w:val="en-IN" w:eastAsia="ja-JP"/>
        </w:rPr>
        <w:tab/>
      </w:r>
      <w:r>
        <w:rPr>
          <w:lang w:eastAsia="zh-CN"/>
        </w:rPr>
        <w:t>SS_Obtain_Updated_User_Profile API</w:t>
      </w:r>
      <w:r>
        <w:tab/>
      </w:r>
      <w:r>
        <w:fldChar w:fldCharType="begin"/>
      </w:r>
      <w:r>
        <w:instrText xml:space="preserve"> PAGEREF _Toc20504616 \h </w:instrText>
      </w:r>
      <w:r>
        <w:fldChar w:fldCharType="separate"/>
      </w:r>
      <w:r>
        <w:t>43</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_Toc20504617 \h </w:instrText>
      </w:r>
      <w:r>
        <w:fldChar w:fldCharType="separate"/>
      </w:r>
      <w:r>
        <w:t>43</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_Toc20504618 \h </w:instrText>
      </w:r>
      <w:r>
        <w:fldChar w:fldCharType="separate"/>
      </w:r>
      <w:r>
        <w:t>43</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_Toc20504619 \h </w:instrText>
      </w:r>
      <w:r>
        <w:fldChar w:fldCharType="separate"/>
      </w:r>
      <w:r>
        <w:t>43</w:t>
      </w:r>
      <w:r>
        <w:fldChar w:fldCharType="end"/>
      </w:r>
    </w:p>
    <w:p w:rsidR="00B66D58" w:rsidRPr="005F11A9" w:rsidRDefault="00B66D58">
      <w:pPr>
        <w:pStyle w:val="TOC5"/>
        <w:rPr>
          <w:rFonts w:ascii="Calibri" w:eastAsia="Yu Mincho" w:hAnsi="Calibri"/>
          <w:sz w:val="22"/>
          <w:szCs w:val="22"/>
          <w:lang w:val="en-IN" w:eastAsia="ja-JP"/>
        </w:rPr>
      </w:pPr>
      <w:r>
        <w:rPr>
          <w:lang w:eastAsia="zh-CN"/>
        </w:rPr>
        <w:lastRenderedPageBreak/>
        <w:t>7.3.2.2.2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_Toc20504620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_Toc20504621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_Toc20504622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_Toc20504623 \h </w:instrText>
      </w:r>
      <w:r>
        <w:fldChar w:fldCharType="separate"/>
      </w:r>
      <w:r>
        <w:t>44</w:t>
      </w:r>
      <w:r>
        <w:fldChar w:fldCharType="end"/>
      </w:r>
    </w:p>
    <w:p w:rsidR="00B66D58" w:rsidRPr="005F11A9" w:rsidRDefault="00B66D58">
      <w:pPr>
        <w:pStyle w:val="TOC7"/>
        <w:rPr>
          <w:rFonts w:ascii="Calibri" w:eastAsia="Yu Mincho" w:hAnsi="Calibri"/>
          <w:sz w:val="22"/>
          <w:szCs w:val="22"/>
          <w:lang w:val="en-IN" w:eastAsia="ja-JP"/>
        </w:rPr>
      </w:pPr>
      <w:r>
        <w:rPr>
          <w:lang w:eastAsia="zh-CN"/>
        </w:rPr>
        <w:t>7.3.2.2.2.3.1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_Toc20504624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_Toc20504625 \h </w:instrText>
      </w:r>
      <w:r>
        <w:fldChar w:fldCharType="separate"/>
      </w:r>
      <w:r>
        <w:t>44</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_Toc20504626 \h </w:instrText>
      </w:r>
      <w:r>
        <w:fldChar w:fldCharType="separate"/>
      </w:r>
      <w:r>
        <w:t>44</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_Toc20504627 \h </w:instrText>
      </w:r>
      <w:r>
        <w:fldChar w:fldCharType="separate"/>
      </w:r>
      <w:r>
        <w:t>44</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_Toc20504628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_Toc20504629 \h </w:instrText>
      </w:r>
      <w:r>
        <w:fldChar w:fldCharType="separate"/>
      </w:r>
      <w:r>
        <w:t>44</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_Toc20504630 \h </w:instrText>
      </w:r>
      <w:r>
        <w:fldChar w:fldCharType="separate"/>
      </w:r>
      <w:r>
        <w:t>44</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_Toc20504631 \h </w:instrText>
      </w:r>
      <w:r>
        <w:fldChar w:fldCharType="separate"/>
      </w:r>
      <w:r>
        <w:t>45</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_Toc20504632 \h </w:instrText>
      </w:r>
      <w:r>
        <w:fldChar w:fldCharType="separate"/>
      </w:r>
      <w:r>
        <w:t>45</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_Toc20504633 \h </w:instrText>
      </w:r>
      <w:r>
        <w:fldChar w:fldCharType="separate"/>
      </w:r>
      <w:r>
        <w:t>45</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_Toc20504634 \h </w:instrText>
      </w:r>
      <w:r>
        <w:fldChar w:fldCharType="separate"/>
      </w:r>
      <w:r>
        <w:t>45</w:t>
      </w:r>
      <w:r>
        <w:fldChar w:fldCharType="end"/>
      </w:r>
    </w:p>
    <w:p w:rsidR="00B66D58" w:rsidRPr="005F11A9" w:rsidRDefault="00B66D58">
      <w:pPr>
        <w:pStyle w:val="TOC6"/>
        <w:rPr>
          <w:rFonts w:ascii="Calibri" w:eastAsia="Yu Mincho" w:hAnsi="Calibri"/>
          <w:sz w:val="22"/>
          <w:szCs w:val="22"/>
          <w:lang w:val="en-IN" w:eastAsia="ja-JP"/>
        </w:rPr>
      </w:pPr>
      <w:r>
        <w:rPr>
          <w:lang w:eastAsia="zh-CN"/>
        </w:rPr>
        <w:t>7.3.2.4.2.2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_Toc20504635 \h </w:instrText>
      </w:r>
      <w:r>
        <w:fldChar w:fldCharType="separate"/>
      </w:r>
      <w:r>
        <w:t>45</w:t>
      </w:r>
      <w:r>
        <w:fldChar w:fldCharType="end"/>
      </w:r>
    </w:p>
    <w:p w:rsidR="00B66D58" w:rsidRPr="005F11A9" w:rsidRDefault="00B66D58">
      <w:pPr>
        <w:pStyle w:val="TOC5"/>
        <w:rPr>
          <w:rFonts w:ascii="Calibri" w:eastAsia="Yu Mincho" w:hAnsi="Calibri"/>
          <w:sz w:val="22"/>
          <w:szCs w:val="22"/>
          <w:lang w:val="en-IN" w:eastAsia="ja-JP"/>
        </w:rPr>
      </w:pPr>
      <w:r>
        <w:rPr>
          <w:lang w:eastAsia="zh-CN"/>
        </w:rPr>
        <w:t>7.3.2.4.3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_Toc20504636 \h </w:instrText>
      </w:r>
      <w:r>
        <w:fldChar w:fldCharType="separate"/>
      </w:r>
      <w:r>
        <w:t>46</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_Toc20504637 \h </w:instrText>
      </w:r>
      <w:r>
        <w:fldChar w:fldCharType="separate"/>
      </w:r>
      <w:r>
        <w:t>46</w:t>
      </w:r>
      <w:r>
        <w:fldChar w:fldCharType="end"/>
      </w:r>
    </w:p>
    <w:p w:rsidR="00B66D58" w:rsidRPr="005F11A9" w:rsidRDefault="00B66D58">
      <w:pPr>
        <w:pStyle w:val="TOC4"/>
        <w:rPr>
          <w:rFonts w:ascii="Calibri" w:eastAsia="Yu Mincho" w:hAnsi="Calibri"/>
          <w:sz w:val="22"/>
          <w:szCs w:val="22"/>
          <w:lang w:val="en-IN" w:eastAsia="ja-JP"/>
        </w:rPr>
      </w:pPr>
      <w:r>
        <w:rPr>
          <w:lang w:eastAsia="zh-CN"/>
        </w:rPr>
        <w:t>7.3.2.6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_Toc20504638 \h </w:instrText>
      </w:r>
      <w:r>
        <w:fldChar w:fldCharType="separate"/>
      </w:r>
      <w:r>
        <w:t>46</w:t>
      </w:r>
      <w:r>
        <w:fldChar w:fldCharType="end"/>
      </w:r>
    </w:p>
    <w:p w:rsidR="00B66D58" w:rsidRPr="005F11A9" w:rsidRDefault="00B66D58">
      <w:pPr>
        <w:pStyle w:val="TOC2"/>
        <w:rPr>
          <w:rFonts w:ascii="Calibri" w:eastAsia="Yu Mincho" w:hAnsi="Calibri"/>
          <w:sz w:val="22"/>
          <w:szCs w:val="22"/>
          <w:lang w:val="en-IN" w:eastAsia="ja-JP"/>
        </w:rPr>
      </w:pPr>
      <w:r>
        <w:rPr>
          <w:lang w:eastAsia="zh-CN"/>
        </w:rPr>
        <w:t>7.4</w:t>
      </w:r>
      <w:r w:rsidRPr="005F11A9">
        <w:rPr>
          <w:rFonts w:ascii="Calibri" w:eastAsia="Yu Mincho" w:hAnsi="Calibri"/>
          <w:sz w:val="22"/>
          <w:szCs w:val="22"/>
          <w:lang w:val="en-IN" w:eastAsia="ja-JP"/>
        </w:rPr>
        <w:tab/>
      </w:r>
      <w:r>
        <w:rPr>
          <w:lang w:eastAsia="zh-CN"/>
        </w:rPr>
        <w:t>Network resource management APIs</w:t>
      </w:r>
      <w:r>
        <w:tab/>
      </w:r>
      <w:r>
        <w:fldChar w:fldCharType="begin"/>
      </w:r>
      <w:r>
        <w:instrText xml:space="preserve"> PAGEREF _Toc20504639 \h </w:instrText>
      </w:r>
      <w:r>
        <w:fldChar w:fldCharType="separate"/>
      </w:r>
      <w:r>
        <w:t>46</w:t>
      </w:r>
      <w:r>
        <w:fldChar w:fldCharType="end"/>
      </w:r>
    </w:p>
    <w:p w:rsidR="00B66D58" w:rsidRPr="005F11A9" w:rsidRDefault="00B66D58">
      <w:pPr>
        <w:pStyle w:val="TOC3"/>
        <w:rPr>
          <w:rFonts w:ascii="Calibri" w:eastAsia="Yu Mincho" w:hAnsi="Calibri"/>
          <w:sz w:val="22"/>
          <w:szCs w:val="22"/>
          <w:lang w:val="en-IN" w:eastAsia="ja-JP"/>
        </w:rPr>
      </w:pPr>
      <w:r>
        <w:rPr>
          <w:lang w:eastAsia="zh-CN"/>
        </w:rPr>
        <w:t>7.4.1</w:t>
      </w:r>
      <w:r w:rsidRPr="005F11A9">
        <w:rPr>
          <w:rFonts w:ascii="Calibri" w:eastAsia="Yu Mincho" w:hAnsi="Calibri"/>
          <w:sz w:val="22"/>
          <w:szCs w:val="22"/>
          <w:lang w:val="en-IN" w:eastAsia="ja-JP"/>
        </w:rPr>
        <w:tab/>
      </w:r>
      <w:r>
        <w:rPr>
          <w:lang w:eastAsia="zh-CN"/>
        </w:rPr>
        <w:t>SS_Network_Resource_Adaptation API</w:t>
      </w:r>
      <w:r>
        <w:tab/>
      </w:r>
      <w:r>
        <w:fldChar w:fldCharType="begin"/>
      </w:r>
      <w:r>
        <w:instrText xml:space="preserve"> PAGEREF _Toc20504640 \h </w:instrText>
      </w:r>
      <w:r>
        <w:fldChar w:fldCharType="separate"/>
      </w:r>
      <w:r>
        <w:t>46</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7.4.1.1</w:t>
      </w:r>
      <w:r w:rsidRPr="005F11A9">
        <w:rPr>
          <w:rFonts w:ascii="Calibri" w:eastAsia="Yu Mincho" w:hAnsi="Calibri"/>
          <w:sz w:val="22"/>
          <w:szCs w:val="22"/>
          <w:lang w:val="en-IN" w:eastAsia="ja-JP"/>
        </w:rPr>
        <w:tab/>
      </w:r>
      <w:r>
        <w:rPr>
          <w:lang w:eastAsia="zh-CN"/>
        </w:rPr>
        <w:t>API URI</w:t>
      </w:r>
      <w:r>
        <w:tab/>
      </w:r>
      <w:r>
        <w:fldChar w:fldCharType="begin"/>
      </w:r>
      <w:r>
        <w:instrText xml:space="preserve"> PAGEREF _Toc20504641 \h </w:instrText>
      </w:r>
      <w:r>
        <w:fldChar w:fldCharType="separate"/>
      </w:r>
      <w:r>
        <w:t>46</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7.4.1.2</w:t>
      </w:r>
      <w:r w:rsidRPr="005F11A9">
        <w:rPr>
          <w:rFonts w:ascii="Calibri" w:eastAsia="Yu Mincho" w:hAnsi="Calibri"/>
          <w:sz w:val="22"/>
          <w:szCs w:val="22"/>
          <w:lang w:val="en-IN" w:eastAsia="ja-JP"/>
        </w:rPr>
        <w:tab/>
      </w:r>
      <w:r>
        <w:rPr>
          <w:lang w:eastAsia="zh-CN"/>
        </w:rPr>
        <w:t>Resources</w:t>
      </w:r>
      <w:r>
        <w:tab/>
      </w:r>
      <w:r>
        <w:fldChar w:fldCharType="begin"/>
      </w:r>
      <w:r>
        <w:instrText xml:space="preserve"> PAGEREF _Toc20504642 \h </w:instrText>
      </w:r>
      <w:r>
        <w:fldChar w:fldCharType="separate"/>
      </w:r>
      <w:r>
        <w:t>46</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7.4.1.2.1</w:t>
      </w:r>
      <w:r w:rsidRPr="005F11A9">
        <w:rPr>
          <w:rFonts w:ascii="Calibri" w:eastAsia="Yu Mincho" w:hAnsi="Calibri"/>
          <w:sz w:val="22"/>
          <w:szCs w:val="22"/>
          <w:lang w:val="en-IN" w:eastAsia="ja-JP"/>
        </w:rPr>
        <w:tab/>
      </w:r>
      <w:r>
        <w:rPr>
          <w:lang w:eastAsia="zh-CN"/>
        </w:rPr>
        <w:t>Overview</w:t>
      </w:r>
      <w:r>
        <w:tab/>
      </w:r>
      <w:r>
        <w:fldChar w:fldCharType="begin"/>
      </w:r>
      <w:r>
        <w:instrText xml:space="preserve"> PAGEREF _Toc20504643 \h </w:instrText>
      </w:r>
      <w:r>
        <w:fldChar w:fldCharType="separate"/>
      </w:r>
      <w:r>
        <w:t>46</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7.4.1.2.2</w:t>
      </w:r>
      <w:r w:rsidRPr="005F11A9">
        <w:rPr>
          <w:rFonts w:ascii="Calibri" w:eastAsia="Yu Mincho" w:hAnsi="Calibri"/>
          <w:sz w:val="22"/>
          <w:szCs w:val="22"/>
          <w:lang w:val="en-IN" w:eastAsia="ja-JP"/>
        </w:rPr>
        <w:tab/>
      </w:r>
      <w:r>
        <w:rPr>
          <w:lang w:eastAsia="zh-CN"/>
        </w:rPr>
        <w:t>Resource: &lt;Resource name&gt;</w:t>
      </w:r>
      <w:r>
        <w:tab/>
      </w:r>
      <w:r>
        <w:fldChar w:fldCharType="begin"/>
      </w:r>
      <w:r>
        <w:instrText xml:space="preserve"> PAGEREF _Toc20504644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7.4.1.2.2.1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_Toc20504645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7.4.1.2.2.2</w:t>
      </w:r>
      <w:r w:rsidRPr="005F11A9">
        <w:rPr>
          <w:rFonts w:ascii="Calibri" w:eastAsia="Yu Mincho" w:hAnsi="Calibri"/>
          <w:sz w:val="22"/>
          <w:szCs w:val="22"/>
          <w:lang w:val="en-IN" w:eastAsia="ja-JP"/>
        </w:rPr>
        <w:tab/>
      </w:r>
      <w:r>
        <w:rPr>
          <w:lang w:eastAsia="zh-CN"/>
        </w:rPr>
        <w:t>Resource Definition</w:t>
      </w:r>
      <w:r>
        <w:tab/>
      </w:r>
      <w:r>
        <w:fldChar w:fldCharType="begin"/>
      </w:r>
      <w:r>
        <w:instrText xml:space="preserve"> PAGEREF _Toc20504646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7.4.1.2.2.3</w:t>
      </w:r>
      <w:r w:rsidRPr="005F11A9">
        <w:rPr>
          <w:rFonts w:ascii="Calibri" w:eastAsia="Yu Mincho" w:hAnsi="Calibri"/>
          <w:sz w:val="22"/>
          <w:szCs w:val="22"/>
          <w:lang w:val="en-IN" w:eastAsia="ja-JP"/>
        </w:rPr>
        <w:tab/>
      </w:r>
      <w:r>
        <w:rPr>
          <w:lang w:eastAsia="zh-CN"/>
        </w:rPr>
        <w:t>Resource Standard Methods</w:t>
      </w:r>
      <w:r>
        <w:tab/>
      </w:r>
      <w:r>
        <w:fldChar w:fldCharType="begin"/>
      </w:r>
      <w:r>
        <w:instrText xml:space="preserve"> PAGEREF _Toc20504647 \h </w:instrText>
      </w:r>
      <w:r>
        <w:fldChar w:fldCharType="separate"/>
      </w:r>
      <w:r>
        <w:t>47</w:t>
      </w:r>
      <w:r>
        <w:fldChar w:fldCharType="end"/>
      </w:r>
    </w:p>
    <w:p w:rsidR="00B66D58" w:rsidRPr="005F11A9" w:rsidRDefault="00B66D58">
      <w:pPr>
        <w:pStyle w:val="TOC7"/>
        <w:rPr>
          <w:rFonts w:ascii="Calibri" w:eastAsia="Yu Mincho" w:hAnsi="Calibri"/>
          <w:sz w:val="22"/>
          <w:szCs w:val="22"/>
          <w:lang w:val="en-IN" w:eastAsia="ja-JP"/>
        </w:rPr>
      </w:pPr>
      <w:r>
        <w:rPr>
          <w:lang w:eastAsia="zh-CN"/>
        </w:rPr>
        <w:t>7.4.1.2.2.3.1</w:t>
      </w:r>
      <w:r w:rsidRPr="005F11A9">
        <w:rPr>
          <w:rFonts w:ascii="Calibri" w:eastAsia="Yu Mincho" w:hAnsi="Calibri"/>
          <w:sz w:val="22"/>
          <w:szCs w:val="22"/>
          <w:lang w:val="en-IN" w:eastAsia="ja-JP"/>
        </w:rPr>
        <w:tab/>
      </w:r>
      <w:r>
        <w:rPr>
          <w:lang w:eastAsia="zh-CN"/>
        </w:rPr>
        <w:t>&lt;Method Name&gt;</w:t>
      </w:r>
      <w:r>
        <w:tab/>
      </w:r>
      <w:r>
        <w:fldChar w:fldCharType="begin"/>
      </w:r>
      <w:r>
        <w:instrText xml:space="preserve"> PAGEREF _Toc20504648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7.4.1.2.2.4</w:t>
      </w:r>
      <w:r w:rsidRPr="005F11A9">
        <w:rPr>
          <w:rFonts w:ascii="Calibri" w:eastAsia="Yu Mincho" w:hAnsi="Calibri"/>
          <w:sz w:val="22"/>
          <w:szCs w:val="22"/>
          <w:lang w:val="en-IN" w:eastAsia="ja-JP"/>
        </w:rPr>
        <w:tab/>
      </w:r>
      <w:r>
        <w:rPr>
          <w:lang w:eastAsia="zh-CN"/>
        </w:rPr>
        <w:t xml:space="preserve"> Resource Custom Operations</w:t>
      </w:r>
      <w:r>
        <w:tab/>
      </w:r>
      <w:r>
        <w:fldChar w:fldCharType="begin"/>
      </w:r>
      <w:r>
        <w:instrText xml:space="preserve"> PAGEREF _Toc20504649 \h </w:instrText>
      </w:r>
      <w:r>
        <w:fldChar w:fldCharType="separate"/>
      </w:r>
      <w:r>
        <w:t>47</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7.4.1.3</w:t>
      </w:r>
      <w:r w:rsidRPr="005F11A9">
        <w:rPr>
          <w:rFonts w:ascii="Calibri" w:eastAsia="Yu Mincho" w:hAnsi="Calibri"/>
          <w:sz w:val="22"/>
          <w:szCs w:val="22"/>
          <w:lang w:val="en-IN" w:eastAsia="ja-JP"/>
        </w:rPr>
        <w:tab/>
      </w:r>
      <w:r>
        <w:rPr>
          <w:lang w:eastAsia="zh-CN"/>
        </w:rPr>
        <w:t>Notifications</w:t>
      </w:r>
      <w:r>
        <w:tab/>
      </w:r>
      <w:r>
        <w:fldChar w:fldCharType="begin"/>
      </w:r>
      <w:r>
        <w:instrText xml:space="preserve"> PAGEREF _Toc20504650 \h </w:instrText>
      </w:r>
      <w:r>
        <w:fldChar w:fldCharType="separate"/>
      </w:r>
      <w:r>
        <w:t>47</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7.4.1.3.1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_Toc20504651 \h </w:instrText>
      </w:r>
      <w:r>
        <w:fldChar w:fldCharType="separate"/>
      </w:r>
      <w:r>
        <w:t>47</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7.4.1.3.2</w:t>
      </w:r>
      <w:r w:rsidRPr="005F11A9">
        <w:rPr>
          <w:rFonts w:ascii="Calibri" w:eastAsia="Yu Mincho" w:hAnsi="Calibri"/>
          <w:sz w:val="22"/>
          <w:szCs w:val="22"/>
          <w:lang w:val="en-IN" w:eastAsia="ja-JP"/>
        </w:rPr>
        <w:tab/>
      </w:r>
      <w:r>
        <w:rPr>
          <w:lang w:eastAsia="zh-CN"/>
        </w:rPr>
        <w:t>&lt;Notification name&gt;</w:t>
      </w:r>
      <w:r>
        <w:tab/>
      </w:r>
      <w:r>
        <w:fldChar w:fldCharType="begin"/>
      </w:r>
      <w:r>
        <w:instrText xml:space="preserve"> PAGEREF _Toc20504652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7.4.1.3.2.1</w:t>
      </w:r>
      <w:r w:rsidRPr="005F11A9">
        <w:rPr>
          <w:rFonts w:ascii="Calibri" w:eastAsia="Yu Mincho" w:hAnsi="Calibri"/>
          <w:sz w:val="22"/>
          <w:szCs w:val="22"/>
          <w:lang w:val="en-IN" w:eastAsia="ja-JP"/>
        </w:rPr>
        <w:tab/>
      </w:r>
      <w:r>
        <w:rPr>
          <w:lang w:eastAsia="zh-CN"/>
        </w:rPr>
        <w:t>Description</w:t>
      </w:r>
      <w:r>
        <w:tab/>
      </w:r>
      <w:r>
        <w:fldChar w:fldCharType="begin"/>
      </w:r>
      <w:r>
        <w:instrText xml:space="preserve"> PAGEREF _Toc20504653 \h </w:instrText>
      </w:r>
      <w:r>
        <w:fldChar w:fldCharType="separate"/>
      </w:r>
      <w:r>
        <w:t>47</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7.4.1.3.2.2</w:t>
      </w:r>
      <w:r w:rsidRPr="005F11A9">
        <w:rPr>
          <w:rFonts w:ascii="Calibri" w:eastAsia="Yu Mincho" w:hAnsi="Calibri"/>
          <w:sz w:val="22"/>
          <w:szCs w:val="22"/>
          <w:lang w:val="en-IN" w:eastAsia="ja-JP"/>
        </w:rPr>
        <w:tab/>
      </w:r>
      <w:r>
        <w:rPr>
          <w:lang w:eastAsia="zh-CN"/>
        </w:rPr>
        <w:t>Notification definition</w:t>
      </w:r>
      <w:r>
        <w:tab/>
      </w:r>
      <w:r>
        <w:fldChar w:fldCharType="begin"/>
      </w:r>
      <w:r>
        <w:instrText xml:space="preserve"> PAGEREF _Toc20504654 \h </w:instrText>
      </w:r>
      <w:r>
        <w:fldChar w:fldCharType="separate"/>
      </w:r>
      <w:r>
        <w:t>47</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7.4.1.4</w:t>
      </w:r>
      <w:r w:rsidRPr="005F11A9">
        <w:rPr>
          <w:rFonts w:ascii="Calibri" w:eastAsia="Yu Mincho" w:hAnsi="Calibri"/>
          <w:sz w:val="22"/>
          <w:szCs w:val="22"/>
          <w:lang w:val="en-IN" w:eastAsia="ja-JP"/>
        </w:rPr>
        <w:tab/>
      </w:r>
      <w:r>
        <w:rPr>
          <w:lang w:eastAsia="zh-CN"/>
        </w:rPr>
        <w:t>Data Model</w:t>
      </w:r>
      <w:r>
        <w:tab/>
      </w:r>
      <w:r>
        <w:fldChar w:fldCharType="begin"/>
      </w:r>
      <w:r>
        <w:instrText xml:space="preserve"> PAGEREF _Toc20504655 \h </w:instrText>
      </w:r>
      <w:r>
        <w:fldChar w:fldCharType="separate"/>
      </w:r>
      <w:r>
        <w:t>48</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7.4.1.4.1</w:t>
      </w:r>
      <w:r w:rsidRPr="005F11A9">
        <w:rPr>
          <w:rFonts w:ascii="Calibri" w:eastAsia="Yu Mincho" w:hAnsi="Calibri"/>
          <w:sz w:val="22"/>
          <w:szCs w:val="22"/>
          <w:lang w:val="en-IN" w:eastAsia="ja-JP"/>
        </w:rPr>
        <w:tab/>
      </w:r>
      <w:r>
        <w:rPr>
          <w:lang w:eastAsia="zh-CN"/>
        </w:rPr>
        <w:t>General</w:t>
      </w:r>
      <w:r>
        <w:tab/>
      </w:r>
      <w:r>
        <w:fldChar w:fldCharType="begin"/>
      </w:r>
      <w:r>
        <w:instrText xml:space="preserve"> PAGEREF _Toc20504656 \h </w:instrText>
      </w:r>
      <w:r>
        <w:fldChar w:fldCharType="separate"/>
      </w:r>
      <w:r>
        <w:t>48</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7.4.1.4.2</w:t>
      </w:r>
      <w:r w:rsidRPr="005F11A9">
        <w:rPr>
          <w:rFonts w:ascii="Calibri" w:eastAsia="Yu Mincho" w:hAnsi="Calibri"/>
          <w:sz w:val="22"/>
          <w:szCs w:val="22"/>
          <w:lang w:val="en-IN" w:eastAsia="ja-JP"/>
        </w:rPr>
        <w:tab/>
      </w:r>
      <w:r>
        <w:rPr>
          <w:lang w:eastAsia="zh-CN"/>
        </w:rPr>
        <w:t>Structured data types</w:t>
      </w:r>
      <w:r>
        <w:tab/>
      </w:r>
      <w:r>
        <w:fldChar w:fldCharType="begin"/>
      </w:r>
      <w:r>
        <w:instrText xml:space="preserve"> PAGEREF _Toc20504657 \h </w:instrText>
      </w:r>
      <w:r>
        <w:fldChar w:fldCharType="separate"/>
      </w:r>
      <w:r>
        <w:t>48</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7.4.1.4.2.1</w:t>
      </w:r>
      <w:r w:rsidRPr="005F11A9">
        <w:rPr>
          <w:rFonts w:ascii="Calibri" w:eastAsia="Yu Mincho" w:hAnsi="Calibri"/>
          <w:sz w:val="22"/>
          <w:szCs w:val="22"/>
          <w:lang w:val="en-IN" w:eastAsia="ja-JP"/>
        </w:rPr>
        <w:tab/>
      </w:r>
      <w:r>
        <w:rPr>
          <w:lang w:eastAsia="zh-CN"/>
        </w:rPr>
        <w:t>Introduction</w:t>
      </w:r>
      <w:r>
        <w:tab/>
      </w:r>
      <w:r>
        <w:fldChar w:fldCharType="begin"/>
      </w:r>
      <w:r>
        <w:instrText xml:space="preserve"> PAGEREF _Toc20504658 \h </w:instrText>
      </w:r>
      <w:r>
        <w:fldChar w:fldCharType="separate"/>
      </w:r>
      <w:r>
        <w:t>48</w:t>
      </w:r>
      <w:r>
        <w:fldChar w:fldCharType="end"/>
      </w:r>
    </w:p>
    <w:p w:rsidR="00B66D58" w:rsidRPr="005F11A9" w:rsidRDefault="00B66D58">
      <w:pPr>
        <w:pStyle w:val="TOC6"/>
        <w:rPr>
          <w:rFonts w:ascii="Calibri" w:eastAsia="Yu Mincho" w:hAnsi="Calibri"/>
          <w:sz w:val="22"/>
          <w:szCs w:val="22"/>
          <w:lang w:val="en-IN" w:eastAsia="ja-JP"/>
        </w:rPr>
      </w:pPr>
      <w:r>
        <w:rPr>
          <w:lang w:eastAsia="zh-CN"/>
        </w:rPr>
        <w:t>7.4.1.4.2.2</w:t>
      </w:r>
      <w:r w:rsidRPr="005F11A9">
        <w:rPr>
          <w:rFonts w:ascii="Calibri" w:eastAsia="Yu Mincho" w:hAnsi="Calibri"/>
          <w:sz w:val="22"/>
          <w:szCs w:val="22"/>
          <w:lang w:val="en-IN" w:eastAsia="ja-JP"/>
        </w:rPr>
        <w:tab/>
      </w:r>
      <w:r>
        <w:rPr>
          <w:lang w:eastAsia="zh-CN"/>
        </w:rPr>
        <w:t>Type: &lt;Data type name&gt;</w:t>
      </w:r>
      <w:r>
        <w:tab/>
      </w:r>
      <w:r>
        <w:fldChar w:fldCharType="begin"/>
      </w:r>
      <w:r>
        <w:instrText xml:space="preserve"> PAGEREF _Toc20504659 \h </w:instrText>
      </w:r>
      <w:r>
        <w:fldChar w:fldCharType="separate"/>
      </w:r>
      <w:r>
        <w:t>48</w:t>
      </w:r>
      <w:r>
        <w:fldChar w:fldCharType="end"/>
      </w:r>
    </w:p>
    <w:p w:rsidR="00B66D58" w:rsidRPr="005F11A9" w:rsidRDefault="00B66D58">
      <w:pPr>
        <w:pStyle w:val="TOC5"/>
        <w:rPr>
          <w:rFonts w:ascii="Calibri" w:eastAsia="Yu Mincho" w:hAnsi="Calibri"/>
          <w:sz w:val="22"/>
          <w:szCs w:val="22"/>
          <w:lang w:val="en-IN" w:eastAsia="ja-JP"/>
        </w:rPr>
      </w:pPr>
      <w:r>
        <w:rPr>
          <w:lang w:eastAsia="zh-CN"/>
        </w:rPr>
        <w:t>7.4.1.4.3</w:t>
      </w:r>
      <w:r w:rsidRPr="005F11A9">
        <w:rPr>
          <w:rFonts w:ascii="Calibri" w:eastAsia="Yu Mincho" w:hAnsi="Calibri"/>
          <w:sz w:val="22"/>
          <w:szCs w:val="22"/>
          <w:lang w:val="en-IN" w:eastAsia="ja-JP"/>
        </w:rPr>
        <w:tab/>
      </w:r>
      <w:r>
        <w:rPr>
          <w:lang w:eastAsia="zh-CN"/>
        </w:rPr>
        <w:t>Simple data types and enumerations</w:t>
      </w:r>
      <w:r>
        <w:tab/>
      </w:r>
      <w:r>
        <w:fldChar w:fldCharType="begin"/>
      </w:r>
      <w:r>
        <w:instrText xml:space="preserve"> PAGEREF _Toc20504660 \h </w:instrText>
      </w:r>
      <w:r>
        <w:fldChar w:fldCharType="separate"/>
      </w:r>
      <w:r>
        <w:t>49</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7.4.1.5</w:t>
      </w:r>
      <w:r w:rsidRPr="005F11A9">
        <w:rPr>
          <w:rFonts w:ascii="Calibri" w:eastAsia="Yu Mincho" w:hAnsi="Calibri"/>
          <w:sz w:val="22"/>
          <w:szCs w:val="22"/>
          <w:lang w:val="en-IN" w:eastAsia="ja-JP"/>
        </w:rPr>
        <w:tab/>
      </w:r>
      <w:r>
        <w:rPr>
          <w:lang w:eastAsia="zh-CN"/>
        </w:rPr>
        <w:t>Error Handling</w:t>
      </w:r>
      <w:r>
        <w:tab/>
      </w:r>
      <w:r>
        <w:fldChar w:fldCharType="begin"/>
      </w:r>
      <w:r>
        <w:instrText xml:space="preserve"> PAGEREF _Toc20504661 \h </w:instrText>
      </w:r>
      <w:r>
        <w:fldChar w:fldCharType="separate"/>
      </w:r>
      <w:r>
        <w:t>49</w:t>
      </w:r>
      <w:r>
        <w:fldChar w:fldCharType="end"/>
      </w:r>
    </w:p>
    <w:p w:rsidR="00B66D58" w:rsidRPr="005F11A9" w:rsidRDefault="00B66D58">
      <w:pPr>
        <w:pStyle w:val="TOC4"/>
        <w:rPr>
          <w:rFonts w:ascii="Calibri" w:eastAsia="Yu Mincho" w:hAnsi="Calibri"/>
          <w:sz w:val="22"/>
          <w:szCs w:val="22"/>
          <w:lang w:val="en-IN" w:eastAsia="ja-JP"/>
        </w:rPr>
      </w:pPr>
      <w:r>
        <w:rPr>
          <w:lang w:eastAsia="zh-CN"/>
        </w:rPr>
        <w:t>7.4.1.6</w:t>
      </w:r>
      <w:r w:rsidRPr="005F11A9">
        <w:rPr>
          <w:rFonts w:ascii="Calibri" w:eastAsia="Yu Mincho" w:hAnsi="Calibri"/>
          <w:sz w:val="22"/>
          <w:szCs w:val="22"/>
          <w:lang w:val="en-IN" w:eastAsia="ja-JP"/>
        </w:rPr>
        <w:tab/>
      </w:r>
      <w:r>
        <w:rPr>
          <w:lang w:eastAsia="zh-CN"/>
        </w:rPr>
        <w:t>Feature negotiation</w:t>
      </w:r>
      <w:r>
        <w:tab/>
      </w:r>
      <w:r>
        <w:fldChar w:fldCharType="begin"/>
      </w:r>
      <w:r>
        <w:instrText xml:space="preserve"> PAGEREF _Toc20504662 \h </w:instrText>
      </w:r>
      <w:r>
        <w:fldChar w:fldCharType="separate"/>
      </w:r>
      <w:r>
        <w:t>49</w:t>
      </w:r>
      <w:r>
        <w:fldChar w:fldCharType="end"/>
      </w:r>
    </w:p>
    <w:p w:rsidR="00B66D58" w:rsidRPr="005F11A9" w:rsidRDefault="00B66D58">
      <w:pPr>
        <w:pStyle w:val="TOC2"/>
        <w:rPr>
          <w:rFonts w:ascii="Calibri" w:eastAsia="Yu Mincho" w:hAnsi="Calibri"/>
          <w:sz w:val="22"/>
          <w:szCs w:val="22"/>
          <w:lang w:val="en-IN" w:eastAsia="ja-JP"/>
        </w:rPr>
      </w:pPr>
      <w:r>
        <w:rPr>
          <w:lang w:eastAsia="zh-CN"/>
        </w:rPr>
        <w:t>7.5</w:t>
      </w:r>
      <w:r w:rsidRPr="005F11A9">
        <w:rPr>
          <w:rFonts w:ascii="Calibri" w:eastAsia="Yu Mincho" w:hAnsi="Calibri"/>
          <w:sz w:val="22"/>
          <w:szCs w:val="22"/>
          <w:lang w:val="en-IN" w:eastAsia="ja-JP"/>
        </w:rPr>
        <w:tab/>
      </w:r>
      <w:r>
        <w:rPr>
          <w:lang w:eastAsia="zh-CN"/>
        </w:rPr>
        <w:t>Identity management APIs</w:t>
      </w:r>
      <w:r>
        <w:tab/>
      </w:r>
      <w:r>
        <w:fldChar w:fldCharType="begin"/>
      </w:r>
      <w:r>
        <w:instrText xml:space="preserve"> PAGEREF _Toc20504663 \h </w:instrText>
      </w:r>
      <w:r>
        <w:fldChar w:fldCharType="separate"/>
      </w:r>
      <w:r>
        <w:t>49</w:t>
      </w:r>
      <w:r>
        <w:fldChar w:fldCharType="end"/>
      </w:r>
    </w:p>
    <w:p w:rsidR="00B66D58" w:rsidRPr="005F11A9" w:rsidRDefault="00B66D58">
      <w:pPr>
        <w:pStyle w:val="TOC2"/>
        <w:rPr>
          <w:rFonts w:ascii="Calibri" w:eastAsia="Yu Mincho" w:hAnsi="Calibri"/>
          <w:sz w:val="22"/>
          <w:szCs w:val="22"/>
          <w:lang w:val="en-IN" w:eastAsia="ja-JP"/>
        </w:rPr>
      </w:pPr>
      <w:r>
        <w:rPr>
          <w:lang w:eastAsia="zh-CN"/>
        </w:rPr>
        <w:t>7.6</w:t>
      </w:r>
      <w:r w:rsidRPr="005F11A9">
        <w:rPr>
          <w:rFonts w:ascii="Calibri" w:eastAsia="Yu Mincho" w:hAnsi="Calibri"/>
          <w:sz w:val="22"/>
          <w:szCs w:val="22"/>
          <w:lang w:val="en-IN" w:eastAsia="ja-JP"/>
        </w:rPr>
        <w:tab/>
      </w:r>
      <w:r>
        <w:rPr>
          <w:lang w:eastAsia="zh-CN"/>
        </w:rPr>
        <w:t>Key management APIs</w:t>
      </w:r>
      <w:r>
        <w:tab/>
      </w:r>
      <w:r>
        <w:fldChar w:fldCharType="begin"/>
      </w:r>
      <w:r>
        <w:instrText xml:space="preserve"> PAGEREF _Toc20504664 \h </w:instrText>
      </w:r>
      <w:r>
        <w:fldChar w:fldCharType="separate"/>
      </w:r>
      <w:r>
        <w:t>49</w:t>
      </w:r>
      <w:r>
        <w:fldChar w:fldCharType="end"/>
      </w:r>
    </w:p>
    <w:p w:rsidR="00B66D58" w:rsidRPr="005F11A9" w:rsidRDefault="00B66D58">
      <w:pPr>
        <w:pStyle w:val="TOC8"/>
        <w:rPr>
          <w:rFonts w:ascii="Calibri" w:eastAsia="Yu Mincho" w:hAnsi="Calibri"/>
          <w:b w:val="0"/>
          <w:szCs w:val="22"/>
          <w:lang w:val="en-IN" w:eastAsia="ja-JP"/>
        </w:rPr>
      </w:pPr>
      <w:r>
        <w:t>Annex A (normative): OpenAPI specification</w:t>
      </w:r>
      <w:r>
        <w:tab/>
      </w:r>
      <w:r>
        <w:fldChar w:fldCharType="begin"/>
      </w:r>
      <w:r>
        <w:instrText xml:space="preserve"> PAGEREF _Toc20504665 \h </w:instrText>
      </w:r>
      <w:r>
        <w:fldChar w:fldCharType="separate"/>
      </w:r>
      <w:r>
        <w:t>50</w:t>
      </w:r>
      <w:r>
        <w:fldChar w:fldCharType="end"/>
      </w:r>
    </w:p>
    <w:p w:rsidR="00B66D58" w:rsidRPr="005F11A9" w:rsidRDefault="00B66D58">
      <w:pPr>
        <w:pStyle w:val="TOC8"/>
        <w:rPr>
          <w:rFonts w:ascii="Calibri" w:eastAsia="Yu Mincho" w:hAnsi="Calibri"/>
          <w:b w:val="0"/>
          <w:szCs w:val="22"/>
          <w:lang w:val="en-IN" w:eastAsia="ja-JP"/>
        </w:rPr>
      </w:pPr>
      <w:r>
        <w:t>Annex &lt;X&gt; (informative): Change history</w:t>
      </w:r>
      <w:r>
        <w:tab/>
      </w:r>
      <w:r>
        <w:fldChar w:fldCharType="begin"/>
      </w:r>
      <w:r>
        <w:instrText xml:space="preserve"> PAGEREF _Toc20504666 \h </w:instrText>
      </w:r>
      <w:r>
        <w:fldChar w:fldCharType="separate"/>
      </w:r>
      <w:r>
        <w:t>51</w:t>
      </w:r>
      <w:r>
        <w:fldChar w:fldCharType="end"/>
      </w:r>
    </w:p>
    <w:p w:rsidR="00080512" w:rsidRPr="004D3578" w:rsidRDefault="004D3578">
      <w:r w:rsidRPr="004D3578">
        <w:rPr>
          <w:noProof/>
          <w:sz w:val="22"/>
        </w:rPr>
        <w:fldChar w:fldCharType="end"/>
      </w:r>
    </w:p>
    <w:p w:rsidR="00080512" w:rsidRDefault="00080512" w:rsidP="00C4405B">
      <w:pPr>
        <w:pStyle w:val="Heading1"/>
      </w:pPr>
      <w:r w:rsidRPr="004D3578">
        <w:br w:type="page"/>
      </w:r>
      <w:bookmarkStart w:id="17" w:name="foreword"/>
      <w:bookmarkStart w:id="18" w:name="_Toc20504320"/>
      <w:bookmarkEnd w:id="17"/>
      <w:r w:rsidRPr="004D3578">
        <w:lastRenderedPageBreak/>
        <w:t>Foreword</w:t>
      </w:r>
      <w:bookmarkEnd w:id="18"/>
    </w:p>
    <w:p w:rsidR="00080512" w:rsidRPr="004D3578" w:rsidRDefault="00080512">
      <w:r w:rsidRPr="004D3578">
        <w:t xml:space="preserve">This Technical </w:t>
      </w:r>
      <w:bookmarkStart w:id="19" w:name="spectype3"/>
      <w:r w:rsidRPr="00F065DE">
        <w:t>Specification</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End w:id="20"/>
      <w:r w:rsidRPr="004D3578">
        <w:br w:type="page"/>
      </w:r>
      <w:bookmarkStart w:id="21" w:name="scope"/>
      <w:bookmarkStart w:id="22" w:name="_Toc20504321"/>
      <w:bookmarkEnd w:id="21"/>
      <w:r w:rsidRPr="004D3578">
        <w:lastRenderedPageBreak/>
        <w:t>1</w:t>
      </w:r>
      <w:r w:rsidRPr="004D3578">
        <w:tab/>
        <w:t>Scope</w:t>
      </w:r>
      <w:bookmarkEnd w:id="22"/>
    </w:p>
    <w:p w:rsidR="00212445" w:rsidRPr="00212445" w:rsidRDefault="00212445" w:rsidP="00212445">
      <w:pPr>
        <w:pStyle w:val="EditorsNote"/>
        <w:ind w:left="0" w:firstLine="0"/>
        <w:rPr>
          <w:i/>
          <w:color w:val="0000FF"/>
        </w:rPr>
      </w:pPr>
      <w:bookmarkStart w:id="23" w:name="references"/>
      <w:bookmarkEnd w:id="23"/>
      <w:r>
        <w:rPr>
          <w:i/>
          <w:color w:val="0000FF"/>
        </w:rPr>
        <w:t>This clause will provide the scope of the specification.</w:t>
      </w:r>
    </w:p>
    <w:p w:rsidR="00080512" w:rsidRPr="004D3578" w:rsidRDefault="00080512">
      <w:pPr>
        <w:pStyle w:val="Heading1"/>
      </w:pPr>
      <w:bookmarkStart w:id="24" w:name="_Toc20504322"/>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80512" w:rsidRPr="004D3578" w:rsidRDefault="00EC4A25" w:rsidP="00EE261C">
      <w:pPr>
        <w:pStyle w:val="EX"/>
      </w:pPr>
      <w:r w:rsidRPr="004D3578">
        <w:t>[1]</w:t>
      </w:r>
      <w:r w:rsidRPr="004D3578">
        <w:tab/>
        <w:t>3GPP TR 21.905: "Vocabulary for 3GPP Specifications".</w:t>
      </w:r>
    </w:p>
    <w:p w:rsidR="00080512" w:rsidRPr="004D3578" w:rsidRDefault="00080512">
      <w:pPr>
        <w:pStyle w:val="Heading1"/>
      </w:pPr>
      <w:bookmarkStart w:id="25" w:name="definitions"/>
      <w:bookmarkStart w:id="26" w:name="_Toc20504323"/>
      <w:bookmarkEnd w:id="25"/>
      <w:r w:rsidRPr="004D3578">
        <w:t>3</w:t>
      </w:r>
      <w:r w:rsidRPr="004D3578">
        <w:tab/>
        <w:t>Definitions</w:t>
      </w:r>
      <w:r w:rsidR="000564F0">
        <w:t xml:space="preserve"> of terms</w:t>
      </w:r>
      <w:r w:rsidR="00602AEA">
        <w:t xml:space="preserve"> and abbreviations</w:t>
      </w:r>
      <w:bookmarkEnd w:id="26"/>
    </w:p>
    <w:p w:rsidR="00080512" w:rsidRPr="004D3578" w:rsidRDefault="00080512">
      <w:pPr>
        <w:pStyle w:val="Heading2"/>
      </w:pPr>
      <w:bookmarkStart w:id="27" w:name="_Toc20504324"/>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B665EA">
      <w:r w:rsidRPr="004D3578">
        <w:rPr>
          <w:b/>
        </w:rPr>
        <w:t>example:</w:t>
      </w:r>
      <w:r w:rsidRPr="004D3578">
        <w:t xml:space="preserve"> text used to clarify abstract rules by applying them literally.</w:t>
      </w:r>
    </w:p>
    <w:p w:rsidR="00080512" w:rsidRPr="004D3578" w:rsidRDefault="00080512">
      <w:pPr>
        <w:pStyle w:val="Heading2"/>
      </w:pPr>
      <w:bookmarkStart w:id="28" w:name="_Toc20504325"/>
      <w:r w:rsidRPr="004D3578">
        <w:t>3</w:t>
      </w:r>
      <w:r w:rsidR="00083ECB">
        <w:t>.2</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Heading1"/>
      </w:pPr>
      <w:bookmarkStart w:id="29" w:name="clause4"/>
      <w:bookmarkStart w:id="30" w:name="_Toc20504326"/>
      <w:bookmarkEnd w:id="29"/>
      <w:r w:rsidRPr="004D3578">
        <w:t>4</w:t>
      </w:r>
      <w:r w:rsidRPr="004D3578">
        <w:tab/>
      </w:r>
      <w:r w:rsidR="00597725">
        <w:t>Overview</w:t>
      </w:r>
      <w:bookmarkEnd w:id="30"/>
    </w:p>
    <w:p w:rsidR="00080512" w:rsidRPr="00212445" w:rsidRDefault="00D41AD3" w:rsidP="00212445">
      <w:pPr>
        <w:pStyle w:val="EditorsNote"/>
        <w:ind w:left="0" w:firstLine="0"/>
        <w:rPr>
          <w:i/>
          <w:color w:val="0000FF"/>
        </w:rPr>
      </w:pPr>
      <w:r w:rsidRPr="00212445">
        <w:rPr>
          <w:i/>
          <w:color w:val="0000FF"/>
        </w:rPr>
        <w:t>This clause will provide the overview of SEAL services.</w:t>
      </w:r>
    </w:p>
    <w:p w:rsidR="00597725" w:rsidRDefault="00597725" w:rsidP="00597725">
      <w:pPr>
        <w:pStyle w:val="Heading1"/>
      </w:pPr>
      <w:bookmarkStart w:id="31" w:name="tsgNames"/>
      <w:bookmarkStart w:id="32" w:name="_Toc20504327"/>
      <w:bookmarkEnd w:id="31"/>
      <w:r>
        <w:t>5</w:t>
      </w:r>
      <w:r w:rsidRPr="004D3578">
        <w:tab/>
      </w:r>
      <w:r>
        <w:t>Services</w:t>
      </w:r>
      <w:r w:rsidR="00B40EDF">
        <w:t xml:space="preserve"> of</w:t>
      </w:r>
      <w:r>
        <w:t xml:space="preserve">fered by </w:t>
      </w:r>
      <w:r w:rsidR="00B40EDF">
        <w:t xml:space="preserve">the </w:t>
      </w:r>
      <w:r>
        <w:t>SEAL server</w:t>
      </w:r>
      <w:r w:rsidR="00083ECB">
        <w:t>s</w:t>
      </w:r>
      <w:bookmarkEnd w:id="32"/>
    </w:p>
    <w:p w:rsidR="00080512" w:rsidRDefault="00D41AD3" w:rsidP="00D41AD3">
      <w:pPr>
        <w:pStyle w:val="Heading2"/>
      </w:pPr>
      <w:bookmarkStart w:id="33" w:name="_Toc20504328"/>
      <w:r>
        <w:t>5.1</w:t>
      </w:r>
      <w:r>
        <w:tab/>
        <w:t>Introduction of SEAL services</w:t>
      </w:r>
      <w:bookmarkEnd w:id="33"/>
    </w:p>
    <w:p w:rsidR="008A1736" w:rsidRPr="00212445" w:rsidRDefault="008A1736" w:rsidP="00212445">
      <w:pPr>
        <w:rPr>
          <w:i/>
          <w:color w:val="0000FF"/>
        </w:rPr>
      </w:pPr>
      <w:r w:rsidRPr="00212445">
        <w:rPr>
          <w:i/>
          <w:color w:val="0000FF"/>
        </w:rPr>
        <w:t xml:space="preserve">This clause will provide list of SEAL service APIs with </w:t>
      </w:r>
      <w:r w:rsidR="00212445">
        <w:rPr>
          <w:i/>
          <w:color w:val="0000FF"/>
        </w:rPr>
        <w:t xml:space="preserve">the </w:t>
      </w:r>
      <w:r w:rsidRPr="00212445">
        <w:rPr>
          <w:i/>
          <w:color w:val="0000FF"/>
        </w:rPr>
        <w:t>respective service operations.</w:t>
      </w:r>
    </w:p>
    <w:p w:rsidR="008656F0" w:rsidRDefault="007B0D1A" w:rsidP="008656F0">
      <w:pPr>
        <w:pStyle w:val="Heading2"/>
      </w:pPr>
      <w:bookmarkStart w:id="34" w:name="_Toc20504329"/>
      <w:r>
        <w:lastRenderedPageBreak/>
        <w:t>5.2</w:t>
      </w:r>
      <w:r w:rsidR="008656F0">
        <w:tab/>
      </w:r>
      <w:r w:rsidR="00083ECB">
        <w:t>L</w:t>
      </w:r>
      <w:r>
        <w:t>ocation management</w:t>
      </w:r>
      <w:r w:rsidR="00083ECB">
        <w:t xml:space="preserve"> APIs</w:t>
      </w:r>
      <w:bookmarkEnd w:id="34"/>
    </w:p>
    <w:p w:rsidR="00811683" w:rsidRDefault="00811683" w:rsidP="00811683">
      <w:pPr>
        <w:pStyle w:val="Heading3"/>
      </w:pPr>
      <w:bookmarkStart w:id="35" w:name="_Toc20504330"/>
      <w:r>
        <w:t>5.2.1</w:t>
      </w:r>
      <w:r>
        <w:tab/>
        <w:t>SS_Location_Reporting_Trigger API</w:t>
      </w:r>
      <w:bookmarkEnd w:id="35"/>
    </w:p>
    <w:p w:rsidR="006719C9" w:rsidRDefault="006719C9" w:rsidP="006719C9">
      <w:pPr>
        <w:pStyle w:val="Heading4"/>
      </w:pPr>
      <w:bookmarkStart w:id="36" w:name="_Toc20504331"/>
      <w:r>
        <w:t>5.2.1.1</w:t>
      </w:r>
      <w:r>
        <w:tab/>
        <w:t>Service Description</w:t>
      </w:r>
      <w:bookmarkEnd w:id="36"/>
    </w:p>
    <w:p w:rsidR="006719C9" w:rsidRPr="006719C9" w:rsidRDefault="006719C9" w:rsidP="006719C9">
      <w:pPr>
        <w:pStyle w:val="Heading5"/>
      </w:pPr>
      <w:bookmarkStart w:id="37" w:name="_Toc20504332"/>
      <w:r>
        <w:t>5.2.1.1.1</w:t>
      </w:r>
      <w:r>
        <w:tab/>
        <w:t>Overview</w:t>
      </w:r>
      <w:bookmarkEnd w:id="37"/>
    </w:p>
    <w:p w:rsidR="006719C9" w:rsidRDefault="006719C9" w:rsidP="006719C9">
      <w:pPr>
        <w:pStyle w:val="Heading4"/>
      </w:pPr>
      <w:bookmarkStart w:id="38" w:name="_Toc20504333"/>
      <w:r>
        <w:t>5.2.1.2</w:t>
      </w:r>
      <w:r>
        <w:tab/>
        <w:t>Service Operations</w:t>
      </w:r>
      <w:bookmarkEnd w:id="38"/>
    </w:p>
    <w:p w:rsidR="006719C9" w:rsidRDefault="006719C9" w:rsidP="006719C9">
      <w:pPr>
        <w:pStyle w:val="Heading5"/>
      </w:pPr>
      <w:bookmarkStart w:id="39" w:name="_Toc20504334"/>
      <w:r>
        <w:t>5.2.1.2.1</w:t>
      </w:r>
      <w:r>
        <w:tab/>
        <w:t>Introduction</w:t>
      </w:r>
      <w:bookmarkEnd w:id="39"/>
    </w:p>
    <w:p w:rsidR="006719C9" w:rsidRDefault="006719C9" w:rsidP="006719C9">
      <w:r>
        <w:t xml:space="preserve">The service operation defined for SS_Location_Reporting_Trigger API is shown in </w:t>
      </w:r>
      <w:r w:rsidR="00E379E9">
        <w:t xml:space="preserve">the </w:t>
      </w:r>
      <w:r>
        <w:t>table</w:t>
      </w:r>
      <w:r w:rsidR="00E379E9">
        <w:t xml:space="preserve"> 5.2.1.2.1-1.</w:t>
      </w:r>
    </w:p>
    <w:p w:rsidR="0047616A" w:rsidRPr="004D3578" w:rsidRDefault="0047616A" w:rsidP="0047616A">
      <w:pPr>
        <w:pStyle w:val="TH"/>
      </w:pPr>
      <w:r>
        <w:t>Table 5.2.1.2.1-1</w:t>
      </w:r>
      <w:r w:rsidRPr="004D3578">
        <w:t xml:space="preserve">: </w:t>
      </w:r>
      <w:r>
        <w:t>Operations of the SS_Location_Reporting_Trigger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47616A" w:rsidRPr="004D3578" w:rsidTr="008C2784">
        <w:trPr>
          <w:jc w:val="center"/>
        </w:trPr>
        <w:tc>
          <w:tcPr>
            <w:tcW w:w="2464" w:type="dxa"/>
            <w:shd w:val="clear" w:color="auto" w:fill="D9D9D9"/>
          </w:tcPr>
          <w:p w:rsidR="0047616A" w:rsidRPr="004D3578" w:rsidRDefault="0047616A" w:rsidP="008C2784">
            <w:pPr>
              <w:pStyle w:val="TAH"/>
            </w:pPr>
            <w:r>
              <w:t>Service operation name</w:t>
            </w:r>
          </w:p>
        </w:tc>
        <w:tc>
          <w:tcPr>
            <w:tcW w:w="2464" w:type="dxa"/>
            <w:shd w:val="clear" w:color="auto" w:fill="D9D9D9"/>
          </w:tcPr>
          <w:p w:rsidR="0047616A" w:rsidRPr="004D3578" w:rsidRDefault="0047616A" w:rsidP="008C2784">
            <w:pPr>
              <w:pStyle w:val="TAH"/>
            </w:pPr>
            <w:r>
              <w:t>Description</w:t>
            </w:r>
          </w:p>
        </w:tc>
        <w:tc>
          <w:tcPr>
            <w:tcW w:w="2464" w:type="dxa"/>
            <w:shd w:val="clear" w:color="auto" w:fill="D9D9D9"/>
          </w:tcPr>
          <w:p w:rsidR="0047616A" w:rsidRPr="004D3578" w:rsidRDefault="0047616A" w:rsidP="008C2784">
            <w:pPr>
              <w:pStyle w:val="TAH"/>
            </w:pPr>
            <w:r>
              <w:t>Initiated by</w:t>
            </w:r>
          </w:p>
        </w:tc>
      </w:tr>
      <w:tr w:rsidR="0047616A" w:rsidRPr="004D3578" w:rsidTr="008C2784">
        <w:trPr>
          <w:jc w:val="center"/>
        </w:trPr>
        <w:tc>
          <w:tcPr>
            <w:tcW w:w="2464" w:type="dxa"/>
          </w:tcPr>
          <w:p w:rsidR="0047616A" w:rsidRPr="004D3578" w:rsidRDefault="0047616A" w:rsidP="008C2784">
            <w:pPr>
              <w:pStyle w:val="TAL"/>
            </w:pPr>
            <w:r>
              <w:t>Location_Reporting_Trigger</w:t>
            </w:r>
          </w:p>
        </w:tc>
        <w:tc>
          <w:tcPr>
            <w:tcW w:w="2464" w:type="dxa"/>
          </w:tcPr>
          <w:p w:rsidR="0047616A" w:rsidRPr="004D3578" w:rsidRDefault="0047616A" w:rsidP="008C2784">
            <w:pPr>
              <w:pStyle w:val="TAC"/>
            </w:pPr>
          </w:p>
        </w:tc>
        <w:tc>
          <w:tcPr>
            <w:tcW w:w="2464" w:type="dxa"/>
          </w:tcPr>
          <w:p w:rsidR="0047616A" w:rsidRPr="004D3578" w:rsidRDefault="0047616A" w:rsidP="008C2784">
            <w:pPr>
              <w:pStyle w:val="TAR"/>
            </w:pPr>
          </w:p>
        </w:tc>
      </w:tr>
    </w:tbl>
    <w:p w:rsidR="006719C9" w:rsidRDefault="006719C9" w:rsidP="006719C9">
      <w:pPr>
        <w:pStyle w:val="Heading5"/>
      </w:pPr>
      <w:bookmarkStart w:id="40" w:name="_Toc20504335"/>
      <w:r>
        <w:t>5.2.1.2.2</w:t>
      </w:r>
      <w:r>
        <w:tab/>
      </w:r>
      <w:r w:rsidR="00104824">
        <w:t>Location_Re</w:t>
      </w:r>
      <w:r w:rsidR="00E379E9">
        <w:t>porting_Trigger</w:t>
      </w:r>
      <w:bookmarkEnd w:id="40"/>
    </w:p>
    <w:p w:rsidR="00E379E9" w:rsidRDefault="00E379E9" w:rsidP="00E379E9">
      <w:pPr>
        <w:pStyle w:val="Heading6"/>
      </w:pPr>
      <w:bookmarkStart w:id="41" w:name="_Toc20504336"/>
      <w:r>
        <w:t>5.2.1.2.2.1</w:t>
      </w:r>
      <w:r>
        <w:tab/>
        <w:t>General</w:t>
      </w:r>
      <w:bookmarkEnd w:id="41"/>
    </w:p>
    <w:p w:rsidR="00104824" w:rsidRPr="00104824" w:rsidRDefault="00104824" w:rsidP="00104824">
      <w:pPr>
        <w:pStyle w:val="Heading6"/>
      </w:pPr>
      <w:bookmarkStart w:id="42" w:name="_Toc20504337"/>
      <w:r>
        <w:t>5.2.1.2.2.2</w:t>
      </w:r>
      <w:r>
        <w:tab/>
        <w:t>&lt;Description&gt; Location_Reporting_Trigger service operation</w:t>
      </w:r>
      <w:bookmarkEnd w:id="42"/>
    </w:p>
    <w:p w:rsidR="00811683" w:rsidRDefault="00811683" w:rsidP="00811683">
      <w:pPr>
        <w:pStyle w:val="Heading3"/>
      </w:pPr>
      <w:bookmarkStart w:id="43" w:name="_Toc20504338"/>
      <w:r>
        <w:t>5.2.2</w:t>
      </w:r>
      <w:r>
        <w:tab/>
        <w:t>SS_Location_Info_Subscription API</w:t>
      </w:r>
      <w:bookmarkEnd w:id="43"/>
    </w:p>
    <w:p w:rsidR="008C2784" w:rsidRDefault="008C2784" w:rsidP="008C2784">
      <w:pPr>
        <w:pStyle w:val="Heading4"/>
      </w:pPr>
      <w:bookmarkStart w:id="44" w:name="_Toc20504339"/>
      <w:r>
        <w:t>5.2.2.1</w:t>
      </w:r>
      <w:r>
        <w:tab/>
        <w:t>Service Description</w:t>
      </w:r>
      <w:bookmarkEnd w:id="44"/>
    </w:p>
    <w:p w:rsidR="008C2784" w:rsidRPr="006719C9" w:rsidRDefault="008C2784" w:rsidP="008C2784">
      <w:pPr>
        <w:pStyle w:val="Heading5"/>
      </w:pPr>
      <w:bookmarkStart w:id="45" w:name="_Toc20504340"/>
      <w:r>
        <w:t>5.2.2.1.1</w:t>
      </w:r>
      <w:r>
        <w:tab/>
        <w:t>Overview</w:t>
      </w:r>
      <w:bookmarkEnd w:id="45"/>
    </w:p>
    <w:p w:rsidR="008C2784" w:rsidRDefault="008C2784" w:rsidP="008C2784">
      <w:pPr>
        <w:pStyle w:val="Heading4"/>
      </w:pPr>
      <w:bookmarkStart w:id="46" w:name="_Toc20504341"/>
      <w:r>
        <w:t>5.2.2.2</w:t>
      </w:r>
      <w:r>
        <w:tab/>
        <w:t>Service Operations</w:t>
      </w:r>
      <w:bookmarkEnd w:id="46"/>
    </w:p>
    <w:p w:rsidR="008C2784" w:rsidRDefault="008C2784" w:rsidP="008C2784">
      <w:pPr>
        <w:pStyle w:val="Heading5"/>
      </w:pPr>
      <w:bookmarkStart w:id="47" w:name="_Toc20504342"/>
      <w:r>
        <w:t>5.2.2.2.1</w:t>
      </w:r>
      <w:r>
        <w:tab/>
        <w:t>Introduction</w:t>
      </w:r>
      <w:bookmarkEnd w:id="47"/>
    </w:p>
    <w:p w:rsidR="008C2784" w:rsidRDefault="008C2784" w:rsidP="008C2784">
      <w:r>
        <w:t>The service operation</w:t>
      </w:r>
      <w:r w:rsidR="000F12EF">
        <w:t>s</w:t>
      </w:r>
      <w:r>
        <w:t xml:space="preserve"> defined for SS_L</w:t>
      </w:r>
      <w:r w:rsidR="000F12EF">
        <w:t>ocation_Info_Subscription API are</w:t>
      </w:r>
      <w:r>
        <w:t xml:space="preserve"> shown in the table 5.2.2.2.1-1.</w:t>
      </w:r>
    </w:p>
    <w:p w:rsidR="008C2784" w:rsidRPr="004D3578" w:rsidRDefault="008C2784" w:rsidP="008C2784">
      <w:pPr>
        <w:pStyle w:val="TH"/>
      </w:pPr>
      <w:r>
        <w:lastRenderedPageBreak/>
        <w:t>Table 5.2.2.2.1-1</w:t>
      </w:r>
      <w:r w:rsidRPr="004D3578">
        <w:t xml:space="preserve">: </w:t>
      </w:r>
      <w:r>
        <w:t>Operations of the SS_Location_Info_Subscription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C2784" w:rsidRPr="004D3578" w:rsidTr="008C2784">
        <w:trPr>
          <w:jc w:val="center"/>
        </w:trPr>
        <w:tc>
          <w:tcPr>
            <w:tcW w:w="2464" w:type="dxa"/>
            <w:shd w:val="clear" w:color="auto" w:fill="D9D9D9"/>
          </w:tcPr>
          <w:p w:rsidR="008C2784" w:rsidRPr="004D3578" w:rsidRDefault="008C2784" w:rsidP="008C2784">
            <w:pPr>
              <w:pStyle w:val="TAH"/>
            </w:pPr>
            <w:r>
              <w:t>Service operation name</w:t>
            </w:r>
          </w:p>
        </w:tc>
        <w:tc>
          <w:tcPr>
            <w:tcW w:w="2464" w:type="dxa"/>
            <w:shd w:val="clear" w:color="auto" w:fill="D9D9D9"/>
          </w:tcPr>
          <w:p w:rsidR="008C2784" w:rsidRPr="004D3578" w:rsidRDefault="008C2784" w:rsidP="008C2784">
            <w:pPr>
              <w:pStyle w:val="TAH"/>
            </w:pPr>
            <w:r>
              <w:t>Description</w:t>
            </w:r>
          </w:p>
        </w:tc>
        <w:tc>
          <w:tcPr>
            <w:tcW w:w="2464" w:type="dxa"/>
            <w:shd w:val="clear" w:color="auto" w:fill="D9D9D9"/>
          </w:tcPr>
          <w:p w:rsidR="008C2784" w:rsidRPr="004D3578" w:rsidRDefault="008C2784" w:rsidP="008C2784">
            <w:pPr>
              <w:pStyle w:val="TAH"/>
            </w:pPr>
            <w:r>
              <w:t>Initiated by</w:t>
            </w:r>
          </w:p>
        </w:tc>
      </w:tr>
      <w:tr w:rsidR="008C2784" w:rsidRPr="004D3578" w:rsidTr="008C2784">
        <w:trPr>
          <w:jc w:val="center"/>
        </w:trPr>
        <w:tc>
          <w:tcPr>
            <w:tcW w:w="2464" w:type="dxa"/>
          </w:tcPr>
          <w:p w:rsidR="008C2784" w:rsidRPr="004D3578" w:rsidRDefault="008C2784" w:rsidP="008C2784">
            <w:pPr>
              <w:pStyle w:val="TAL"/>
            </w:pPr>
            <w:r>
              <w:t>Location_Info_Subscribe_Event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r w:rsidR="008C2784" w:rsidRPr="004D3578" w:rsidTr="008C2784">
        <w:trPr>
          <w:jc w:val="center"/>
        </w:trPr>
        <w:tc>
          <w:tcPr>
            <w:tcW w:w="2464" w:type="dxa"/>
          </w:tcPr>
          <w:p w:rsidR="008C2784" w:rsidRDefault="008C2784" w:rsidP="008C2784">
            <w:pPr>
              <w:pStyle w:val="TAL"/>
            </w:pPr>
            <w:r>
              <w:t>Location_Info_Notify_Event</w:t>
            </w:r>
          </w:p>
        </w:tc>
        <w:tc>
          <w:tcPr>
            <w:tcW w:w="2464" w:type="dxa"/>
          </w:tcPr>
          <w:p w:rsidR="008C2784" w:rsidRPr="004D3578" w:rsidRDefault="008C2784" w:rsidP="008C2784">
            <w:pPr>
              <w:pStyle w:val="TAC"/>
            </w:pPr>
          </w:p>
        </w:tc>
        <w:tc>
          <w:tcPr>
            <w:tcW w:w="2464" w:type="dxa"/>
          </w:tcPr>
          <w:p w:rsidR="008C2784" w:rsidRPr="004D3578" w:rsidRDefault="008C2784" w:rsidP="008C2784">
            <w:pPr>
              <w:pStyle w:val="TAR"/>
            </w:pPr>
          </w:p>
        </w:tc>
      </w:tr>
    </w:tbl>
    <w:p w:rsidR="008C2784" w:rsidRDefault="008C2784" w:rsidP="008C2784">
      <w:pPr>
        <w:pStyle w:val="Heading5"/>
      </w:pPr>
      <w:bookmarkStart w:id="48" w:name="_Toc20504343"/>
      <w:r>
        <w:t>5.2.2.2.2</w:t>
      </w:r>
      <w:r>
        <w:tab/>
        <w:t>Location_Info_Subscribe_Event</w:t>
      </w:r>
      <w:bookmarkEnd w:id="48"/>
    </w:p>
    <w:p w:rsidR="008C2784" w:rsidRDefault="008C2784" w:rsidP="008C2784">
      <w:pPr>
        <w:pStyle w:val="Heading6"/>
      </w:pPr>
      <w:bookmarkStart w:id="49" w:name="_Toc20504344"/>
      <w:r>
        <w:t>5.2.2.2.2.1</w:t>
      </w:r>
      <w:r>
        <w:tab/>
        <w:t>General</w:t>
      </w:r>
      <w:bookmarkEnd w:id="49"/>
    </w:p>
    <w:p w:rsidR="008C2784" w:rsidRPr="00104824" w:rsidRDefault="008C2784" w:rsidP="008C2784">
      <w:pPr>
        <w:pStyle w:val="Heading6"/>
      </w:pPr>
      <w:bookmarkStart w:id="50" w:name="_Toc20504345"/>
      <w:r>
        <w:t>5.2.2.2.2.2</w:t>
      </w:r>
      <w:r>
        <w:tab/>
        <w:t>&lt;Description&gt; Location_Info_Subscribe_Event service operation</w:t>
      </w:r>
      <w:bookmarkEnd w:id="50"/>
    </w:p>
    <w:p w:rsidR="008C2784" w:rsidRDefault="00E4292D" w:rsidP="008C2784">
      <w:pPr>
        <w:pStyle w:val="Heading5"/>
      </w:pPr>
      <w:bookmarkStart w:id="51" w:name="_Toc20504346"/>
      <w:r>
        <w:t>5.2.2.2.3</w:t>
      </w:r>
      <w:r w:rsidR="008C2784">
        <w:tab/>
        <w:t>Location_</w:t>
      </w:r>
      <w:r w:rsidR="00D07822">
        <w:t>Info_Notify_Event</w:t>
      </w:r>
      <w:bookmarkEnd w:id="51"/>
    </w:p>
    <w:p w:rsidR="008C2784" w:rsidRDefault="00E4292D" w:rsidP="008C2784">
      <w:pPr>
        <w:pStyle w:val="Heading6"/>
      </w:pPr>
      <w:bookmarkStart w:id="52" w:name="_Toc20504347"/>
      <w:r>
        <w:t>5.2.2.2.3</w:t>
      </w:r>
      <w:r w:rsidR="008C2784">
        <w:t>.1</w:t>
      </w:r>
      <w:r w:rsidR="008C2784">
        <w:tab/>
        <w:t>General</w:t>
      </w:r>
      <w:bookmarkEnd w:id="52"/>
    </w:p>
    <w:p w:rsidR="008C2784" w:rsidRPr="00104824" w:rsidRDefault="00E4292D" w:rsidP="008C2784">
      <w:pPr>
        <w:pStyle w:val="Heading6"/>
      </w:pPr>
      <w:bookmarkStart w:id="53" w:name="_Toc20504348"/>
      <w:r>
        <w:t>5.2.2.2.3</w:t>
      </w:r>
      <w:r w:rsidR="008C2784">
        <w:t>.2</w:t>
      </w:r>
      <w:r w:rsidR="008C2784">
        <w:tab/>
        <w:t>&lt;Description&gt; Location_</w:t>
      </w:r>
      <w:r w:rsidR="00D07822">
        <w:t>Info_Notify_Event</w:t>
      </w:r>
      <w:r w:rsidR="008C2784">
        <w:t xml:space="preserve"> service operation</w:t>
      </w:r>
      <w:bookmarkEnd w:id="53"/>
    </w:p>
    <w:p w:rsidR="00811683" w:rsidRDefault="00811683" w:rsidP="00811683">
      <w:pPr>
        <w:pStyle w:val="Heading3"/>
      </w:pPr>
      <w:bookmarkStart w:id="54" w:name="_Toc20504349"/>
      <w:r>
        <w:t>5.2.3</w:t>
      </w:r>
      <w:r>
        <w:tab/>
        <w:t>SS_Obtain_Location_Info API</w:t>
      </w:r>
      <w:bookmarkEnd w:id="54"/>
    </w:p>
    <w:p w:rsidR="00A9112E" w:rsidRDefault="00A9112E" w:rsidP="00A9112E">
      <w:pPr>
        <w:pStyle w:val="Heading4"/>
      </w:pPr>
      <w:bookmarkStart w:id="55" w:name="_Toc20504350"/>
      <w:r>
        <w:t>5.2.3.1</w:t>
      </w:r>
      <w:r>
        <w:tab/>
        <w:t>Service Description</w:t>
      </w:r>
      <w:bookmarkEnd w:id="55"/>
    </w:p>
    <w:p w:rsidR="00A9112E" w:rsidRPr="006719C9" w:rsidRDefault="00A9112E" w:rsidP="00A9112E">
      <w:pPr>
        <w:pStyle w:val="Heading5"/>
      </w:pPr>
      <w:bookmarkStart w:id="56" w:name="_Toc20504351"/>
      <w:r>
        <w:t>5.2.3.1.1</w:t>
      </w:r>
      <w:r>
        <w:tab/>
        <w:t>Overview</w:t>
      </w:r>
      <w:bookmarkEnd w:id="56"/>
    </w:p>
    <w:p w:rsidR="00A9112E" w:rsidRDefault="00A9112E" w:rsidP="00A9112E">
      <w:pPr>
        <w:pStyle w:val="Heading4"/>
      </w:pPr>
      <w:bookmarkStart w:id="57" w:name="_Toc20504352"/>
      <w:r>
        <w:t>5.2.3.2</w:t>
      </w:r>
      <w:r>
        <w:tab/>
        <w:t>Service Operations</w:t>
      </w:r>
      <w:bookmarkEnd w:id="57"/>
    </w:p>
    <w:p w:rsidR="00A9112E" w:rsidRDefault="00A9112E" w:rsidP="00A9112E">
      <w:pPr>
        <w:pStyle w:val="Heading5"/>
      </w:pPr>
      <w:bookmarkStart w:id="58" w:name="_Toc20504353"/>
      <w:r>
        <w:t>5.2.3.2.1</w:t>
      </w:r>
      <w:r>
        <w:tab/>
        <w:t>Introduction</w:t>
      </w:r>
      <w:bookmarkEnd w:id="58"/>
    </w:p>
    <w:p w:rsidR="00A9112E" w:rsidRDefault="00A9112E" w:rsidP="00A9112E">
      <w:r>
        <w:t>The service operation defined for SS_Obtain_Location_Info API is shown in the table 5.2.3.2.1-1.</w:t>
      </w:r>
    </w:p>
    <w:p w:rsidR="00A9112E" w:rsidRPr="004D3578" w:rsidRDefault="00A9112E" w:rsidP="00A9112E">
      <w:pPr>
        <w:pStyle w:val="TH"/>
      </w:pPr>
      <w:r>
        <w:t>Table 5.2.3.2.1-1</w:t>
      </w:r>
      <w:r w:rsidRPr="004D3578">
        <w:t xml:space="preserve">: </w:t>
      </w:r>
      <w:r>
        <w:t>Operations of the SS_</w:t>
      </w:r>
      <w:r w:rsidR="005C63C3">
        <w:t>Obtain</w:t>
      </w:r>
      <w:r>
        <w:t>_</w:t>
      </w:r>
      <w:r w:rsidR="005C63C3">
        <w:t>Location_Info</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9112E" w:rsidRPr="004D3578" w:rsidTr="005B375F">
        <w:trPr>
          <w:jc w:val="center"/>
        </w:trPr>
        <w:tc>
          <w:tcPr>
            <w:tcW w:w="2464" w:type="dxa"/>
            <w:shd w:val="clear" w:color="auto" w:fill="D9D9D9"/>
          </w:tcPr>
          <w:p w:rsidR="00A9112E" w:rsidRPr="004D3578" w:rsidRDefault="00A9112E" w:rsidP="005B375F">
            <w:pPr>
              <w:pStyle w:val="TAH"/>
            </w:pPr>
            <w:r>
              <w:t>Service operation name</w:t>
            </w:r>
          </w:p>
        </w:tc>
        <w:tc>
          <w:tcPr>
            <w:tcW w:w="2464" w:type="dxa"/>
            <w:shd w:val="clear" w:color="auto" w:fill="D9D9D9"/>
          </w:tcPr>
          <w:p w:rsidR="00A9112E" w:rsidRPr="004D3578" w:rsidRDefault="00A9112E" w:rsidP="005B375F">
            <w:pPr>
              <w:pStyle w:val="TAH"/>
            </w:pPr>
            <w:r>
              <w:t>Description</w:t>
            </w:r>
          </w:p>
        </w:tc>
        <w:tc>
          <w:tcPr>
            <w:tcW w:w="2464" w:type="dxa"/>
            <w:shd w:val="clear" w:color="auto" w:fill="D9D9D9"/>
          </w:tcPr>
          <w:p w:rsidR="00A9112E" w:rsidRPr="004D3578" w:rsidRDefault="00A9112E" w:rsidP="005B375F">
            <w:pPr>
              <w:pStyle w:val="TAH"/>
            </w:pPr>
            <w:r>
              <w:t>Initiated by</w:t>
            </w:r>
          </w:p>
        </w:tc>
      </w:tr>
      <w:tr w:rsidR="00A9112E" w:rsidRPr="004D3578" w:rsidTr="005B375F">
        <w:trPr>
          <w:jc w:val="center"/>
        </w:trPr>
        <w:tc>
          <w:tcPr>
            <w:tcW w:w="2464" w:type="dxa"/>
          </w:tcPr>
          <w:p w:rsidR="00A9112E" w:rsidRPr="004D3578" w:rsidRDefault="00A9112E" w:rsidP="00A9112E">
            <w:pPr>
              <w:pStyle w:val="TAL"/>
            </w:pPr>
            <w:r>
              <w:t>Obtain_Location_Info</w:t>
            </w:r>
          </w:p>
        </w:tc>
        <w:tc>
          <w:tcPr>
            <w:tcW w:w="2464" w:type="dxa"/>
          </w:tcPr>
          <w:p w:rsidR="00A9112E" w:rsidRPr="004D3578" w:rsidRDefault="00A9112E" w:rsidP="005B375F">
            <w:pPr>
              <w:pStyle w:val="TAC"/>
            </w:pPr>
          </w:p>
        </w:tc>
        <w:tc>
          <w:tcPr>
            <w:tcW w:w="2464" w:type="dxa"/>
          </w:tcPr>
          <w:p w:rsidR="00A9112E" w:rsidRPr="004D3578" w:rsidRDefault="00A9112E" w:rsidP="005B375F">
            <w:pPr>
              <w:pStyle w:val="TAR"/>
            </w:pPr>
          </w:p>
        </w:tc>
      </w:tr>
    </w:tbl>
    <w:p w:rsidR="00A9112E" w:rsidRDefault="00A9112E" w:rsidP="00A9112E">
      <w:pPr>
        <w:pStyle w:val="Heading5"/>
      </w:pPr>
      <w:bookmarkStart w:id="59" w:name="_Toc20504354"/>
      <w:r>
        <w:t>5.2.3.2.2</w:t>
      </w:r>
      <w:r>
        <w:tab/>
        <w:t>Obtain_Location_Info</w:t>
      </w:r>
      <w:bookmarkEnd w:id="59"/>
    </w:p>
    <w:p w:rsidR="00A9112E" w:rsidRDefault="00A9112E" w:rsidP="00A9112E">
      <w:pPr>
        <w:pStyle w:val="Heading6"/>
      </w:pPr>
      <w:bookmarkStart w:id="60" w:name="_Toc20504355"/>
      <w:r>
        <w:t>5.2.3.2.2.1</w:t>
      </w:r>
      <w:r>
        <w:tab/>
        <w:t>General</w:t>
      </w:r>
      <w:bookmarkEnd w:id="60"/>
    </w:p>
    <w:p w:rsidR="00A9112E" w:rsidRPr="00104824" w:rsidRDefault="00A9112E" w:rsidP="00A9112E">
      <w:pPr>
        <w:pStyle w:val="Heading6"/>
      </w:pPr>
      <w:bookmarkStart w:id="61" w:name="_Toc20504356"/>
      <w:r>
        <w:t>5.2.3.2.2.2</w:t>
      </w:r>
      <w:r>
        <w:tab/>
        <w:t>&lt;Description&gt; Obtain_Location_Info service operation</w:t>
      </w:r>
      <w:bookmarkEnd w:id="61"/>
    </w:p>
    <w:p w:rsidR="008656F0" w:rsidRDefault="007B0D1A" w:rsidP="008656F0">
      <w:pPr>
        <w:pStyle w:val="Heading2"/>
      </w:pPr>
      <w:bookmarkStart w:id="62" w:name="_Toc20504357"/>
      <w:r>
        <w:t>5.3</w:t>
      </w:r>
      <w:r w:rsidR="008656F0">
        <w:tab/>
      </w:r>
      <w:r w:rsidR="00083ECB">
        <w:t>G</w:t>
      </w:r>
      <w:r>
        <w:t>roup management</w:t>
      </w:r>
      <w:r w:rsidR="00083ECB">
        <w:t xml:space="preserve"> APIs</w:t>
      </w:r>
      <w:bookmarkEnd w:id="62"/>
    </w:p>
    <w:p w:rsidR="00B258DF" w:rsidRDefault="00B258DF" w:rsidP="00B258DF">
      <w:pPr>
        <w:pStyle w:val="Heading3"/>
      </w:pPr>
      <w:bookmarkStart w:id="63" w:name="_Toc20504358"/>
      <w:r>
        <w:t>5.3.1</w:t>
      </w:r>
      <w:r>
        <w:tab/>
        <w:t>SS_Query_Group_Info</w:t>
      </w:r>
      <w:r w:rsidR="00C73549">
        <w:t xml:space="preserve"> API</w:t>
      </w:r>
      <w:bookmarkEnd w:id="63"/>
    </w:p>
    <w:p w:rsidR="000F12EF" w:rsidRDefault="000F12EF" w:rsidP="000F12EF">
      <w:pPr>
        <w:pStyle w:val="Heading4"/>
      </w:pPr>
      <w:bookmarkStart w:id="64" w:name="_Toc20504359"/>
      <w:r>
        <w:t>5.3.1.1</w:t>
      </w:r>
      <w:r>
        <w:tab/>
        <w:t>Service Description</w:t>
      </w:r>
      <w:bookmarkEnd w:id="64"/>
    </w:p>
    <w:p w:rsidR="000F12EF" w:rsidRPr="006719C9" w:rsidRDefault="000F12EF" w:rsidP="000F12EF">
      <w:pPr>
        <w:pStyle w:val="Heading5"/>
      </w:pPr>
      <w:bookmarkStart w:id="65" w:name="_Toc20504360"/>
      <w:r>
        <w:t>5.3.1.1.1</w:t>
      </w:r>
      <w:r>
        <w:tab/>
        <w:t>Overview</w:t>
      </w:r>
      <w:bookmarkEnd w:id="65"/>
    </w:p>
    <w:p w:rsidR="000F12EF" w:rsidRDefault="000F12EF" w:rsidP="000F12EF">
      <w:pPr>
        <w:pStyle w:val="Heading4"/>
      </w:pPr>
      <w:bookmarkStart w:id="66" w:name="_Toc20504361"/>
      <w:r>
        <w:t>5.3.1.2</w:t>
      </w:r>
      <w:r>
        <w:tab/>
        <w:t>Service Operations</w:t>
      </w:r>
      <w:bookmarkEnd w:id="66"/>
    </w:p>
    <w:p w:rsidR="000F12EF" w:rsidRDefault="000F12EF" w:rsidP="000F12EF">
      <w:pPr>
        <w:pStyle w:val="Heading5"/>
      </w:pPr>
      <w:bookmarkStart w:id="67" w:name="_Toc20504362"/>
      <w:r>
        <w:t>5.3.1.2.1</w:t>
      </w:r>
      <w:r>
        <w:tab/>
        <w:t>Introduction</w:t>
      </w:r>
      <w:bookmarkEnd w:id="67"/>
    </w:p>
    <w:p w:rsidR="000F12EF" w:rsidRDefault="000F12EF" w:rsidP="000F12EF">
      <w:r>
        <w:t>The service operation defined for SS_Query_Group_Info API is shown in the table 5.3.1.2.1-1.</w:t>
      </w:r>
    </w:p>
    <w:p w:rsidR="000F12EF" w:rsidRPr="004D3578" w:rsidRDefault="000F12EF" w:rsidP="000F12EF">
      <w:pPr>
        <w:pStyle w:val="TH"/>
      </w:pPr>
      <w:r>
        <w:lastRenderedPageBreak/>
        <w:t>Table 5.3.1.2.1-1</w:t>
      </w:r>
      <w:r w:rsidRPr="004D3578">
        <w:t xml:space="preserve">: </w:t>
      </w:r>
      <w:r>
        <w:t>Operations of the SS_Query_Group_Info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F12EF" w:rsidRPr="004D3578" w:rsidTr="005B375F">
        <w:trPr>
          <w:jc w:val="center"/>
        </w:trPr>
        <w:tc>
          <w:tcPr>
            <w:tcW w:w="2464" w:type="dxa"/>
            <w:shd w:val="clear" w:color="auto" w:fill="D9D9D9"/>
          </w:tcPr>
          <w:p w:rsidR="000F12EF" w:rsidRPr="004D3578" w:rsidRDefault="000F12EF" w:rsidP="005B375F">
            <w:pPr>
              <w:pStyle w:val="TAH"/>
            </w:pPr>
            <w:r>
              <w:t>Service operation name</w:t>
            </w:r>
          </w:p>
        </w:tc>
        <w:tc>
          <w:tcPr>
            <w:tcW w:w="2464" w:type="dxa"/>
            <w:shd w:val="clear" w:color="auto" w:fill="D9D9D9"/>
          </w:tcPr>
          <w:p w:rsidR="000F12EF" w:rsidRPr="004D3578" w:rsidRDefault="000F12EF" w:rsidP="005B375F">
            <w:pPr>
              <w:pStyle w:val="TAH"/>
            </w:pPr>
            <w:r>
              <w:t>Description</w:t>
            </w:r>
          </w:p>
        </w:tc>
        <w:tc>
          <w:tcPr>
            <w:tcW w:w="2464" w:type="dxa"/>
            <w:shd w:val="clear" w:color="auto" w:fill="D9D9D9"/>
          </w:tcPr>
          <w:p w:rsidR="000F12EF" w:rsidRPr="004D3578" w:rsidRDefault="000F12EF" w:rsidP="005B375F">
            <w:pPr>
              <w:pStyle w:val="TAH"/>
            </w:pPr>
            <w:r>
              <w:t>Initiated by</w:t>
            </w:r>
          </w:p>
        </w:tc>
      </w:tr>
      <w:tr w:rsidR="000F12EF" w:rsidRPr="004D3578" w:rsidTr="005B375F">
        <w:trPr>
          <w:jc w:val="center"/>
        </w:trPr>
        <w:tc>
          <w:tcPr>
            <w:tcW w:w="2464" w:type="dxa"/>
          </w:tcPr>
          <w:p w:rsidR="000F12EF" w:rsidRPr="004D3578" w:rsidRDefault="000F12EF" w:rsidP="005B375F">
            <w:pPr>
              <w:pStyle w:val="TAL"/>
            </w:pPr>
            <w:r>
              <w:t>Query_Group_Info</w:t>
            </w:r>
          </w:p>
        </w:tc>
        <w:tc>
          <w:tcPr>
            <w:tcW w:w="2464" w:type="dxa"/>
          </w:tcPr>
          <w:p w:rsidR="000F12EF" w:rsidRPr="004D3578" w:rsidRDefault="000F12EF" w:rsidP="005B375F">
            <w:pPr>
              <w:pStyle w:val="TAC"/>
            </w:pPr>
          </w:p>
        </w:tc>
        <w:tc>
          <w:tcPr>
            <w:tcW w:w="2464" w:type="dxa"/>
          </w:tcPr>
          <w:p w:rsidR="000F12EF" w:rsidRPr="004D3578" w:rsidRDefault="000F12EF" w:rsidP="005B375F">
            <w:pPr>
              <w:pStyle w:val="TAR"/>
            </w:pPr>
          </w:p>
        </w:tc>
      </w:tr>
    </w:tbl>
    <w:p w:rsidR="000F12EF" w:rsidRDefault="000F12EF" w:rsidP="000F12EF">
      <w:pPr>
        <w:pStyle w:val="Heading5"/>
      </w:pPr>
      <w:bookmarkStart w:id="68" w:name="_Toc20504363"/>
      <w:r>
        <w:t>5.3.1.2.2</w:t>
      </w:r>
      <w:r>
        <w:tab/>
        <w:t>Query_Group_Info</w:t>
      </w:r>
      <w:bookmarkEnd w:id="68"/>
    </w:p>
    <w:p w:rsidR="000F12EF" w:rsidRDefault="000F12EF" w:rsidP="000F12EF">
      <w:pPr>
        <w:pStyle w:val="Heading6"/>
      </w:pPr>
      <w:bookmarkStart w:id="69" w:name="_Toc20504364"/>
      <w:r>
        <w:t>5.3.1.2.2.1</w:t>
      </w:r>
      <w:r>
        <w:tab/>
        <w:t>General</w:t>
      </w:r>
      <w:bookmarkEnd w:id="69"/>
    </w:p>
    <w:p w:rsidR="000F12EF" w:rsidRPr="000F12EF" w:rsidRDefault="000F12EF" w:rsidP="000F12EF">
      <w:pPr>
        <w:pStyle w:val="Heading6"/>
      </w:pPr>
      <w:bookmarkStart w:id="70" w:name="_Toc20504365"/>
      <w:r>
        <w:t>5.3.1.2.2.2</w:t>
      </w:r>
      <w:r>
        <w:tab/>
      </w:r>
      <w:r>
        <w:tab/>
        <w:t>&lt;Description&gt; Query_Group_Info service operation</w:t>
      </w:r>
      <w:bookmarkEnd w:id="70"/>
    </w:p>
    <w:p w:rsidR="00B258DF" w:rsidRDefault="00B258DF" w:rsidP="00B258DF">
      <w:pPr>
        <w:pStyle w:val="Heading3"/>
      </w:pPr>
      <w:bookmarkStart w:id="71" w:name="_Toc20504366"/>
      <w:r>
        <w:t>5.3.2</w:t>
      </w:r>
      <w:r>
        <w:tab/>
        <w:t>SS_Obtain_Group_Configuration</w:t>
      </w:r>
      <w:r w:rsidR="00C73549">
        <w:t xml:space="preserve"> API</w:t>
      </w:r>
      <w:bookmarkEnd w:id="71"/>
    </w:p>
    <w:p w:rsidR="009B56A2" w:rsidRDefault="009B56A2" w:rsidP="009B56A2">
      <w:pPr>
        <w:pStyle w:val="Heading4"/>
      </w:pPr>
      <w:bookmarkStart w:id="72" w:name="_Toc20504367"/>
      <w:r>
        <w:t>5.3.2.1</w:t>
      </w:r>
      <w:r>
        <w:tab/>
        <w:t>Service Description</w:t>
      </w:r>
      <w:bookmarkEnd w:id="72"/>
    </w:p>
    <w:p w:rsidR="009B56A2" w:rsidRPr="006719C9" w:rsidRDefault="009B56A2" w:rsidP="009B56A2">
      <w:pPr>
        <w:pStyle w:val="Heading5"/>
      </w:pPr>
      <w:bookmarkStart w:id="73" w:name="_Toc20504368"/>
      <w:r>
        <w:t>5.3.2.1.1</w:t>
      </w:r>
      <w:r>
        <w:tab/>
        <w:t>Overview</w:t>
      </w:r>
      <w:bookmarkEnd w:id="73"/>
    </w:p>
    <w:p w:rsidR="009B56A2" w:rsidRDefault="009B56A2" w:rsidP="009B56A2">
      <w:pPr>
        <w:pStyle w:val="Heading4"/>
      </w:pPr>
      <w:bookmarkStart w:id="74" w:name="_Toc20504369"/>
      <w:r>
        <w:t>5.3.2.2</w:t>
      </w:r>
      <w:r>
        <w:tab/>
        <w:t>Service Operations</w:t>
      </w:r>
      <w:bookmarkEnd w:id="74"/>
    </w:p>
    <w:p w:rsidR="009B56A2" w:rsidRDefault="009B56A2" w:rsidP="009B56A2">
      <w:pPr>
        <w:pStyle w:val="Heading5"/>
      </w:pPr>
      <w:bookmarkStart w:id="75" w:name="_Toc20504370"/>
      <w:r>
        <w:t>5.3.2.2.1</w:t>
      </w:r>
      <w:r>
        <w:tab/>
        <w:t>Introduction</w:t>
      </w:r>
      <w:bookmarkEnd w:id="75"/>
    </w:p>
    <w:p w:rsidR="009B56A2" w:rsidRDefault="009B56A2" w:rsidP="009B56A2">
      <w:r>
        <w:t>The service operation defined for SS_Obtain_Group_Configuration API is shown in the table 5.3.2.2.1-1.</w:t>
      </w:r>
    </w:p>
    <w:p w:rsidR="009B56A2" w:rsidRPr="004D3578" w:rsidRDefault="009B56A2" w:rsidP="009B56A2">
      <w:pPr>
        <w:pStyle w:val="TH"/>
      </w:pPr>
      <w:r>
        <w:t>Table 5.3.2.2.1-1</w:t>
      </w:r>
      <w:r w:rsidRPr="004D3578">
        <w:t xml:space="preserve">: </w:t>
      </w:r>
      <w:r>
        <w:t>Operations of the SS_</w:t>
      </w:r>
      <w:r w:rsidR="00001E85">
        <w:t>Obtain_</w:t>
      </w:r>
      <w:r>
        <w:t>Group_</w:t>
      </w:r>
      <w:r w:rsidR="00001E85">
        <w:t>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9B56A2" w:rsidRPr="004D3578" w:rsidTr="005B375F">
        <w:trPr>
          <w:jc w:val="center"/>
        </w:trPr>
        <w:tc>
          <w:tcPr>
            <w:tcW w:w="2464" w:type="dxa"/>
            <w:shd w:val="clear" w:color="auto" w:fill="D9D9D9"/>
          </w:tcPr>
          <w:p w:rsidR="009B56A2" w:rsidRPr="004D3578" w:rsidRDefault="009B56A2" w:rsidP="005B375F">
            <w:pPr>
              <w:pStyle w:val="TAH"/>
            </w:pPr>
            <w:r>
              <w:t>Service operation name</w:t>
            </w:r>
          </w:p>
        </w:tc>
        <w:tc>
          <w:tcPr>
            <w:tcW w:w="2464" w:type="dxa"/>
            <w:shd w:val="clear" w:color="auto" w:fill="D9D9D9"/>
          </w:tcPr>
          <w:p w:rsidR="009B56A2" w:rsidRPr="004D3578" w:rsidRDefault="009B56A2" w:rsidP="005B375F">
            <w:pPr>
              <w:pStyle w:val="TAH"/>
            </w:pPr>
            <w:r>
              <w:t>Description</w:t>
            </w:r>
          </w:p>
        </w:tc>
        <w:tc>
          <w:tcPr>
            <w:tcW w:w="2464" w:type="dxa"/>
            <w:shd w:val="clear" w:color="auto" w:fill="D9D9D9"/>
          </w:tcPr>
          <w:p w:rsidR="009B56A2" w:rsidRPr="004D3578" w:rsidRDefault="009B56A2" w:rsidP="005B375F">
            <w:pPr>
              <w:pStyle w:val="TAH"/>
            </w:pPr>
            <w:r>
              <w:t>Initiated by</w:t>
            </w:r>
          </w:p>
        </w:tc>
      </w:tr>
      <w:tr w:rsidR="009B56A2" w:rsidRPr="004D3578" w:rsidTr="005B375F">
        <w:trPr>
          <w:jc w:val="center"/>
        </w:trPr>
        <w:tc>
          <w:tcPr>
            <w:tcW w:w="2464" w:type="dxa"/>
          </w:tcPr>
          <w:p w:rsidR="009B56A2" w:rsidRPr="004D3578" w:rsidRDefault="009B56A2" w:rsidP="009B56A2">
            <w:pPr>
              <w:pStyle w:val="TAL"/>
            </w:pPr>
            <w:r>
              <w:t>Obtain_Group_Configuration</w:t>
            </w:r>
          </w:p>
        </w:tc>
        <w:tc>
          <w:tcPr>
            <w:tcW w:w="2464" w:type="dxa"/>
          </w:tcPr>
          <w:p w:rsidR="009B56A2" w:rsidRPr="004D3578" w:rsidRDefault="009B56A2" w:rsidP="005B375F">
            <w:pPr>
              <w:pStyle w:val="TAC"/>
            </w:pPr>
          </w:p>
        </w:tc>
        <w:tc>
          <w:tcPr>
            <w:tcW w:w="2464" w:type="dxa"/>
          </w:tcPr>
          <w:p w:rsidR="009B56A2" w:rsidRPr="004D3578" w:rsidRDefault="009B56A2" w:rsidP="005B375F">
            <w:pPr>
              <w:pStyle w:val="TAR"/>
            </w:pPr>
          </w:p>
        </w:tc>
      </w:tr>
    </w:tbl>
    <w:p w:rsidR="009B56A2" w:rsidRDefault="009B56A2" w:rsidP="009B56A2">
      <w:pPr>
        <w:pStyle w:val="Heading5"/>
      </w:pPr>
      <w:bookmarkStart w:id="76" w:name="_Toc20504371"/>
      <w:r>
        <w:t>5.3.2.2.2</w:t>
      </w:r>
      <w:r>
        <w:tab/>
        <w:t>Obtain_Group_Configuration</w:t>
      </w:r>
      <w:bookmarkEnd w:id="76"/>
    </w:p>
    <w:p w:rsidR="009B56A2" w:rsidRDefault="009B56A2" w:rsidP="009B56A2">
      <w:pPr>
        <w:pStyle w:val="Heading6"/>
      </w:pPr>
      <w:bookmarkStart w:id="77" w:name="_Toc20504372"/>
      <w:r>
        <w:t>5.3.2.2.2.1</w:t>
      </w:r>
      <w:r>
        <w:tab/>
        <w:t>General</w:t>
      </w:r>
      <w:bookmarkEnd w:id="77"/>
    </w:p>
    <w:p w:rsidR="009B56A2" w:rsidRPr="000F12EF" w:rsidRDefault="009B56A2" w:rsidP="009B56A2">
      <w:pPr>
        <w:pStyle w:val="Heading6"/>
      </w:pPr>
      <w:bookmarkStart w:id="78" w:name="_Toc20504373"/>
      <w:r>
        <w:t>5.3.2.2.2.2</w:t>
      </w:r>
      <w:r>
        <w:tab/>
      </w:r>
      <w:r>
        <w:tab/>
        <w:t>&lt;Description&gt; Obtain_Group_Configuration service operation</w:t>
      </w:r>
      <w:bookmarkEnd w:id="78"/>
    </w:p>
    <w:p w:rsidR="00B258DF" w:rsidRDefault="00B258DF" w:rsidP="00B258DF">
      <w:pPr>
        <w:pStyle w:val="Heading3"/>
      </w:pPr>
      <w:bookmarkStart w:id="79" w:name="_Toc20504374"/>
      <w:r>
        <w:t>5.3.3</w:t>
      </w:r>
      <w:r>
        <w:tab/>
        <w:t>SS_Store_Group_Membership_Configuration</w:t>
      </w:r>
      <w:r w:rsidR="00C73549">
        <w:t xml:space="preserve"> API</w:t>
      </w:r>
      <w:bookmarkEnd w:id="79"/>
    </w:p>
    <w:p w:rsidR="007968C6" w:rsidRDefault="007968C6" w:rsidP="007968C6">
      <w:pPr>
        <w:pStyle w:val="Heading4"/>
      </w:pPr>
      <w:bookmarkStart w:id="80" w:name="_Toc20504375"/>
      <w:r>
        <w:t>5.3.3.1</w:t>
      </w:r>
      <w:r>
        <w:tab/>
        <w:t>Service Description</w:t>
      </w:r>
      <w:bookmarkEnd w:id="80"/>
    </w:p>
    <w:p w:rsidR="007968C6" w:rsidRPr="006719C9" w:rsidRDefault="007968C6" w:rsidP="007968C6">
      <w:pPr>
        <w:pStyle w:val="Heading5"/>
      </w:pPr>
      <w:bookmarkStart w:id="81" w:name="_Toc20504376"/>
      <w:r>
        <w:t>5.3.3.1.1</w:t>
      </w:r>
      <w:r>
        <w:tab/>
        <w:t>Overview</w:t>
      </w:r>
      <w:bookmarkEnd w:id="81"/>
    </w:p>
    <w:p w:rsidR="007968C6" w:rsidRDefault="007968C6" w:rsidP="007968C6">
      <w:pPr>
        <w:pStyle w:val="Heading4"/>
      </w:pPr>
      <w:bookmarkStart w:id="82" w:name="_Toc20504377"/>
      <w:r>
        <w:t>5.3.3.2</w:t>
      </w:r>
      <w:r>
        <w:tab/>
        <w:t>Service Operations</w:t>
      </w:r>
      <w:bookmarkEnd w:id="82"/>
    </w:p>
    <w:p w:rsidR="007968C6" w:rsidRDefault="007968C6" w:rsidP="007968C6">
      <w:pPr>
        <w:pStyle w:val="Heading5"/>
      </w:pPr>
      <w:bookmarkStart w:id="83" w:name="_Toc20504378"/>
      <w:r>
        <w:t>5.3.3.2.1</w:t>
      </w:r>
      <w:r>
        <w:tab/>
        <w:t>Introduction</w:t>
      </w:r>
      <w:bookmarkEnd w:id="83"/>
    </w:p>
    <w:p w:rsidR="007968C6" w:rsidRDefault="007968C6" w:rsidP="007968C6">
      <w:r>
        <w:t>The service operation defined for SS_Store_Group_Membership_Configuration API is shown in the table 5.3.3.2.1-1.</w:t>
      </w:r>
    </w:p>
    <w:p w:rsidR="007968C6" w:rsidRPr="004D3578" w:rsidRDefault="007968C6" w:rsidP="007968C6">
      <w:pPr>
        <w:pStyle w:val="TH"/>
      </w:pPr>
      <w:r>
        <w:lastRenderedPageBreak/>
        <w:t>Table 5.3.3.2.1-1</w:t>
      </w:r>
      <w:r w:rsidRPr="004D3578">
        <w:t xml:space="preserve">: </w:t>
      </w:r>
      <w:r>
        <w:t>Operations of the SS_</w:t>
      </w:r>
      <w:r w:rsidR="0072228D">
        <w:t>Store_</w:t>
      </w:r>
      <w:r>
        <w:t>Group_</w:t>
      </w:r>
      <w:r w:rsidR="0072228D">
        <w:t>Membership_Configuration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7968C6" w:rsidRPr="004D3578" w:rsidTr="005B375F">
        <w:trPr>
          <w:jc w:val="center"/>
        </w:trPr>
        <w:tc>
          <w:tcPr>
            <w:tcW w:w="2464" w:type="dxa"/>
            <w:shd w:val="clear" w:color="auto" w:fill="D9D9D9"/>
          </w:tcPr>
          <w:p w:rsidR="007968C6" w:rsidRPr="004D3578" w:rsidRDefault="007968C6" w:rsidP="005B375F">
            <w:pPr>
              <w:pStyle w:val="TAH"/>
            </w:pPr>
            <w:r>
              <w:t>Service operation name</w:t>
            </w:r>
          </w:p>
        </w:tc>
        <w:tc>
          <w:tcPr>
            <w:tcW w:w="2464" w:type="dxa"/>
            <w:shd w:val="clear" w:color="auto" w:fill="D9D9D9"/>
          </w:tcPr>
          <w:p w:rsidR="007968C6" w:rsidRPr="004D3578" w:rsidRDefault="007968C6" w:rsidP="005B375F">
            <w:pPr>
              <w:pStyle w:val="TAH"/>
            </w:pPr>
            <w:r>
              <w:t>Description</w:t>
            </w:r>
          </w:p>
        </w:tc>
        <w:tc>
          <w:tcPr>
            <w:tcW w:w="2464" w:type="dxa"/>
            <w:shd w:val="clear" w:color="auto" w:fill="D9D9D9"/>
          </w:tcPr>
          <w:p w:rsidR="007968C6" w:rsidRPr="004D3578" w:rsidRDefault="007968C6" w:rsidP="005B375F">
            <w:pPr>
              <w:pStyle w:val="TAH"/>
            </w:pPr>
            <w:r>
              <w:t>Initiated by</w:t>
            </w:r>
          </w:p>
        </w:tc>
      </w:tr>
      <w:tr w:rsidR="007968C6" w:rsidRPr="004D3578" w:rsidTr="005B375F">
        <w:trPr>
          <w:jc w:val="center"/>
        </w:trPr>
        <w:tc>
          <w:tcPr>
            <w:tcW w:w="2464" w:type="dxa"/>
          </w:tcPr>
          <w:p w:rsidR="007968C6" w:rsidRPr="004D3578" w:rsidRDefault="007968C6" w:rsidP="005B375F">
            <w:pPr>
              <w:pStyle w:val="TAL"/>
            </w:pPr>
            <w:r>
              <w:t>Group_Membership_Configuration</w:t>
            </w:r>
          </w:p>
        </w:tc>
        <w:tc>
          <w:tcPr>
            <w:tcW w:w="2464" w:type="dxa"/>
          </w:tcPr>
          <w:p w:rsidR="007968C6" w:rsidRPr="004D3578" w:rsidRDefault="007968C6" w:rsidP="005B375F">
            <w:pPr>
              <w:pStyle w:val="TAC"/>
            </w:pPr>
          </w:p>
        </w:tc>
        <w:tc>
          <w:tcPr>
            <w:tcW w:w="2464" w:type="dxa"/>
          </w:tcPr>
          <w:p w:rsidR="007968C6" w:rsidRPr="004D3578" w:rsidRDefault="007968C6" w:rsidP="005B375F">
            <w:pPr>
              <w:pStyle w:val="TAR"/>
            </w:pPr>
          </w:p>
        </w:tc>
      </w:tr>
    </w:tbl>
    <w:p w:rsidR="007968C6" w:rsidRDefault="007968C6" w:rsidP="007968C6">
      <w:pPr>
        <w:pStyle w:val="Heading5"/>
      </w:pPr>
      <w:bookmarkStart w:id="84" w:name="_Toc20504379"/>
      <w:r>
        <w:t>5.3.3.2.2</w:t>
      </w:r>
      <w:r>
        <w:tab/>
        <w:t>Group_Membership_Configuration</w:t>
      </w:r>
      <w:bookmarkEnd w:id="84"/>
    </w:p>
    <w:p w:rsidR="007968C6" w:rsidRDefault="007968C6" w:rsidP="007968C6">
      <w:pPr>
        <w:pStyle w:val="Heading6"/>
      </w:pPr>
      <w:bookmarkStart w:id="85" w:name="_Toc20504380"/>
      <w:r>
        <w:t>5.3.3.2.2.1</w:t>
      </w:r>
      <w:r>
        <w:tab/>
        <w:t>General</w:t>
      </w:r>
      <w:bookmarkEnd w:id="85"/>
    </w:p>
    <w:p w:rsidR="007968C6" w:rsidRPr="007968C6" w:rsidRDefault="007968C6" w:rsidP="00650DF0">
      <w:pPr>
        <w:pStyle w:val="Heading6"/>
      </w:pPr>
      <w:bookmarkStart w:id="86" w:name="_Toc20504381"/>
      <w:r>
        <w:t>5.3.3.2.2.2</w:t>
      </w:r>
      <w:r>
        <w:tab/>
      </w:r>
      <w:r>
        <w:tab/>
        <w:t>&lt;Description&gt; Group_Membership_Configuration service operation</w:t>
      </w:r>
      <w:bookmarkEnd w:id="86"/>
    </w:p>
    <w:p w:rsidR="00B258DF" w:rsidRDefault="00B258DF" w:rsidP="00B258DF">
      <w:pPr>
        <w:pStyle w:val="Heading3"/>
      </w:pPr>
      <w:bookmarkStart w:id="87" w:name="_Toc20504382"/>
      <w:r>
        <w:t>5.3.4</w:t>
      </w:r>
      <w:r>
        <w:tab/>
        <w:t>SS_Group_Management_Events</w:t>
      </w:r>
      <w:r w:rsidR="00C73549">
        <w:t xml:space="preserve"> API</w:t>
      </w:r>
      <w:bookmarkEnd w:id="87"/>
    </w:p>
    <w:p w:rsidR="005B375F" w:rsidRDefault="005B375F" w:rsidP="005B375F">
      <w:pPr>
        <w:pStyle w:val="Heading4"/>
      </w:pPr>
      <w:bookmarkStart w:id="88" w:name="_Toc20504383"/>
      <w:r>
        <w:t>5.3.4.1</w:t>
      </w:r>
      <w:r>
        <w:tab/>
        <w:t>Service Description</w:t>
      </w:r>
      <w:bookmarkEnd w:id="88"/>
    </w:p>
    <w:p w:rsidR="005B375F" w:rsidRPr="006719C9" w:rsidRDefault="005B375F" w:rsidP="005B375F">
      <w:pPr>
        <w:pStyle w:val="Heading5"/>
      </w:pPr>
      <w:bookmarkStart w:id="89" w:name="_Toc20504384"/>
      <w:r>
        <w:t>5.3.4.1.1</w:t>
      </w:r>
      <w:r>
        <w:tab/>
        <w:t>Overview</w:t>
      </w:r>
      <w:bookmarkEnd w:id="89"/>
    </w:p>
    <w:p w:rsidR="005B375F" w:rsidRDefault="005B375F" w:rsidP="005B375F">
      <w:pPr>
        <w:pStyle w:val="Heading4"/>
      </w:pPr>
      <w:bookmarkStart w:id="90" w:name="_Toc20504385"/>
      <w:r>
        <w:t>5.3.4.2</w:t>
      </w:r>
      <w:r>
        <w:tab/>
        <w:t>Service Operations</w:t>
      </w:r>
      <w:bookmarkEnd w:id="90"/>
    </w:p>
    <w:p w:rsidR="005B375F" w:rsidRDefault="005B375F" w:rsidP="005B375F">
      <w:pPr>
        <w:pStyle w:val="Heading5"/>
      </w:pPr>
      <w:bookmarkStart w:id="91" w:name="_Toc20504386"/>
      <w:r>
        <w:t>5.3.4.2.1</w:t>
      </w:r>
      <w:r>
        <w:tab/>
        <w:t>Introduction</w:t>
      </w:r>
      <w:bookmarkEnd w:id="91"/>
    </w:p>
    <w:p w:rsidR="005B375F" w:rsidRDefault="005B375F" w:rsidP="005B375F">
      <w:r>
        <w:t>The service operation defined for SS_Group_Management_Events API is shown in the table 5.3.4.2.1-1.</w:t>
      </w:r>
    </w:p>
    <w:p w:rsidR="005B375F" w:rsidRPr="004D3578" w:rsidRDefault="005B375F" w:rsidP="005B375F">
      <w:pPr>
        <w:pStyle w:val="TH"/>
      </w:pPr>
      <w:r>
        <w:lastRenderedPageBreak/>
        <w:t>Table 5.3.4.2.1-1</w:t>
      </w:r>
      <w:r w:rsidRPr="004D3578">
        <w:t xml:space="preserve">: </w:t>
      </w:r>
      <w:r>
        <w:t>Operations of the SS_Group_Management_Events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5B375F" w:rsidRPr="004D3578" w:rsidTr="005B375F">
        <w:trPr>
          <w:jc w:val="center"/>
        </w:trPr>
        <w:tc>
          <w:tcPr>
            <w:tcW w:w="2464" w:type="dxa"/>
            <w:shd w:val="clear" w:color="auto" w:fill="D9D9D9"/>
          </w:tcPr>
          <w:p w:rsidR="005B375F" w:rsidRPr="004D3578" w:rsidRDefault="005B375F" w:rsidP="005B375F">
            <w:pPr>
              <w:pStyle w:val="TAH"/>
            </w:pPr>
            <w:r>
              <w:t>Service operation name</w:t>
            </w:r>
          </w:p>
        </w:tc>
        <w:tc>
          <w:tcPr>
            <w:tcW w:w="2464" w:type="dxa"/>
            <w:shd w:val="clear" w:color="auto" w:fill="D9D9D9"/>
          </w:tcPr>
          <w:p w:rsidR="005B375F" w:rsidRPr="004D3578" w:rsidRDefault="005B375F" w:rsidP="005B375F">
            <w:pPr>
              <w:pStyle w:val="TAH"/>
            </w:pPr>
            <w:r>
              <w:t>Description</w:t>
            </w:r>
          </w:p>
        </w:tc>
        <w:tc>
          <w:tcPr>
            <w:tcW w:w="2464" w:type="dxa"/>
            <w:shd w:val="clear" w:color="auto" w:fill="D9D9D9"/>
          </w:tcPr>
          <w:p w:rsidR="005B375F" w:rsidRPr="004D3578" w:rsidRDefault="005B375F" w:rsidP="005B375F">
            <w:pPr>
              <w:pStyle w:val="TAH"/>
            </w:pPr>
            <w:r>
              <w:t>Initiated by</w:t>
            </w:r>
          </w:p>
        </w:tc>
      </w:tr>
      <w:tr w:rsidR="005B375F" w:rsidRPr="004D3578" w:rsidTr="005B375F">
        <w:trPr>
          <w:jc w:val="center"/>
        </w:trPr>
        <w:tc>
          <w:tcPr>
            <w:tcW w:w="2464" w:type="dxa"/>
          </w:tcPr>
          <w:p w:rsidR="005B375F" w:rsidRPr="004D3578" w:rsidRDefault="005B375F" w:rsidP="005B375F">
            <w:pPr>
              <w:pStyle w:val="TAL"/>
            </w:pPr>
            <w:r>
              <w:t>Group_Info_Modification_Subscribe_Event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5B375F">
            <w:pPr>
              <w:pStyle w:val="TAL"/>
            </w:pPr>
            <w:r>
              <w:t>Group_Info_Modification_Notify_Event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r w:rsidR="005B375F" w:rsidRPr="004D3578" w:rsidTr="005B375F">
        <w:trPr>
          <w:jc w:val="center"/>
        </w:trPr>
        <w:tc>
          <w:tcPr>
            <w:tcW w:w="2464" w:type="dxa"/>
          </w:tcPr>
          <w:p w:rsidR="005B375F" w:rsidRDefault="005B375F" w:rsidP="00AB383F">
            <w:pPr>
              <w:pStyle w:val="TAL"/>
            </w:pPr>
            <w:r>
              <w:t>Group_</w:t>
            </w:r>
            <w:r w:rsidR="00AB383F">
              <w:t>Creation</w:t>
            </w:r>
            <w:r>
              <w:t>_</w:t>
            </w:r>
            <w:r w:rsidR="00AB383F">
              <w:t>Notify_</w:t>
            </w:r>
            <w:r>
              <w:t>Event</w:t>
            </w:r>
          </w:p>
        </w:tc>
        <w:tc>
          <w:tcPr>
            <w:tcW w:w="2464" w:type="dxa"/>
          </w:tcPr>
          <w:p w:rsidR="005B375F" w:rsidRPr="004D3578" w:rsidRDefault="005B375F" w:rsidP="005B375F">
            <w:pPr>
              <w:pStyle w:val="TAC"/>
            </w:pPr>
          </w:p>
        </w:tc>
        <w:tc>
          <w:tcPr>
            <w:tcW w:w="2464" w:type="dxa"/>
          </w:tcPr>
          <w:p w:rsidR="005B375F" w:rsidRPr="004D3578" w:rsidRDefault="005B375F" w:rsidP="005B375F">
            <w:pPr>
              <w:pStyle w:val="TAR"/>
            </w:pPr>
          </w:p>
        </w:tc>
      </w:tr>
    </w:tbl>
    <w:p w:rsidR="005B375F" w:rsidRDefault="005B375F" w:rsidP="005B375F">
      <w:pPr>
        <w:pStyle w:val="Heading5"/>
      </w:pPr>
      <w:bookmarkStart w:id="92" w:name="_Toc20504387"/>
      <w:r>
        <w:t>5.3.4.2.2</w:t>
      </w:r>
      <w:r>
        <w:tab/>
        <w:t>Group_</w:t>
      </w:r>
      <w:r w:rsidR="00AB383F">
        <w:t>Info_Modification_Subscribe_Event</w:t>
      </w:r>
      <w:bookmarkEnd w:id="92"/>
    </w:p>
    <w:p w:rsidR="005B375F" w:rsidRDefault="005B375F" w:rsidP="005B375F">
      <w:pPr>
        <w:pStyle w:val="Heading6"/>
      </w:pPr>
      <w:bookmarkStart w:id="93" w:name="_Toc20504388"/>
      <w:r>
        <w:t>5.3.4.2.2.1</w:t>
      </w:r>
      <w:r>
        <w:tab/>
        <w:t>General</w:t>
      </w:r>
      <w:bookmarkEnd w:id="93"/>
    </w:p>
    <w:p w:rsidR="005B375F" w:rsidRDefault="005B375F" w:rsidP="008F31CD">
      <w:pPr>
        <w:pStyle w:val="Heading6"/>
      </w:pPr>
      <w:bookmarkStart w:id="94" w:name="_Toc20504389"/>
      <w:r>
        <w:t>5.3.4.2.2.2</w:t>
      </w:r>
      <w:r>
        <w:tab/>
      </w:r>
      <w:r>
        <w:tab/>
        <w:t>&lt;Description&gt; Group_</w:t>
      </w:r>
      <w:r w:rsidR="00AB383F">
        <w:t>Info_Modification_Subscribe_Event</w:t>
      </w:r>
      <w:r>
        <w:t xml:space="preserve"> service operation</w:t>
      </w:r>
      <w:bookmarkEnd w:id="94"/>
    </w:p>
    <w:p w:rsidR="008F31CD" w:rsidRDefault="008F31CD" w:rsidP="008F31CD">
      <w:pPr>
        <w:pStyle w:val="Heading5"/>
      </w:pPr>
      <w:bookmarkStart w:id="95" w:name="_Toc20504390"/>
      <w:r>
        <w:t>5.3.4.2.3</w:t>
      </w:r>
      <w:r>
        <w:tab/>
        <w:t>Group_Info_Modification_Notify_Event</w:t>
      </w:r>
      <w:bookmarkEnd w:id="95"/>
    </w:p>
    <w:p w:rsidR="008F31CD" w:rsidRDefault="008F31CD" w:rsidP="008F31CD">
      <w:pPr>
        <w:pStyle w:val="Heading6"/>
      </w:pPr>
      <w:bookmarkStart w:id="96" w:name="_Toc20504391"/>
      <w:r>
        <w:t>5.3.4.2.3.1</w:t>
      </w:r>
      <w:r>
        <w:tab/>
        <w:t>General</w:t>
      </w:r>
      <w:bookmarkEnd w:id="96"/>
    </w:p>
    <w:p w:rsidR="008F31CD" w:rsidRDefault="008F31CD" w:rsidP="008F31CD">
      <w:pPr>
        <w:pStyle w:val="Heading6"/>
      </w:pPr>
      <w:bookmarkStart w:id="97" w:name="_Toc20504392"/>
      <w:r>
        <w:t>5.3.4.2.3.2</w:t>
      </w:r>
      <w:r>
        <w:tab/>
      </w:r>
      <w:r>
        <w:tab/>
        <w:t>&lt;Description&gt; Group_Info_Modification_Notify_Event service operation</w:t>
      </w:r>
      <w:bookmarkEnd w:id="97"/>
    </w:p>
    <w:p w:rsidR="008F31CD" w:rsidRDefault="008F31CD" w:rsidP="008F31CD">
      <w:pPr>
        <w:pStyle w:val="Heading5"/>
      </w:pPr>
      <w:bookmarkStart w:id="98" w:name="_Toc20504393"/>
      <w:r>
        <w:t>5.3.4.2.4</w:t>
      </w:r>
      <w:r>
        <w:tab/>
        <w:t>Group_Creation_Notify_Event</w:t>
      </w:r>
      <w:bookmarkEnd w:id="98"/>
    </w:p>
    <w:p w:rsidR="008F31CD" w:rsidRDefault="008F31CD" w:rsidP="008F31CD">
      <w:pPr>
        <w:pStyle w:val="Heading6"/>
      </w:pPr>
      <w:bookmarkStart w:id="99" w:name="_Toc20504394"/>
      <w:r>
        <w:t>5.3.4.2.4.1</w:t>
      </w:r>
      <w:r>
        <w:tab/>
        <w:t>General</w:t>
      </w:r>
      <w:bookmarkEnd w:id="99"/>
    </w:p>
    <w:p w:rsidR="008F31CD" w:rsidRPr="005B375F" w:rsidRDefault="008F31CD" w:rsidP="008F31CD">
      <w:pPr>
        <w:pStyle w:val="Heading6"/>
      </w:pPr>
      <w:bookmarkStart w:id="100" w:name="_Toc20504395"/>
      <w:r>
        <w:t>5.3.4.2.4.2</w:t>
      </w:r>
      <w:r>
        <w:tab/>
      </w:r>
      <w:r>
        <w:tab/>
        <w:t>&lt;Description&gt; Group_Creation_Notify_Event service operation</w:t>
      </w:r>
      <w:bookmarkEnd w:id="100"/>
    </w:p>
    <w:p w:rsidR="008656F0" w:rsidRDefault="007B0D1A" w:rsidP="008656F0">
      <w:pPr>
        <w:pStyle w:val="Heading2"/>
      </w:pPr>
      <w:bookmarkStart w:id="101" w:name="_Toc20504396"/>
      <w:r>
        <w:t>5.4</w:t>
      </w:r>
      <w:r w:rsidR="008656F0">
        <w:tab/>
      </w:r>
      <w:r w:rsidR="00083ECB">
        <w:t>C</w:t>
      </w:r>
      <w:r>
        <w:t>onfiguration management</w:t>
      </w:r>
      <w:r w:rsidR="00083ECB">
        <w:t xml:space="preserve"> APIs</w:t>
      </w:r>
      <w:bookmarkEnd w:id="101"/>
    </w:p>
    <w:p w:rsidR="00C73549" w:rsidRDefault="00C73549" w:rsidP="00C73549">
      <w:pPr>
        <w:pStyle w:val="Heading3"/>
      </w:pPr>
      <w:bookmarkStart w:id="102" w:name="_Toc20504397"/>
      <w:r>
        <w:t>5.4.1</w:t>
      </w:r>
      <w:r>
        <w:tab/>
        <w:t>SS_Obtain_User_Profile API</w:t>
      </w:r>
      <w:bookmarkEnd w:id="102"/>
    </w:p>
    <w:p w:rsidR="00DD58FF" w:rsidRDefault="00DD58FF" w:rsidP="00DD58FF">
      <w:pPr>
        <w:pStyle w:val="Heading4"/>
      </w:pPr>
      <w:bookmarkStart w:id="103" w:name="_Toc20504398"/>
      <w:r>
        <w:t>5.4.1.1</w:t>
      </w:r>
      <w:r>
        <w:tab/>
        <w:t>Service Description</w:t>
      </w:r>
      <w:bookmarkEnd w:id="103"/>
    </w:p>
    <w:p w:rsidR="00DD58FF" w:rsidRPr="006719C9" w:rsidRDefault="00DD58FF" w:rsidP="00DD58FF">
      <w:pPr>
        <w:pStyle w:val="Heading5"/>
      </w:pPr>
      <w:bookmarkStart w:id="104" w:name="_Toc20504399"/>
      <w:r>
        <w:t>5.4.1.1.1</w:t>
      </w:r>
      <w:r>
        <w:tab/>
        <w:t>Overview</w:t>
      </w:r>
      <w:bookmarkEnd w:id="104"/>
    </w:p>
    <w:p w:rsidR="00DD58FF" w:rsidRDefault="00DD58FF" w:rsidP="00DD58FF">
      <w:pPr>
        <w:pStyle w:val="Heading4"/>
      </w:pPr>
      <w:bookmarkStart w:id="105" w:name="_Toc20504400"/>
      <w:r>
        <w:t>5.4.1.2</w:t>
      </w:r>
      <w:r>
        <w:tab/>
        <w:t>Service Operations</w:t>
      </w:r>
      <w:bookmarkEnd w:id="105"/>
    </w:p>
    <w:p w:rsidR="00DD58FF" w:rsidRDefault="00DD58FF" w:rsidP="00DD58FF">
      <w:pPr>
        <w:pStyle w:val="Heading5"/>
      </w:pPr>
      <w:bookmarkStart w:id="106" w:name="_Toc20504401"/>
      <w:r>
        <w:t>5.4.1.2.1</w:t>
      </w:r>
      <w:r>
        <w:tab/>
        <w:t>Introduction</w:t>
      </w:r>
      <w:bookmarkEnd w:id="106"/>
    </w:p>
    <w:p w:rsidR="00DD58FF" w:rsidRDefault="00DD58FF" w:rsidP="00DD58FF">
      <w:r>
        <w:t>The service operation defined for SS_Obtain_User_Profile API is shown in the table 5.4.1.2.1-1.</w:t>
      </w:r>
    </w:p>
    <w:p w:rsidR="00DD58FF" w:rsidRPr="004D3578" w:rsidRDefault="00DD58FF" w:rsidP="00DD58FF">
      <w:pPr>
        <w:pStyle w:val="TH"/>
      </w:pPr>
      <w:r>
        <w:lastRenderedPageBreak/>
        <w:t>Table 5.4.1.2.1-1</w:t>
      </w:r>
      <w:r w:rsidRPr="004D3578">
        <w:t xml:space="preserve">: </w:t>
      </w:r>
      <w:r>
        <w:t>Operations of the SS_Obtain_User_Profile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D58FF" w:rsidRPr="004D3578" w:rsidTr="00A24C85">
        <w:trPr>
          <w:jc w:val="center"/>
        </w:trPr>
        <w:tc>
          <w:tcPr>
            <w:tcW w:w="2464" w:type="dxa"/>
            <w:shd w:val="clear" w:color="auto" w:fill="D9D9D9"/>
          </w:tcPr>
          <w:p w:rsidR="00DD58FF" w:rsidRPr="004D3578" w:rsidRDefault="00DD58FF" w:rsidP="00A24C85">
            <w:pPr>
              <w:pStyle w:val="TAH"/>
            </w:pPr>
            <w:r>
              <w:t>Service operation name</w:t>
            </w:r>
          </w:p>
        </w:tc>
        <w:tc>
          <w:tcPr>
            <w:tcW w:w="2464" w:type="dxa"/>
            <w:shd w:val="clear" w:color="auto" w:fill="D9D9D9"/>
          </w:tcPr>
          <w:p w:rsidR="00DD58FF" w:rsidRPr="004D3578" w:rsidRDefault="00DD58FF" w:rsidP="00A24C85">
            <w:pPr>
              <w:pStyle w:val="TAH"/>
            </w:pPr>
            <w:r>
              <w:t>Description</w:t>
            </w:r>
          </w:p>
        </w:tc>
        <w:tc>
          <w:tcPr>
            <w:tcW w:w="2464" w:type="dxa"/>
            <w:shd w:val="clear" w:color="auto" w:fill="D9D9D9"/>
          </w:tcPr>
          <w:p w:rsidR="00DD58FF" w:rsidRPr="004D3578" w:rsidRDefault="00DD58FF" w:rsidP="00A24C85">
            <w:pPr>
              <w:pStyle w:val="TAH"/>
            </w:pPr>
            <w:r>
              <w:t>Initiated by</w:t>
            </w:r>
          </w:p>
        </w:tc>
      </w:tr>
      <w:tr w:rsidR="00DD58FF" w:rsidRPr="004D3578" w:rsidTr="00A24C85">
        <w:trPr>
          <w:jc w:val="center"/>
        </w:trPr>
        <w:tc>
          <w:tcPr>
            <w:tcW w:w="2464" w:type="dxa"/>
          </w:tcPr>
          <w:p w:rsidR="00DD58FF" w:rsidRPr="004D3578" w:rsidRDefault="00DD58FF" w:rsidP="00A24C85">
            <w:pPr>
              <w:pStyle w:val="TAL"/>
            </w:pPr>
            <w:r>
              <w:t>Obtain_User_Profile</w:t>
            </w:r>
          </w:p>
        </w:tc>
        <w:tc>
          <w:tcPr>
            <w:tcW w:w="2464" w:type="dxa"/>
          </w:tcPr>
          <w:p w:rsidR="00DD58FF" w:rsidRPr="004D3578" w:rsidRDefault="00DD58FF" w:rsidP="00A24C85">
            <w:pPr>
              <w:pStyle w:val="TAC"/>
            </w:pPr>
          </w:p>
        </w:tc>
        <w:tc>
          <w:tcPr>
            <w:tcW w:w="2464" w:type="dxa"/>
          </w:tcPr>
          <w:p w:rsidR="00DD58FF" w:rsidRPr="004D3578" w:rsidRDefault="00DD58FF" w:rsidP="00A24C85">
            <w:pPr>
              <w:pStyle w:val="TAR"/>
            </w:pPr>
          </w:p>
        </w:tc>
      </w:tr>
    </w:tbl>
    <w:p w:rsidR="00DD58FF" w:rsidRDefault="00DD58FF" w:rsidP="00DD58FF">
      <w:pPr>
        <w:pStyle w:val="Heading5"/>
      </w:pPr>
      <w:bookmarkStart w:id="107" w:name="_Toc20504402"/>
      <w:r>
        <w:t>5.4.1.2.2</w:t>
      </w:r>
      <w:r>
        <w:tab/>
      </w:r>
      <w:r w:rsidR="00A27111">
        <w:t>Obtain_User_P</w:t>
      </w:r>
      <w:r>
        <w:t>rofile</w:t>
      </w:r>
      <w:bookmarkEnd w:id="107"/>
    </w:p>
    <w:p w:rsidR="00DD58FF" w:rsidRDefault="00DD58FF" w:rsidP="00DD58FF">
      <w:pPr>
        <w:pStyle w:val="Heading6"/>
      </w:pPr>
      <w:bookmarkStart w:id="108" w:name="_Toc20504403"/>
      <w:r>
        <w:t>5.4.1.2.2.1</w:t>
      </w:r>
      <w:r>
        <w:tab/>
        <w:t>General</w:t>
      </w:r>
      <w:bookmarkEnd w:id="108"/>
    </w:p>
    <w:p w:rsidR="0007575E" w:rsidRPr="0007575E" w:rsidRDefault="00DD58FF" w:rsidP="00DD58FF">
      <w:pPr>
        <w:pStyle w:val="Heading6"/>
      </w:pPr>
      <w:bookmarkStart w:id="109" w:name="_Toc20504404"/>
      <w:r>
        <w:t>5.4.1.2.2.2</w:t>
      </w:r>
      <w:r>
        <w:tab/>
      </w:r>
      <w:r>
        <w:tab/>
        <w:t>&lt;Description&gt; Obtain_User_Profile service operation</w:t>
      </w:r>
      <w:bookmarkEnd w:id="109"/>
    </w:p>
    <w:p w:rsidR="00C73549" w:rsidRDefault="00C73549" w:rsidP="00C73549">
      <w:pPr>
        <w:pStyle w:val="Heading3"/>
      </w:pPr>
      <w:bookmarkStart w:id="110" w:name="_Toc20504405"/>
      <w:r>
        <w:t>5.4.2</w:t>
      </w:r>
      <w:r>
        <w:tab/>
        <w:t>SS_Obtain_Updated_User_Profile API</w:t>
      </w:r>
      <w:bookmarkEnd w:id="110"/>
    </w:p>
    <w:p w:rsidR="00A27111" w:rsidRDefault="00A27111" w:rsidP="00A27111">
      <w:pPr>
        <w:pStyle w:val="Heading4"/>
      </w:pPr>
      <w:bookmarkStart w:id="111" w:name="_Toc20504406"/>
      <w:r>
        <w:t>5.4.2.1</w:t>
      </w:r>
      <w:r>
        <w:tab/>
        <w:t>Service Description</w:t>
      </w:r>
      <w:bookmarkEnd w:id="111"/>
    </w:p>
    <w:p w:rsidR="00A27111" w:rsidRPr="006719C9" w:rsidRDefault="00A27111" w:rsidP="00A27111">
      <w:pPr>
        <w:pStyle w:val="Heading5"/>
      </w:pPr>
      <w:bookmarkStart w:id="112" w:name="_Toc20504407"/>
      <w:r>
        <w:t>5.4.2.1.1</w:t>
      </w:r>
      <w:r>
        <w:tab/>
        <w:t>Overview</w:t>
      </w:r>
      <w:bookmarkEnd w:id="112"/>
    </w:p>
    <w:p w:rsidR="00A27111" w:rsidRDefault="00A27111" w:rsidP="00A27111">
      <w:pPr>
        <w:pStyle w:val="Heading4"/>
      </w:pPr>
      <w:bookmarkStart w:id="113" w:name="_Toc20504408"/>
      <w:r>
        <w:t>5.4.2.2</w:t>
      </w:r>
      <w:r>
        <w:tab/>
        <w:t>Service Operations</w:t>
      </w:r>
      <w:bookmarkEnd w:id="113"/>
    </w:p>
    <w:p w:rsidR="00A27111" w:rsidRDefault="00A27111" w:rsidP="00A27111">
      <w:pPr>
        <w:pStyle w:val="Heading5"/>
      </w:pPr>
      <w:bookmarkStart w:id="114" w:name="_Toc20504409"/>
      <w:r>
        <w:t>5.4.2.2.1</w:t>
      </w:r>
      <w:r>
        <w:tab/>
        <w:t>Introduction</w:t>
      </w:r>
      <w:bookmarkEnd w:id="114"/>
    </w:p>
    <w:p w:rsidR="00A27111" w:rsidRDefault="00A27111" w:rsidP="00A27111">
      <w:r>
        <w:t>The service operation defined for SS_Obtain_Updated_User_Profile API is shown in the table 5.4.2.2.1-1.</w:t>
      </w:r>
    </w:p>
    <w:p w:rsidR="00A27111" w:rsidRPr="004D3578" w:rsidRDefault="00A27111" w:rsidP="00A27111">
      <w:pPr>
        <w:pStyle w:val="TH"/>
      </w:pPr>
      <w:r>
        <w:lastRenderedPageBreak/>
        <w:t>Table 5.4.2.2.1-1</w:t>
      </w:r>
      <w:r w:rsidRPr="004D3578">
        <w:t xml:space="preserve">: </w:t>
      </w:r>
      <w:r>
        <w:t>Operations of the SS_Obtain_Updated_User_Profile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A27111" w:rsidRPr="004D3578" w:rsidTr="00A24C85">
        <w:trPr>
          <w:jc w:val="center"/>
        </w:trPr>
        <w:tc>
          <w:tcPr>
            <w:tcW w:w="2464" w:type="dxa"/>
            <w:shd w:val="clear" w:color="auto" w:fill="D9D9D9"/>
          </w:tcPr>
          <w:p w:rsidR="00A27111" w:rsidRPr="004D3578" w:rsidRDefault="00A27111" w:rsidP="00A24C85">
            <w:pPr>
              <w:pStyle w:val="TAH"/>
            </w:pPr>
            <w:r>
              <w:t>Service operation name</w:t>
            </w:r>
          </w:p>
        </w:tc>
        <w:tc>
          <w:tcPr>
            <w:tcW w:w="2464" w:type="dxa"/>
            <w:shd w:val="clear" w:color="auto" w:fill="D9D9D9"/>
          </w:tcPr>
          <w:p w:rsidR="00A27111" w:rsidRPr="004D3578" w:rsidRDefault="00A27111" w:rsidP="00A24C85">
            <w:pPr>
              <w:pStyle w:val="TAH"/>
            </w:pPr>
            <w:r>
              <w:t>Description</w:t>
            </w:r>
          </w:p>
        </w:tc>
        <w:tc>
          <w:tcPr>
            <w:tcW w:w="2464" w:type="dxa"/>
            <w:shd w:val="clear" w:color="auto" w:fill="D9D9D9"/>
          </w:tcPr>
          <w:p w:rsidR="00A27111" w:rsidRPr="004D3578" w:rsidRDefault="00A27111" w:rsidP="00A24C85">
            <w:pPr>
              <w:pStyle w:val="TAH"/>
            </w:pPr>
            <w:r>
              <w:t>Initiated by</w:t>
            </w:r>
          </w:p>
        </w:tc>
      </w:tr>
      <w:tr w:rsidR="00A27111" w:rsidRPr="004D3578" w:rsidTr="00A24C85">
        <w:trPr>
          <w:jc w:val="center"/>
        </w:trPr>
        <w:tc>
          <w:tcPr>
            <w:tcW w:w="2464" w:type="dxa"/>
          </w:tcPr>
          <w:p w:rsidR="00A27111" w:rsidRPr="004D3578" w:rsidRDefault="00A27111" w:rsidP="00A24C85">
            <w:pPr>
              <w:pStyle w:val="TAL"/>
            </w:pPr>
            <w:r>
              <w:t>Updated_User_Profile_Subscribe_Event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r w:rsidR="00A27111" w:rsidRPr="004D3578" w:rsidTr="00A24C85">
        <w:trPr>
          <w:jc w:val="center"/>
        </w:trPr>
        <w:tc>
          <w:tcPr>
            <w:tcW w:w="2464" w:type="dxa"/>
          </w:tcPr>
          <w:p w:rsidR="00A27111" w:rsidRDefault="00A27111" w:rsidP="00A27111">
            <w:pPr>
              <w:pStyle w:val="TAL"/>
            </w:pPr>
            <w:r>
              <w:t>Updated_User_Profile_Notify_Event</w:t>
            </w:r>
          </w:p>
        </w:tc>
        <w:tc>
          <w:tcPr>
            <w:tcW w:w="2464" w:type="dxa"/>
          </w:tcPr>
          <w:p w:rsidR="00A27111" w:rsidRPr="004D3578" w:rsidRDefault="00A27111" w:rsidP="00A24C85">
            <w:pPr>
              <w:pStyle w:val="TAC"/>
            </w:pPr>
          </w:p>
        </w:tc>
        <w:tc>
          <w:tcPr>
            <w:tcW w:w="2464" w:type="dxa"/>
          </w:tcPr>
          <w:p w:rsidR="00A27111" w:rsidRPr="004D3578" w:rsidRDefault="00A27111" w:rsidP="00A24C85">
            <w:pPr>
              <w:pStyle w:val="TAR"/>
            </w:pPr>
          </w:p>
        </w:tc>
      </w:tr>
    </w:tbl>
    <w:p w:rsidR="00A27111" w:rsidRDefault="00A27111" w:rsidP="00A27111">
      <w:pPr>
        <w:pStyle w:val="Heading5"/>
      </w:pPr>
      <w:bookmarkStart w:id="115" w:name="_Toc20504410"/>
      <w:r>
        <w:t>5.4.2.2.2</w:t>
      </w:r>
      <w:r>
        <w:tab/>
        <w:t>Up</w:t>
      </w:r>
      <w:r w:rsidR="00B82F18">
        <w:t>d</w:t>
      </w:r>
      <w:r>
        <w:t>ated_User_Profile_Subscribe_Event</w:t>
      </w:r>
      <w:bookmarkEnd w:id="115"/>
    </w:p>
    <w:p w:rsidR="00A27111" w:rsidRDefault="00A27111" w:rsidP="00A27111">
      <w:pPr>
        <w:pStyle w:val="Heading6"/>
      </w:pPr>
      <w:bookmarkStart w:id="116" w:name="_Toc20504411"/>
      <w:r>
        <w:t>5.4.2.2.2.1</w:t>
      </w:r>
      <w:r>
        <w:tab/>
        <w:t>General</w:t>
      </w:r>
      <w:bookmarkEnd w:id="116"/>
    </w:p>
    <w:p w:rsidR="00A27111" w:rsidRDefault="00A27111" w:rsidP="00A27111">
      <w:pPr>
        <w:pStyle w:val="Heading6"/>
      </w:pPr>
      <w:bookmarkStart w:id="117" w:name="_Toc20504412"/>
      <w:r>
        <w:t>5.4.2.2.2.2</w:t>
      </w:r>
      <w:r>
        <w:tab/>
      </w:r>
      <w:r>
        <w:tab/>
        <w:t>&lt;Description&gt; Updated_User_Profile_Subscribe_Event service operation</w:t>
      </w:r>
      <w:bookmarkEnd w:id="117"/>
    </w:p>
    <w:p w:rsidR="00A27111" w:rsidRDefault="00A27111" w:rsidP="00A27111">
      <w:pPr>
        <w:pStyle w:val="Heading5"/>
      </w:pPr>
      <w:bookmarkStart w:id="118" w:name="_Toc20504413"/>
      <w:r>
        <w:t>5.4.2</w:t>
      </w:r>
      <w:r w:rsidR="001158D5">
        <w:t>.2.3</w:t>
      </w:r>
      <w:r>
        <w:tab/>
        <w:t>Up</w:t>
      </w:r>
      <w:r w:rsidR="00B82F18">
        <w:t>d</w:t>
      </w:r>
      <w:r>
        <w:t>ated_User_Profile_Notify_Event</w:t>
      </w:r>
      <w:bookmarkEnd w:id="118"/>
    </w:p>
    <w:p w:rsidR="00A27111" w:rsidRDefault="00A27111" w:rsidP="00A27111">
      <w:pPr>
        <w:pStyle w:val="Heading6"/>
      </w:pPr>
      <w:bookmarkStart w:id="119" w:name="_Toc20504414"/>
      <w:r>
        <w:t>5.4.2</w:t>
      </w:r>
      <w:r w:rsidR="001158D5">
        <w:t>.2.3</w:t>
      </w:r>
      <w:r>
        <w:t>.1</w:t>
      </w:r>
      <w:r>
        <w:tab/>
        <w:t>General</w:t>
      </w:r>
      <w:bookmarkEnd w:id="119"/>
    </w:p>
    <w:p w:rsidR="00A27111" w:rsidRPr="00A27111" w:rsidRDefault="00A27111" w:rsidP="00A27111">
      <w:pPr>
        <w:pStyle w:val="Heading6"/>
      </w:pPr>
      <w:bookmarkStart w:id="120" w:name="_Toc20504415"/>
      <w:r>
        <w:t>5.4.2</w:t>
      </w:r>
      <w:r w:rsidR="001158D5">
        <w:t>.2.3</w:t>
      </w:r>
      <w:r>
        <w:t>.2</w:t>
      </w:r>
      <w:r>
        <w:tab/>
      </w:r>
      <w:r>
        <w:tab/>
        <w:t>&lt;Description&gt; Updated_User_Profile_Notify_Event service operation</w:t>
      </w:r>
      <w:bookmarkEnd w:id="120"/>
    </w:p>
    <w:p w:rsidR="00A24C85" w:rsidRDefault="00363861" w:rsidP="00A24C85">
      <w:pPr>
        <w:pStyle w:val="Heading2"/>
      </w:pPr>
      <w:bookmarkStart w:id="121" w:name="_Toc20504416"/>
      <w:r>
        <w:t>5.5</w:t>
      </w:r>
      <w:r w:rsidR="00A24C85">
        <w:tab/>
      </w:r>
      <w:r w:rsidR="008D1363">
        <w:t xml:space="preserve">Network resource management </w:t>
      </w:r>
      <w:r w:rsidR="00A24C85">
        <w:t>APIs</w:t>
      </w:r>
      <w:bookmarkEnd w:id="121"/>
    </w:p>
    <w:p w:rsidR="00363861" w:rsidRDefault="00363861" w:rsidP="00363861">
      <w:pPr>
        <w:pStyle w:val="Heading3"/>
      </w:pPr>
      <w:bookmarkStart w:id="122" w:name="_Toc20504417"/>
      <w:r>
        <w:t>5.5.1</w:t>
      </w:r>
      <w:r>
        <w:tab/>
        <w:t>SS_Network_Resource_Adaptation API</w:t>
      </w:r>
      <w:bookmarkEnd w:id="122"/>
    </w:p>
    <w:p w:rsidR="008740E8" w:rsidRDefault="008740E8" w:rsidP="008740E8">
      <w:pPr>
        <w:pStyle w:val="Heading4"/>
      </w:pPr>
      <w:bookmarkStart w:id="123" w:name="_Toc20504418"/>
      <w:r>
        <w:t>5.5.1.1</w:t>
      </w:r>
      <w:r>
        <w:tab/>
        <w:t>Service Description</w:t>
      </w:r>
      <w:bookmarkEnd w:id="123"/>
    </w:p>
    <w:p w:rsidR="008740E8" w:rsidRPr="006719C9" w:rsidRDefault="008740E8" w:rsidP="008740E8">
      <w:pPr>
        <w:pStyle w:val="Heading5"/>
      </w:pPr>
      <w:bookmarkStart w:id="124" w:name="_Toc20504419"/>
      <w:r>
        <w:t>5.5.1.1.1</w:t>
      </w:r>
      <w:r>
        <w:tab/>
        <w:t>Overview</w:t>
      </w:r>
      <w:bookmarkEnd w:id="124"/>
    </w:p>
    <w:p w:rsidR="008740E8" w:rsidRDefault="008740E8" w:rsidP="008740E8">
      <w:pPr>
        <w:pStyle w:val="Heading4"/>
      </w:pPr>
      <w:bookmarkStart w:id="125" w:name="_Toc20504420"/>
      <w:r>
        <w:t>5.5.1.2</w:t>
      </w:r>
      <w:r>
        <w:tab/>
        <w:t>Service Operations</w:t>
      </w:r>
      <w:bookmarkEnd w:id="125"/>
    </w:p>
    <w:p w:rsidR="008740E8" w:rsidRDefault="008740E8" w:rsidP="008740E8">
      <w:pPr>
        <w:pStyle w:val="Heading5"/>
      </w:pPr>
      <w:bookmarkStart w:id="126" w:name="_Toc20504421"/>
      <w:r>
        <w:t>5.5.1.2.1</w:t>
      </w:r>
      <w:r>
        <w:tab/>
        <w:t>Introduction</w:t>
      </w:r>
      <w:bookmarkEnd w:id="126"/>
    </w:p>
    <w:p w:rsidR="008740E8" w:rsidRDefault="008740E8" w:rsidP="008740E8">
      <w:r>
        <w:t>The service operation defined for SS_Network_Resource_Adaptation API is shown in the table 5.5.1.2.1-1.</w:t>
      </w:r>
    </w:p>
    <w:p w:rsidR="008740E8" w:rsidRPr="004D3578" w:rsidRDefault="008740E8" w:rsidP="008740E8">
      <w:pPr>
        <w:pStyle w:val="TH"/>
      </w:pPr>
      <w:r>
        <w:t>Table 5.5.1.2.1-1</w:t>
      </w:r>
      <w:r w:rsidRPr="004D3578">
        <w:t xml:space="preserve">: </w:t>
      </w:r>
      <w:r>
        <w:t>Operations of the SS_Network_Resource_Adaptation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8740E8" w:rsidRPr="004D3578" w:rsidTr="00B0242C">
        <w:trPr>
          <w:jc w:val="center"/>
        </w:trPr>
        <w:tc>
          <w:tcPr>
            <w:tcW w:w="2464" w:type="dxa"/>
            <w:shd w:val="clear" w:color="auto" w:fill="D9D9D9"/>
          </w:tcPr>
          <w:p w:rsidR="008740E8" w:rsidRPr="004D3578" w:rsidRDefault="008740E8" w:rsidP="00B0242C">
            <w:pPr>
              <w:pStyle w:val="TAH"/>
            </w:pPr>
            <w:r>
              <w:t>Service operation name</w:t>
            </w:r>
          </w:p>
        </w:tc>
        <w:tc>
          <w:tcPr>
            <w:tcW w:w="2464" w:type="dxa"/>
            <w:shd w:val="clear" w:color="auto" w:fill="D9D9D9"/>
          </w:tcPr>
          <w:p w:rsidR="008740E8" w:rsidRPr="004D3578" w:rsidRDefault="008740E8" w:rsidP="00B0242C">
            <w:pPr>
              <w:pStyle w:val="TAH"/>
            </w:pPr>
            <w:r>
              <w:t>Description</w:t>
            </w:r>
          </w:p>
        </w:tc>
        <w:tc>
          <w:tcPr>
            <w:tcW w:w="2464" w:type="dxa"/>
            <w:shd w:val="clear" w:color="auto" w:fill="D9D9D9"/>
          </w:tcPr>
          <w:p w:rsidR="008740E8" w:rsidRPr="004D3578" w:rsidRDefault="008740E8" w:rsidP="00B0242C">
            <w:pPr>
              <w:pStyle w:val="TAH"/>
            </w:pPr>
            <w:r>
              <w:t>Initiated by</w:t>
            </w:r>
          </w:p>
        </w:tc>
      </w:tr>
      <w:tr w:rsidR="008740E8" w:rsidRPr="004D3578" w:rsidTr="00B0242C">
        <w:trPr>
          <w:jc w:val="center"/>
        </w:trPr>
        <w:tc>
          <w:tcPr>
            <w:tcW w:w="2464" w:type="dxa"/>
          </w:tcPr>
          <w:p w:rsidR="008740E8" w:rsidRPr="004D3578" w:rsidRDefault="008740E8" w:rsidP="00B0242C">
            <w:pPr>
              <w:pStyle w:val="TAL"/>
            </w:pPr>
            <w:r>
              <w:t>Network_Resource_Adaptation</w:t>
            </w:r>
          </w:p>
        </w:tc>
        <w:tc>
          <w:tcPr>
            <w:tcW w:w="2464" w:type="dxa"/>
          </w:tcPr>
          <w:p w:rsidR="008740E8" w:rsidRPr="004D3578" w:rsidRDefault="008740E8" w:rsidP="00B0242C">
            <w:pPr>
              <w:pStyle w:val="TAC"/>
            </w:pPr>
          </w:p>
        </w:tc>
        <w:tc>
          <w:tcPr>
            <w:tcW w:w="2464" w:type="dxa"/>
          </w:tcPr>
          <w:p w:rsidR="008740E8" w:rsidRPr="004D3578" w:rsidRDefault="008740E8" w:rsidP="00B0242C">
            <w:pPr>
              <w:pStyle w:val="TAR"/>
            </w:pPr>
          </w:p>
        </w:tc>
      </w:tr>
    </w:tbl>
    <w:p w:rsidR="008740E8" w:rsidRDefault="008740E8" w:rsidP="008740E8">
      <w:pPr>
        <w:pStyle w:val="Heading5"/>
      </w:pPr>
      <w:bookmarkStart w:id="127" w:name="_Toc20504422"/>
      <w:r>
        <w:t>5.5.1.2.2</w:t>
      </w:r>
      <w:r>
        <w:tab/>
        <w:t>Network_Resource_Adapation</w:t>
      </w:r>
      <w:bookmarkEnd w:id="127"/>
    </w:p>
    <w:p w:rsidR="008740E8" w:rsidRDefault="008740E8" w:rsidP="008740E8">
      <w:pPr>
        <w:pStyle w:val="Heading6"/>
      </w:pPr>
      <w:bookmarkStart w:id="128" w:name="_Toc20504423"/>
      <w:r>
        <w:t>5.5.1.2.2.1</w:t>
      </w:r>
      <w:r>
        <w:tab/>
        <w:t>General</w:t>
      </w:r>
      <w:bookmarkEnd w:id="128"/>
    </w:p>
    <w:p w:rsidR="008740E8" w:rsidRPr="008740E8" w:rsidRDefault="008740E8" w:rsidP="008740E8">
      <w:pPr>
        <w:pStyle w:val="Heading6"/>
      </w:pPr>
      <w:bookmarkStart w:id="129" w:name="_Toc20504424"/>
      <w:r>
        <w:t>5.5.1.2.2.2</w:t>
      </w:r>
      <w:r>
        <w:tab/>
      </w:r>
      <w:r>
        <w:tab/>
        <w:t>&lt;Description&gt; Network_Resource_Adaptation service operation</w:t>
      </w:r>
      <w:bookmarkEnd w:id="129"/>
    </w:p>
    <w:p w:rsidR="007B0D1A" w:rsidRDefault="00A24C85" w:rsidP="007B0D1A">
      <w:pPr>
        <w:pStyle w:val="Heading2"/>
      </w:pPr>
      <w:bookmarkStart w:id="130" w:name="_Toc20504425"/>
      <w:r>
        <w:t>5.6</w:t>
      </w:r>
      <w:r w:rsidR="007B0D1A">
        <w:tab/>
      </w:r>
      <w:r w:rsidR="00083ECB">
        <w:t>I</w:t>
      </w:r>
      <w:r w:rsidR="007B0D1A">
        <w:t>dentity management</w:t>
      </w:r>
      <w:r w:rsidR="00083ECB">
        <w:t xml:space="preserve"> APIs</w:t>
      </w:r>
      <w:bookmarkEnd w:id="130"/>
    </w:p>
    <w:p w:rsidR="00C77085" w:rsidRPr="00C77085" w:rsidRDefault="00C77085" w:rsidP="00C77085">
      <w:pPr>
        <w:pStyle w:val="EditorsNote"/>
      </w:pPr>
      <w:r>
        <w:rPr>
          <w:rFonts w:hint="eastAsia"/>
          <w:lang w:eastAsia="zh-CN"/>
        </w:rPr>
        <w:t>E</w:t>
      </w:r>
      <w:r>
        <w:rPr>
          <w:lang w:eastAsia="zh-CN"/>
        </w:rPr>
        <w:t>ditor's note: Definitions of Identity management APIs is FFS</w:t>
      </w:r>
    </w:p>
    <w:p w:rsidR="007B0D1A" w:rsidRDefault="00A24C85" w:rsidP="007B0D1A">
      <w:pPr>
        <w:pStyle w:val="Heading2"/>
      </w:pPr>
      <w:bookmarkStart w:id="131" w:name="_Toc20504426"/>
      <w:r>
        <w:t>5.7</w:t>
      </w:r>
      <w:r w:rsidR="007B0D1A">
        <w:tab/>
      </w:r>
      <w:r w:rsidR="00083ECB">
        <w:t>K</w:t>
      </w:r>
      <w:r w:rsidR="007B0D1A">
        <w:t>ey management</w:t>
      </w:r>
      <w:r w:rsidR="00083ECB">
        <w:t xml:space="preserve"> APIs</w:t>
      </w:r>
      <w:bookmarkEnd w:id="131"/>
    </w:p>
    <w:p w:rsidR="00C77085" w:rsidRPr="00C77085" w:rsidRDefault="00C77085" w:rsidP="00C77085">
      <w:pPr>
        <w:pStyle w:val="EditorsNote"/>
      </w:pPr>
      <w:r>
        <w:rPr>
          <w:rFonts w:hint="eastAsia"/>
          <w:lang w:eastAsia="zh-CN"/>
        </w:rPr>
        <w:t>E</w:t>
      </w:r>
      <w:r>
        <w:rPr>
          <w:lang w:eastAsia="zh-CN"/>
        </w:rPr>
        <w:t>ditor's note: Definitions of Key management APIs is FFS</w:t>
      </w:r>
    </w:p>
    <w:p w:rsidR="008656F0" w:rsidRPr="008656F0" w:rsidRDefault="008656F0" w:rsidP="008656F0"/>
    <w:p w:rsidR="00597725" w:rsidRDefault="00597725" w:rsidP="00597725">
      <w:pPr>
        <w:pStyle w:val="Heading1"/>
      </w:pPr>
      <w:bookmarkStart w:id="132" w:name="_Toc20504427"/>
      <w:r>
        <w:lastRenderedPageBreak/>
        <w:t>6</w:t>
      </w:r>
      <w:r w:rsidRPr="004D3578">
        <w:tab/>
      </w:r>
      <w:r>
        <w:t xml:space="preserve">SEAL Design </w:t>
      </w:r>
      <w:r w:rsidR="00B40EDF">
        <w:t>Aspects Common for A</w:t>
      </w:r>
      <w:r>
        <w:t>ll APIs</w:t>
      </w:r>
      <w:bookmarkEnd w:id="132"/>
    </w:p>
    <w:p w:rsidR="00597725" w:rsidRPr="00212445" w:rsidRDefault="00626FCF" w:rsidP="00212445">
      <w:pPr>
        <w:pStyle w:val="EditorsNote"/>
        <w:ind w:left="0" w:firstLine="0"/>
        <w:rPr>
          <w:i/>
          <w:color w:val="0000FF"/>
        </w:rPr>
      </w:pPr>
      <w:r w:rsidRPr="00212445">
        <w:rPr>
          <w:i/>
          <w:color w:val="0000FF"/>
        </w:rPr>
        <w:t>This clause will provide</w:t>
      </w:r>
      <w:r w:rsidR="008A1736" w:rsidRPr="00212445">
        <w:rPr>
          <w:i/>
          <w:color w:val="0000FF"/>
        </w:rPr>
        <w:t xml:space="preserve"> the design aspects that are common for all SEAL APIs.</w:t>
      </w:r>
    </w:p>
    <w:p w:rsidR="00597725" w:rsidRDefault="00597725" w:rsidP="00524380">
      <w:pPr>
        <w:pStyle w:val="Heading1"/>
      </w:pPr>
      <w:bookmarkStart w:id="133" w:name="_Toc20504428"/>
      <w:r>
        <w:t>7</w:t>
      </w:r>
      <w:r w:rsidRPr="004D3578">
        <w:tab/>
      </w:r>
      <w:r>
        <w:t>SEAL API Definition</w:t>
      </w:r>
      <w:r w:rsidR="00083ECB">
        <w:t>s</w:t>
      </w:r>
      <w:bookmarkEnd w:id="133"/>
      <w:r w:rsidR="008A1736">
        <w:rPr>
          <w:lang w:eastAsia="zh-CN"/>
        </w:rPr>
        <w:t xml:space="preserve"> </w:t>
      </w:r>
    </w:p>
    <w:p w:rsidR="00547844" w:rsidRDefault="00547844" w:rsidP="00547844">
      <w:pPr>
        <w:pStyle w:val="Heading2"/>
        <w:rPr>
          <w:lang w:eastAsia="zh-CN"/>
        </w:rPr>
      </w:pPr>
      <w:bookmarkStart w:id="134" w:name="_Toc20504429"/>
      <w:r>
        <w:rPr>
          <w:lang w:eastAsia="zh-CN"/>
        </w:rPr>
        <w:t>7.1</w:t>
      </w:r>
      <w:r>
        <w:rPr>
          <w:lang w:eastAsia="zh-CN"/>
        </w:rPr>
        <w:tab/>
      </w:r>
      <w:r w:rsidR="00083ECB">
        <w:rPr>
          <w:lang w:eastAsia="zh-CN"/>
        </w:rPr>
        <w:t>L</w:t>
      </w:r>
      <w:r>
        <w:rPr>
          <w:lang w:eastAsia="zh-CN"/>
        </w:rPr>
        <w:t>ocation management</w:t>
      </w:r>
      <w:r w:rsidR="00083ECB">
        <w:rPr>
          <w:lang w:eastAsia="zh-CN"/>
        </w:rPr>
        <w:t xml:space="preserve"> APIs</w:t>
      </w:r>
      <w:bookmarkEnd w:id="134"/>
    </w:p>
    <w:p w:rsidR="00F238EF" w:rsidRDefault="00F238EF" w:rsidP="00F238EF">
      <w:pPr>
        <w:pStyle w:val="Heading3"/>
        <w:rPr>
          <w:lang w:eastAsia="zh-CN"/>
        </w:rPr>
      </w:pPr>
      <w:bookmarkStart w:id="135" w:name="_Toc20504430"/>
      <w:r>
        <w:rPr>
          <w:lang w:eastAsia="zh-CN"/>
        </w:rPr>
        <w:t>7.1.1</w:t>
      </w:r>
      <w:r>
        <w:rPr>
          <w:lang w:eastAsia="zh-CN"/>
        </w:rPr>
        <w:tab/>
        <w:t>SS_Location_Reporting_Trigger API</w:t>
      </w:r>
      <w:bookmarkEnd w:id="135"/>
    </w:p>
    <w:p w:rsidR="008146AF" w:rsidRDefault="008146AF" w:rsidP="008146AF">
      <w:pPr>
        <w:pStyle w:val="Heading4"/>
        <w:rPr>
          <w:lang w:eastAsia="zh-CN"/>
        </w:rPr>
      </w:pPr>
      <w:bookmarkStart w:id="136" w:name="_Toc20504431"/>
      <w:r>
        <w:rPr>
          <w:lang w:eastAsia="zh-CN"/>
        </w:rPr>
        <w:t>7.1.1.1</w:t>
      </w:r>
      <w:r>
        <w:rPr>
          <w:lang w:eastAsia="zh-CN"/>
        </w:rPr>
        <w:tab/>
        <w:t>API URI</w:t>
      </w:r>
      <w:bookmarkEnd w:id="136"/>
    </w:p>
    <w:p w:rsidR="008146AF" w:rsidRDefault="008146AF" w:rsidP="008146AF">
      <w:pPr>
        <w:pStyle w:val="Heading4"/>
        <w:rPr>
          <w:lang w:eastAsia="zh-CN"/>
        </w:rPr>
      </w:pPr>
      <w:bookmarkStart w:id="137" w:name="_Toc20504432"/>
      <w:r>
        <w:rPr>
          <w:lang w:eastAsia="zh-CN"/>
        </w:rPr>
        <w:t>7.1.1.2</w:t>
      </w:r>
      <w:r>
        <w:rPr>
          <w:lang w:eastAsia="zh-CN"/>
        </w:rPr>
        <w:tab/>
        <w:t>Resources</w:t>
      </w:r>
      <w:bookmarkEnd w:id="137"/>
    </w:p>
    <w:p w:rsidR="00EF2A9E" w:rsidRDefault="00EF2A9E" w:rsidP="00EF2A9E">
      <w:pPr>
        <w:pStyle w:val="Heading5"/>
        <w:rPr>
          <w:lang w:eastAsia="zh-CN"/>
        </w:rPr>
      </w:pPr>
      <w:bookmarkStart w:id="138" w:name="_Toc20504433"/>
      <w:r>
        <w:rPr>
          <w:lang w:eastAsia="zh-CN"/>
        </w:rPr>
        <w:t>7.1.1.2.1</w:t>
      </w:r>
      <w:r>
        <w:rPr>
          <w:lang w:eastAsia="zh-CN"/>
        </w:rPr>
        <w:tab/>
        <w:t>Overview</w:t>
      </w:r>
      <w:bookmarkEnd w:id="138"/>
    </w:p>
    <w:p w:rsidR="00EF2A9E" w:rsidRDefault="00EF2A9E" w:rsidP="00EF2A9E">
      <w:pPr>
        <w:pStyle w:val="TH"/>
      </w:pPr>
      <w:r w:rsidRPr="00E73566">
        <w:object w:dxaOrig="5352" w:dyaOrig="2556">
          <v:shape id="_x0000_i1027" type="#_x0000_t75" style="width:267.45pt;height:127.9pt" o:ole="">
            <v:imagedata r:id="rId11" o:title=""/>
          </v:shape>
          <o:OLEObject Type="Embed" ProgID="Visio.Drawing.11" ShapeID="_x0000_i1027" DrawAspect="Content" ObjectID="_1631117424" r:id="rId12"/>
        </w:object>
      </w:r>
    </w:p>
    <w:p w:rsidR="00EF2A9E" w:rsidRDefault="00EF2A9E" w:rsidP="00EF2A9E">
      <w:pPr>
        <w:pStyle w:val="TF"/>
      </w:pPr>
      <w:r>
        <w:t>Figure 7.1.1.2.1-1: Resource URI structure of the SS_Location_Reporting_trigger API</w:t>
      </w:r>
    </w:p>
    <w:p w:rsidR="00EF2A9E" w:rsidRDefault="00EF2A9E" w:rsidP="00EF2A9E">
      <w:r>
        <w:t>Table 7.1.1.2.1-1 provides an overview of the resources and applicable HTTP methods.</w:t>
      </w:r>
    </w:p>
    <w:p w:rsidR="00EF2A9E" w:rsidRDefault="00EF2A9E" w:rsidP="00EF2A9E">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F2A9E" w:rsidRPr="00170884" w:rsidTr="003473D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F2A9E" w:rsidRPr="00170884" w:rsidRDefault="00EF2A9E" w:rsidP="003473D8">
            <w:pPr>
              <w:pStyle w:val="TAH"/>
            </w:pPr>
            <w:r w:rsidRPr="00170884">
              <w:t>Description</w:t>
            </w:r>
          </w:p>
        </w:tc>
      </w:tr>
      <w:tr w:rsidR="00EF2A9E" w:rsidRPr="00FF31D1" w:rsidTr="003473D8">
        <w:trPr>
          <w:jc w:val="center"/>
        </w:trPr>
        <w:tc>
          <w:tcPr>
            <w:tcW w:w="0" w:type="auto"/>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1585" w:type="pct"/>
            <w:tcBorders>
              <w:top w:val="single" w:sz="4" w:space="0" w:color="auto"/>
              <w:left w:val="single" w:sz="4" w:space="0" w:color="auto"/>
              <w:right w:val="single" w:sz="4" w:space="0" w:color="auto"/>
            </w:tcBorders>
          </w:tcPr>
          <w:p w:rsidR="00EF2A9E" w:rsidRPr="00FF31D1" w:rsidRDefault="00EF2A9E" w:rsidP="003473D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F2A9E" w:rsidRPr="00FF31D1" w:rsidRDefault="00EF2A9E" w:rsidP="003473D8">
            <w:pPr>
              <w:pStyle w:val="TAL"/>
              <w:rPr>
                <w:rFonts w:eastAsia="SimSun"/>
              </w:rPr>
            </w:pPr>
          </w:p>
        </w:tc>
      </w:tr>
    </w:tbl>
    <w:p w:rsidR="00EF2A9E" w:rsidRPr="00EF2A9E" w:rsidRDefault="00EF2A9E" w:rsidP="00EF2A9E">
      <w:pPr>
        <w:rPr>
          <w:lang w:eastAsia="zh-CN"/>
        </w:rPr>
      </w:pPr>
    </w:p>
    <w:p w:rsidR="00EF2A9E" w:rsidRDefault="00EF2A9E" w:rsidP="00EF2A9E">
      <w:pPr>
        <w:pStyle w:val="Heading5"/>
        <w:rPr>
          <w:lang w:eastAsia="zh-CN"/>
        </w:rPr>
      </w:pPr>
      <w:bookmarkStart w:id="139" w:name="_Toc20504434"/>
      <w:r>
        <w:rPr>
          <w:lang w:eastAsia="zh-CN"/>
        </w:rPr>
        <w:lastRenderedPageBreak/>
        <w:t>7.1.1.2.2</w:t>
      </w:r>
      <w:r>
        <w:rPr>
          <w:lang w:eastAsia="zh-CN"/>
        </w:rPr>
        <w:tab/>
        <w:t>Resource: &lt;Resource name&gt;</w:t>
      </w:r>
      <w:bookmarkEnd w:id="139"/>
    </w:p>
    <w:p w:rsidR="00C14CE6" w:rsidRPr="00C14CE6" w:rsidRDefault="00C14CE6" w:rsidP="00C14CE6">
      <w:pPr>
        <w:pStyle w:val="Heading6"/>
        <w:rPr>
          <w:lang w:eastAsia="zh-CN"/>
        </w:rPr>
      </w:pPr>
      <w:bookmarkStart w:id="140" w:name="_Toc20504435"/>
      <w:r>
        <w:rPr>
          <w:lang w:eastAsia="zh-CN"/>
        </w:rPr>
        <w:t>7.1.1.2.2.1</w:t>
      </w:r>
      <w:r>
        <w:rPr>
          <w:lang w:eastAsia="zh-CN"/>
        </w:rPr>
        <w:tab/>
        <w:t>Description</w:t>
      </w:r>
      <w:bookmarkEnd w:id="140"/>
    </w:p>
    <w:p w:rsidR="00C14CE6" w:rsidRDefault="00C14CE6" w:rsidP="00C14CE6">
      <w:pPr>
        <w:pStyle w:val="Heading6"/>
        <w:rPr>
          <w:lang w:eastAsia="zh-CN"/>
        </w:rPr>
      </w:pPr>
      <w:bookmarkStart w:id="141" w:name="_Toc20504436"/>
      <w:r>
        <w:rPr>
          <w:lang w:eastAsia="zh-CN"/>
        </w:rPr>
        <w:t>7.1.1.2.2.2</w:t>
      </w:r>
      <w:r>
        <w:rPr>
          <w:lang w:eastAsia="zh-CN"/>
        </w:rPr>
        <w:tab/>
        <w:t>Resource Definition</w:t>
      </w:r>
      <w:bookmarkEnd w:id="141"/>
    </w:p>
    <w:p w:rsidR="00C14CE6" w:rsidRDefault="00C14CE6" w:rsidP="00C14CE6">
      <w:pPr>
        <w:pStyle w:val="Heading6"/>
        <w:rPr>
          <w:lang w:eastAsia="zh-CN"/>
        </w:rPr>
      </w:pPr>
      <w:bookmarkStart w:id="142" w:name="_Toc20504437"/>
      <w:r>
        <w:rPr>
          <w:lang w:eastAsia="zh-CN"/>
        </w:rPr>
        <w:t>7.1.1.2.2.3</w:t>
      </w:r>
      <w:r>
        <w:rPr>
          <w:lang w:eastAsia="zh-CN"/>
        </w:rPr>
        <w:tab/>
        <w:t>Resource Standard Methods</w:t>
      </w:r>
      <w:bookmarkEnd w:id="142"/>
    </w:p>
    <w:p w:rsidR="00C14CE6" w:rsidRDefault="00C14CE6" w:rsidP="00C14CE6">
      <w:pPr>
        <w:pStyle w:val="Heading7"/>
        <w:rPr>
          <w:lang w:eastAsia="zh-CN"/>
        </w:rPr>
      </w:pPr>
      <w:bookmarkStart w:id="143" w:name="_Toc20504438"/>
      <w:r>
        <w:rPr>
          <w:lang w:eastAsia="zh-CN"/>
        </w:rPr>
        <w:t>7.1.1.2.2.3.1</w:t>
      </w:r>
      <w:r>
        <w:rPr>
          <w:lang w:eastAsia="zh-CN"/>
        </w:rPr>
        <w:tab/>
        <w:t>&lt;Method Name&gt;</w:t>
      </w:r>
      <w:bookmarkEnd w:id="143"/>
    </w:p>
    <w:p w:rsidR="00C14CE6" w:rsidRPr="00384E92" w:rsidRDefault="00C14CE6" w:rsidP="00C14CE6">
      <w:pPr>
        <w:pStyle w:val="TH"/>
        <w:rPr>
          <w:rFonts w:cs="Arial"/>
        </w:rPr>
      </w:pPr>
      <w:r>
        <w:t>Table 7.1.1.2.2.3.1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C14CE6" w:rsidRPr="00A54937" w:rsidTr="003473D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14CE6" w:rsidRDefault="00C14CE6" w:rsidP="003473D8">
            <w:pPr>
              <w:pStyle w:val="TAL"/>
            </w:pPr>
          </w:p>
        </w:tc>
        <w:tc>
          <w:tcPr>
            <w:tcW w:w="947"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09"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C"/>
            </w:pPr>
          </w:p>
        </w:tc>
        <w:tc>
          <w:tcPr>
            <w:tcW w:w="608" w:type="pct"/>
            <w:tcBorders>
              <w:top w:val="single" w:sz="4" w:space="0" w:color="auto"/>
              <w:left w:val="single" w:sz="6" w:space="0" w:color="000000"/>
              <w:bottom w:val="single" w:sz="4" w:space="0" w:color="auto"/>
              <w:right w:val="single" w:sz="6" w:space="0" w:color="000000"/>
            </w:tcBorders>
          </w:tcPr>
          <w:p w:rsidR="00C14CE6" w:rsidRDefault="00C14CE6" w:rsidP="003473D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14CE6" w:rsidRPr="000C4B53" w:rsidRDefault="00C14CE6" w:rsidP="003473D8">
            <w:pPr>
              <w:pStyle w:val="TAL"/>
            </w:pPr>
          </w:p>
        </w:tc>
      </w:tr>
    </w:tbl>
    <w:p w:rsidR="00C14CE6" w:rsidRDefault="00C14CE6" w:rsidP="00C14CE6"/>
    <w:p w:rsidR="00C14CE6" w:rsidRPr="00384E92" w:rsidRDefault="00C14CE6" w:rsidP="00C14CE6">
      <w:r>
        <w:t>This method shall support the request data structures specified in table 7.1.1.2.2.3.1-2 and the response data structures and response codes specified in table 7.1.1.2.2.3.1-3.</w:t>
      </w:r>
    </w:p>
    <w:p w:rsidR="00C14CE6" w:rsidRPr="001769FF" w:rsidRDefault="00C14CE6" w:rsidP="00C14CE6">
      <w:pPr>
        <w:pStyle w:val="TH"/>
      </w:pPr>
      <w:r>
        <w:t>Table 7.1.1.2.2.3.1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C14CE6" w:rsidRPr="00A54937" w:rsidTr="003473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14CE6" w:rsidRPr="00A54937" w:rsidRDefault="00C14CE6" w:rsidP="003473D8">
            <w:pPr>
              <w:pStyle w:val="TAH"/>
            </w:pPr>
            <w:r w:rsidRPr="00A54937">
              <w:t>Description</w:t>
            </w:r>
          </w:p>
        </w:tc>
      </w:tr>
      <w:tr w:rsidR="00C14CE6" w:rsidRPr="00A54937" w:rsidTr="003473D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c>
          <w:tcPr>
            <w:tcW w:w="960"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C"/>
            </w:pPr>
          </w:p>
        </w:tc>
        <w:tc>
          <w:tcPr>
            <w:tcW w:w="3331" w:type="dxa"/>
            <w:tcBorders>
              <w:top w:val="single" w:sz="4" w:space="0" w:color="auto"/>
              <w:left w:val="single" w:sz="6" w:space="0" w:color="000000"/>
              <w:bottom w:val="single" w:sz="6" w:space="0" w:color="000000"/>
              <w:right w:val="single" w:sz="6" w:space="0" w:color="000000"/>
            </w:tcBorders>
          </w:tcPr>
          <w:p w:rsidR="00C14CE6" w:rsidRPr="00A54937" w:rsidRDefault="00C14CE6" w:rsidP="003473D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14CE6" w:rsidRPr="00A54937" w:rsidRDefault="00C14CE6" w:rsidP="003473D8">
            <w:pPr>
              <w:pStyle w:val="TAL"/>
            </w:pPr>
          </w:p>
        </w:tc>
      </w:tr>
    </w:tbl>
    <w:p w:rsidR="00C14CE6" w:rsidRDefault="00C14CE6" w:rsidP="00C14CE6"/>
    <w:p w:rsidR="00C14CE6" w:rsidRPr="001769FF" w:rsidRDefault="00C14CE6" w:rsidP="00C14CE6">
      <w:pPr>
        <w:pStyle w:val="TH"/>
      </w:pPr>
      <w:r>
        <w:t>Table 7.1.1.2.2.3.1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C14CE6" w:rsidRPr="00A54937"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Response</w:t>
            </w:r>
          </w:p>
          <w:p w:rsidR="00C14CE6" w:rsidRPr="00A54937" w:rsidRDefault="00C14CE6" w:rsidP="003473D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14CE6" w:rsidRPr="00A54937" w:rsidRDefault="00C14CE6" w:rsidP="003473D8">
            <w:pPr>
              <w:pStyle w:val="TAH"/>
            </w:pPr>
            <w:r w:rsidRPr="00A54937">
              <w:t>Description</w:t>
            </w:r>
          </w:p>
        </w:tc>
      </w:tr>
      <w:tr w:rsidR="00C14CE6" w:rsidRPr="00A54937" w:rsidTr="003473D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c>
          <w:tcPr>
            <w:tcW w:w="499"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C"/>
            </w:pPr>
          </w:p>
        </w:tc>
        <w:tc>
          <w:tcPr>
            <w:tcW w:w="738"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967" w:type="pct"/>
            <w:tcBorders>
              <w:top w:val="single" w:sz="4" w:space="0" w:color="auto"/>
              <w:left w:val="single" w:sz="6" w:space="0" w:color="000000"/>
              <w:bottom w:val="single" w:sz="4" w:space="0" w:color="auto"/>
              <w:right w:val="single" w:sz="6" w:space="0" w:color="000000"/>
            </w:tcBorders>
          </w:tcPr>
          <w:p w:rsidR="00C14CE6" w:rsidRPr="00A54937" w:rsidRDefault="00C14CE6" w:rsidP="003473D8">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14CE6" w:rsidRPr="00A54937" w:rsidRDefault="00C14CE6" w:rsidP="003473D8">
            <w:pPr>
              <w:pStyle w:val="TAL"/>
            </w:pPr>
          </w:p>
        </w:tc>
      </w:tr>
    </w:tbl>
    <w:p w:rsidR="00C14CE6" w:rsidRPr="00C14CE6" w:rsidRDefault="00C14CE6" w:rsidP="00C14CE6">
      <w:pPr>
        <w:rPr>
          <w:lang w:eastAsia="zh-CN"/>
        </w:rPr>
      </w:pPr>
    </w:p>
    <w:p w:rsidR="00EF2A9E" w:rsidRPr="00EF2A9E" w:rsidRDefault="00F667B2" w:rsidP="00C14CE6">
      <w:pPr>
        <w:pStyle w:val="Heading6"/>
        <w:rPr>
          <w:lang w:eastAsia="zh-CN"/>
        </w:rPr>
      </w:pPr>
      <w:bookmarkStart w:id="144" w:name="_Toc20504439"/>
      <w:r>
        <w:rPr>
          <w:lang w:eastAsia="zh-CN"/>
        </w:rPr>
        <w:t>7.1.1.2.2.4</w:t>
      </w:r>
      <w:r w:rsidR="00C14CE6">
        <w:rPr>
          <w:lang w:eastAsia="zh-CN"/>
        </w:rPr>
        <w:tab/>
      </w:r>
      <w:r w:rsidR="00C14CE6">
        <w:rPr>
          <w:lang w:eastAsia="zh-CN"/>
        </w:rPr>
        <w:tab/>
        <w:t>Resource Custom Operations</w:t>
      </w:r>
      <w:bookmarkEnd w:id="144"/>
      <w:r w:rsidR="00C14CE6">
        <w:rPr>
          <w:lang w:eastAsia="zh-CN"/>
        </w:rPr>
        <w:tab/>
      </w:r>
    </w:p>
    <w:p w:rsidR="008146AF" w:rsidRDefault="008146AF" w:rsidP="008146AF">
      <w:pPr>
        <w:pStyle w:val="Heading4"/>
        <w:rPr>
          <w:lang w:eastAsia="zh-CN"/>
        </w:rPr>
      </w:pPr>
      <w:bookmarkStart w:id="145" w:name="_Toc20504440"/>
      <w:r>
        <w:rPr>
          <w:lang w:eastAsia="zh-CN"/>
        </w:rPr>
        <w:t>7.1.1.3</w:t>
      </w:r>
      <w:r>
        <w:rPr>
          <w:lang w:eastAsia="zh-CN"/>
        </w:rPr>
        <w:tab/>
        <w:t>Notifications</w:t>
      </w:r>
      <w:bookmarkEnd w:id="145"/>
    </w:p>
    <w:p w:rsidR="00EB4E11" w:rsidRDefault="00EB4E11" w:rsidP="00EB4E11">
      <w:pPr>
        <w:pStyle w:val="Heading5"/>
        <w:rPr>
          <w:lang w:eastAsia="zh-CN"/>
        </w:rPr>
      </w:pPr>
      <w:bookmarkStart w:id="146" w:name="_Toc20504441"/>
      <w:r>
        <w:rPr>
          <w:lang w:eastAsia="zh-CN"/>
        </w:rPr>
        <w:t>7.1.1.3.1</w:t>
      </w:r>
      <w:r>
        <w:rPr>
          <w:lang w:eastAsia="zh-CN"/>
        </w:rPr>
        <w:tab/>
        <w:t>General</w:t>
      </w:r>
      <w:bookmarkEnd w:id="146"/>
    </w:p>
    <w:p w:rsidR="00EB4E11" w:rsidRPr="00384E92" w:rsidRDefault="00EB4E11" w:rsidP="00EB4E11">
      <w:pPr>
        <w:pStyle w:val="TH"/>
      </w:pPr>
      <w:r w:rsidRPr="00384E92">
        <w:t>Table</w:t>
      </w:r>
      <w:r>
        <w:t> 7.1.1.3.1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B4E11" w:rsidRPr="00384E92" w:rsidTr="003473D8">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8C18E3" w:rsidRDefault="00EB4E11" w:rsidP="003473D8">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Default="00EB4E11" w:rsidP="003473D8">
            <w:pPr>
              <w:pStyle w:val="TAH"/>
            </w:pPr>
            <w:r>
              <w:t>Description</w:t>
            </w:r>
          </w:p>
          <w:p w:rsidR="00EB4E11" w:rsidRPr="008C18E3" w:rsidRDefault="00EB4E11" w:rsidP="003473D8">
            <w:pPr>
              <w:pStyle w:val="TAH"/>
            </w:pPr>
            <w:r>
              <w:t>(service operation)</w:t>
            </w:r>
          </w:p>
        </w:tc>
      </w:tr>
      <w:tr w:rsidR="00EB4E11" w:rsidRPr="00CD494F" w:rsidTr="003473D8">
        <w:trPr>
          <w:jc w:val="center"/>
        </w:trPr>
        <w:tc>
          <w:tcPr>
            <w:tcW w:w="1028" w:type="pct"/>
            <w:tcBorders>
              <w:left w:val="single" w:sz="4" w:space="0" w:color="auto"/>
              <w:right w:val="single" w:sz="4" w:space="0" w:color="auto"/>
            </w:tcBorders>
            <w:vAlign w:val="center"/>
          </w:tcPr>
          <w:p w:rsidR="00EB4E11" w:rsidRPr="0033441A" w:rsidRDefault="00EB4E11" w:rsidP="003473D8">
            <w:pPr>
              <w:pStyle w:val="TAL"/>
              <w:rPr>
                <w:lang w:val="en-US"/>
              </w:rPr>
            </w:pPr>
          </w:p>
        </w:tc>
        <w:tc>
          <w:tcPr>
            <w:tcW w:w="2548" w:type="pct"/>
            <w:tcBorders>
              <w:left w:val="single" w:sz="4" w:space="0" w:color="auto"/>
              <w:right w:val="single" w:sz="4" w:space="0" w:color="auto"/>
            </w:tcBorders>
            <w:vAlign w:val="center"/>
          </w:tcPr>
          <w:p w:rsidR="00EB4E11" w:rsidRPr="00A801C6" w:rsidDel="005E0502" w:rsidRDefault="00EB4E11" w:rsidP="003473D8">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B4E11" w:rsidRPr="00904791" w:rsidRDefault="00EB4E11" w:rsidP="003473D8">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B4E11" w:rsidRPr="00CD494F" w:rsidRDefault="00EB4E11" w:rsidP="003473D8">
            <w:pPr>
              <w:pStyle w:val="TAL"/>
              <w:rPr>
                <w:lang w:val="en-US"/>
              </w:rPr>
            </w:pPr>
          </w:p>
        </w:tc>
      </w:tr>
    </w:tbl>
    <w:p w:rsidR="00EB4E11" w:rsidRPr="00EB4E11" w:rsidRDefault="00EB4E11" w:rsidP="00EB4E11">
      <w:pPr>
        <w:rPr>
          <w:lang w:val="en-US" w:eastAsia="zh-CN"/>
        </w:rPr>
      </w:pPr>
    </w:p>
    <w:p w:rsidR="00EB4E11" w:rsidRDefault="00EB4E11" w:rsidP="00EB4E11">
      <w:pPr>
        <w:pStyle w:val="Heading5"/>
        <w:rPr>
          <w:lang w:eastAsia="zh-CN"/>
        </w:rPr>
      </w:pPr>
      <w:bookmarkStart w:id="147" w:name="_Toc20504442"/>
      <w:r>
        <w:rPr>
          <w:lang w:eastAsia="zh-CN"/>
        </w:rPr>
        <w:t>7.1.1.3.2</w:t>
      </w:r>
      <w:r>
        <w:rPr>
          <w:lang w:eastAsia="zh-CN"/>
        </w:rPr>
        <w:tab/>
        <w:t>&lt;Notification name&gt;</w:t>
      </w:r>
      <w:bookmarkEnd w:id="147"/>
    </w:p>
    <w:p w:rsidR="00EB4E11" w:rsidRDefault="00EB4E11" w:rsidP="00EB4E11">
      <w:pPr>
        <w:pStyle w:val="Heading6"/>
        <w:rPr>
          <w:lang w:eastAsia="zh-CN"/>
        </w:rPr>
      </w:pPr>
      <w:bookmarkStart w:id="148" w:name="_Toc20504443"/>
      <w:r>
        <w:rPr>
          <w:lang w:eastAsia="zh-CN"/>
        </w:rPr>
        <w:t>7.1.1.3.2.1</w:t>
      </w:r>
      <w:r>
        <w:rPr>
          <w:lang w:eastAsia="zh-CN"/>
        </w:rPr>
        <w:tab/>
        <w:t>Description</w:t>
      </w:r>
      <w:bookmarkEnd w:id="148"/>
    </w:p>
    <w:p w:rsidR="00EB4E11" w:rsidRDefault="00EB4E11" w:rsidP="00EB4E11">
      <w:pPr>
        <w:pStyle w:val="Heading6"/>
        <w:rPr>
          <w:lang w:eastAsia="zh-CN"/>
        </w:rPr>
      </w:pPr>
      <w:bookmarkStart w:id="149" w:name="_Toc20504444"/>
      <w:r>
        <w:rPr>
          <w:lang w:eastAsia="zh-CN"/>
        </w:rPr>
        <w:t>7.1.1.3.2.2</w:t>
      </w:r>
      <w:r>
        <w:rPr>
          <w:lang w:eastAsia="zh-CN"/>
        </w:rPr>
        <w:tab/>
        <w:t>Notification definition</w:t>
      </w:r>
      <w:bookmarkEnd w:id="149"/>
    </w:p>
    <w:p w:rsidR="00EB4E11" w:rsidRDefault="00EB4E11" w:rsidP="00EB4E11">
      <w:pPr>
        <w:rPr>
          <w:lang w:eastAsia="zh-CN"/>
        </w:rPr>
      </w:pPr>
      <w:r>
        <w:rPr>
          <w:lang w:eastAsia="zh-CN"/>
        </w:rPr>
        <w:t>Resource URI: &lt;Notification resource URI&gt;</w:t>
      </w:r>
    </w:p>
    <w:p w:rsidR="00EB4E11" w:rsidRPr="00E73566" w:rsidRDefault="00EB4E11" w:rsidP="00EB4E11">
      <w:r w:rsidRPr="00E73566">
        <w:t>This method shall support the URI query parameters specified in table </w:t>
      </w:r>
      <w:r>
        <w:t>7.1.1.3.2.2</w:t>
      </w:r>
      <w:r w:rsidRPr="00E73566">
        <w:t>-1.</w:t>
      </w:r>
    </w:p>
    <w:p w:rsidR="00EB4E11" w:rsidRPr="00E73566" w:rsidRDefault="00EB4E11" w:rsidP="00EB4E11">
      <w:pPr>
        <w:pStyle w:val="TH"/>
        <w:rPr>
          <w:rFonts w:cs="Arial"/>
        </w:rPr>
      </w:pPr>
      <w:r w:rsidRPr="00E73566">
        <w:lastRenderedPageBreak/>
        <w:t>Table </w:t>
      </w:r>
      <w:r>
        <w:t>7.1.1.3.2.2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B4E11" w:rsidRPr="00E73566" w:rsidTr="003473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3473D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B4E11" w:rsidRPr="00E73566" w:rsidRDefault="00EB4E11" w:rsidP="003473D8">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7"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58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B4E11" w:rsidRPr="00E73566" w:rsidRDefault="00EB4E11" w:rsidP="003473D8">
            <w:pPr>
              <w:pStyle w:val="TAL"/>
            </w:pPr>
          </w:p>
        </w:tc>
      </w:tr>
    </w:tbl>
    <w:p w:rsidR="00EB4E11" w:rsidRPr="00E73566" w:rsidRDefault="00EB4E11" w:rsidP="00EB4E11"/>
    <w:p w:rsidR="00EB4E11" w:rsidRPr="00E73566" w:rsidRDefault="00EB4E11" w:rsidP="00EB4E11">
      <w:r w:rsidRPr="00E73566">
        <w:t>This method shall support the request data structures specified in table </w:t>
      </w:r>
      <w:r>
        <w:t>7.1.1.3.2.2</w:t>
      </w:r>
      <w:r w:rsidRPr="00E73566">
        <w:t>-2 and the response data structures and response codes specified in table </w:t>
      </w:r>
      <w:r>
        <w:t>7.1.1.3.2.2</w:t>
      </w:r>
      <w:r w:rsidRPr="00E73566">
        <w:t>-3.</w:t>
      </w:r>
    </w:p>
    <w:p w:rsidR="00EB4E11" w:rsidRPr="00E73566" w:rsidRDefault="00EB4E11" w:rsidP="00EB4E11">
      <w:pPr>
        <w:pStyle w:val="TH"/>
      </w:pPr>
      <w:r w:rsidRPr="00E73566">
        <w:t>Table </w:t>
      </w:r>
      <w:r>
        <w:t>7.1.1.3.2.2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B4E11" w:rsidRPr="00E73566" w:rsidTr="003473D8">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B4E11" w:rsidRPr="00E73566" w:rsidRDefault="00EB4E11" w:rsidP="003473D8">
            <w:pPr>
              <w:pStyle w:val="TAH"/>
            </w:pPr>
            <w:r w:rsidRPr="00E73566">
              <w:t>Description</w:t>
            </w:r>
          </w:p>
        </w:tc>
      </w:tr>
      <w:tr w:rsidR="00EB4E11" w:rsidRPr="00E73566" w:rsidTr="00EB4E11">
        <w:trPr>
          <w:jc w:val="center"/>
        </w:trPr>
        <w:tc>
          <w:tcPr>
            <w:tcW w:w="2989"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36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135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4980" w:type="dxa"/>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73566" w:rsidRDefault="00EB4E11" w:rsidP="00EB4E11"/>
    <w:p w:rsidR="00EB4E11" w:rsidRPr="00E73566" w:rsidRDefault="00EB4E11" w:rsidP="00EB4E11">
      <w:pPr>
        <w:pStyle w:val="TH"/>
      </w:pPr>
      <w:r w:rsidRPr="00E73566">
        <w:t>Table </w:t>
      </w:r>
      <w:r>
        <w:t>7.1.1.3.2.2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B4E11" w:rsidRPr="00E73566" w:rsidTr="003473D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B4E11" w:rsidRPr="00E73566" w:rsidRDefault="00EB4E11" w:rsidP="003473D8">
            <w:pPr>
              <w:pStyle w:val="TAH"/>
            </w:pPr>
            <w:r w:rsidRPr="00E73566">
              <w:t>Description</w:t>
            </w:r>
          </w:p>
        </w:tc>
      </w:tr>
      <w:tr w:rsidR="00EB4E11" w:rsidRPr="00E73566" w:rsidTr="00EB4E11">
        <w:trPr>
          <w:jc w:val="center"/>
        </w:trPr>
        <w:tc>
          <w:tcPr>
            <w:tcW w:w="10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15"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604"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C"/>
            </w:pPr>
          </w:p>
        </w:tc>
        <w:tc>
          <w:tcPr>
            <w:tcW w:w="791"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c>
          <w:tcPr>
            <w:tcW w:w="2386" w:type="pct"/>
            <w:tcBorders>
              <w:top w:val="single" w:sz="4" w:space="0" w:color="auto"/>
              <w:left w:val="single" w:sz="6" w:space="0" w:color="000000"/>
              <w:bottom w:val="single" w:sz="6" w:space="0" w:color="000000"/>
              <w:right w:val="single" w:sz="6" w:space="0" w:color="000000"/>
            </w:tcBorders>
          </w:tcPr>
          <w:p w:rsidR="00EB4E11" w:rsidRPr="00E73566" w:rsidRDefault="00EB4E11" w:rsidP="003473D8">
            <w:pPr>
              <w:pStyle w:val="TAL"/>
            </w:pPr>
          </w:p>
        </w:tc>
      </w:tr>
    </w:tbl>
    <w:p w:rsidR="00EB4E11" w:rsidRPr="00EB4E11" w:rsidRDefault="00EB4E11" w:rsidP="00EB4E11">
      <w:pPr>
        <w:rPr>
          <w:lang w:eastAsia="zh-CN"/>
        </w:rPr>
      </w:pPr>
    </w:p>
    <w:p w:rsidR="008146AF" w:rsidRDefault="008146AF" w:rsidP="008146AF">
      <w:pPr>
        <w:pStyle w:val="Heading4"/>
        <w:rPr>
          <w:lang w:eastAsia="zh-CN"/>
        </w:rPr>
      </w:pPr>
      <w:bookmarkStart w:id="150" w:name="_Toc20504445"/>
      <w:r>
        <w:rPr>
          <w:lang w:eastAsia="zh-CN"/>
        </w:rPr>
        <w:t>7.1.1.4</w:t>
      </w:r>
      <w:r>
        <w:rPr>
          <w:lang w:eastAsia="zh-CN"/>
        </w:rPr>
        <w:tab/>
        <w:t>Data Model</w:t>
      </w:r>
      <w:bookmarkEnd w:id="150"/>
    </w:p>
    <w:p w:rsidR="00490087" w:rsidRDefault="00490087" w:rsidP="00490087">
      <w:pPr>
        <w:pStyle w:val="Heading5"/>
        <w:rPr>
          <w:lang w:eastAsia="zh-CN"/>
        </w:rPr>
      </w:pPr>
      <w:bookmarkStart w:id="151" w:name="_Toc20504446"/>
      <w:r>
        <w:rPr>
          <w:lang w:eastAsia="zh-CN"/>
        </w:rPr>
        <w:t>7.1.1.4.1</w:t>
      </w:r>
      <w:r>
        <w:rPr>
          <w:lang w:eastAsia="zh-CN"/>
        </w:rPr>
        <w:tab/>
        <w:t>General</w:t>
      </w:r>
      <w:bookmarkEnd w:id="151"/>
    </w:p>
    <w:p w:rsidR="0086051F" w:rsidRDefault="0086051F" w:rsidP="0086051F">
      <w:pPr>
        <w:rPr>
          <w:lang w:eastAsia="zh-CN"/>
        </w:rPr>
      </w:pPr>
      <w:r>
        <w:rPr>
          <w:lang w:eastAsia="zh-CN"/>
        </w:rPr>
        <w:t>This subclause specifies the application data model supported by the API. Data types listed in subclause &lt;6.X related to SEAL design aspects for all APIs&gt; apply to this API</w:t>
      </w:r>
    </w:p>
    <w:p w:rsidR="0086051F" w:rsidRDefault="0086051F" w:rsidP="0086051F">
      <w:r>
        <w:t xml:space="preserve">Table 7.1.1.4.1-1 specifies the data types defined </w:t>
      </w:r>
      <w:r w:rsidRPr="00FF31D1">
        <w:t xml:space="preserve">specifically </w:t>
      </w:r>
      <w:r>
        <w:t xml:space="preserve">for the SS_Location_Reportng_Trigger </w:t>
      </w:r>
      <w:r w:rsidRPr="00FF31D1">
        <w:t>API</w:t>
      </w:r>
      <w:r>
        <w:t xml:space="preserve"> service.</w:t>
      </w:r>
    </w:p>
    <w:p w:rsidR="0086051F" w:rsidRDefault="0086051F" w:rsidP="0086051F">
      <w:pPr>
        <w:pStyle w:val="TH"/>
      </w:pPr>
      <w:r>
        <w:t xml:space="preserve">Table 7.1.1.4.1-1: SS_Location_Reportng_Trigger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286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129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288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Default="0086051F" w:rsidP="0086051F"/>
    <w:p w:rsidR="0086051F" w:rsidRDefault="0086051F" w:rsidP="0086051F">
      <w:r>
        <w:t xml:space="preserve">Table 7.1.1.4.1-2 specifies data types re-used by the SS_Location_Reportng_Trigger API service. </w:t>
      </w:r>
    </w:p>
    <w:p w:rsidR="0086051F" w:rsidRDefault="0086051F" w:rsidP="0086051F">
      <w:pPr>
        <w:pStyle w:val="TH"/>
      </w:pPr>
      <w:r>
        <w:t>Table 7.1.1.4.1-2: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86051F" w:rsidRDefault="0086051F" w:rsidP="003473D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6051F" w:rsidRDefault="0086051F" w:rsidP="003473D8">
            <w:pPr>
              <w:pStyle w:val="TAH"/>
            </w:pPr>
            <w:r>
              <w:t>Applicability</w:t>
            </w:r>
          </w:p>
        </w:tc>
      </w:tr>
      <w:tr w:rsidR="0086051F" w:rsidTr="003473D8">
        <w:trPr>
          <w:jc w:val="center"/>
        </w:trPr>
        <w:tc>
          <w:tcPr>
            <w:tcW w:w="1927" w:type="dxa"/>
            <w:tcBorders>
              <w:top w:val="single" w:sz="4" w:space="0" w:color="auto"/>
              <w:left w:val="single" w:sz="4" w:space="0" w:color="auto"/>
              <w:bottom w:val="single" w:sz="4" w:space="0" w:color="auto"/>
              <w:right w:val="single" w:sz="4" w:space="0" w:color="auto"/>
            </w:tcBorders>
          </w:tcPr>
          <w:p w:rsidR="0086051F" w:rsidRPr="00FF31D1" w:rsidRDefault="0086051F" w:rsidP="003473D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pPr>
          </w:p>
        </w:tc>
        <w:tc>
          <w:tcPr>
            <w:tcW w:w="3137"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86051F" w:rsidRDefault="0086051F" w:rsidP="003473D8">
            <w:pPr>
              <w:pStyle w:val="TAL"/>
              <w:rPr>
                <w:rFonts w:cs="Arial"/>
                <w:szCs w:val="18"/>
              </w:rPr>
            </w:pPr>
          </w:p>
        </w:tc>
      </w:tr>
    </w:tbl>
    <w:p w:rsidR="0086051F" w:rsidRPr="0086051F" w:rsidRDefault="0086051F" w:rsidP="0086051F">
      <w:pPr>
        <w:rPr>
          <w:lang w:eastAsia="zh-CN"/>
        </w:rPr>
      </w:pPr>
    </w:p>
    <w:p w:rsidR="00490087" w:rsidRDefault="00490087" w:rsidP="00490087">
      <w:pPr>
        <w:pStyle w:val="Heading5"/>
        <w:rPr>
          <w:lang w:eastAsia="zh-CN"/>
        </w:rPr>
      </w:pPr>
      <w:bookmarkStart w:id="152" w:name="_Toc20504447"/>
      <w:r>
        <w:rPr>
          <w:lang w:eastAsia="zh-CN"/>
        </w:rPr>
        <w:t>7.1.1.4.2</w:t>
      </w:r>
      <w:r>
        <w:rPr>
          <w:lang w:eastAsia="zh-CN"/>
        </w:rPr>
        <w:tab/>
        <w:t>Structured data types</w:t>
      </w:r>
      <w:bookmarkEnd w:id="152"/>
    </w:p>
    <w:p w:rsidR="00490087" w:rsidRDefault="00490087" w:rsidP="00490087">
      <w:pPr>
        <w:pStyle w:val="Heading6"/>
        <w:rPr>
          <w:lang w:eastAsia="zh-CN"/>
        </w:rPr>
      </w:pPr>
      <w:bookmarkStart w:id="153" w:name="_Toc20504448"/>
      <w:r>
        <w:rPr>
          <w:lang w:eastAsia="zh-CN"/>
        </w:rPr>
        <w:t>7.1.1.4.2.1</w:t>
      </w:r>
      <w:r>
        <w:rPr>
          <w:lang w:eastAsia="zh-CN"/>
        </w:rPr>
        <w:tab/>
        <w:t>Introduction</w:t>
      </w:r>
      <w:bookmarkEnd w:id="153"/>
    </w:p>
    <w:p w:rsidR="00490087" w:rsidRDefault="00490087" w:rsidP="00490087">
      <w:pPr>
        <w:pStyle w:val="Heading6"/>
        <w:rPr>
          <w:lang w:eastAsia="zh-CN"/>
        </w:rPr>
      </w:pPr>
      <w:bookmarkStart w:id="154" w:name="_Toc20504449"/>
      <w:r>
        <w:rPr>
          <w:lang w:eastAsia="zh-CN"/>
        </w:rPr>
        <w:t>7.1.1.4.2.2</w:t>
      </w:r>
      <w:r>
        <w:rPr>
          <w:lang w:eastAsia="zh-CN"/>
        </w:rPr>
        <w:tab/>
        <w:t>Type: &lt;Data type name&gt;</w:t>
      </w:r>
      <w:bookmarkEnd w:id="154"/>
    </w:p>
    <w:p w:rsidR="00490087" w:rsidRDefault="00490087" w:rsidP="00490087">
      <w:pPr>
        <w:pStyle w:val="TH"/>
      </w:pPr>
      <w:r>
        <w:rPr>
          <w:noProof/>
        </w:rPr>
        <w:t>Table 7.1.1.4.2.2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90087" w:rsidRDefault="00490087" w:rsidP="003473D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90087" w:rsidRDefault="00490087" w:rsidP="003473D8">
            <w:pPr>
              <w:pStyle w:val="TAH"/>
              <w:rPr>
                <w:rFonts w:cs="Arial"/>
                <w:szCs w:val="18"/>
              </w:rPr>
            </w:pPr>
            <w:r>
              <w:t>Applicability</w:t>
            </w:r>
          </w:p>
        </w:tc>
      </w:tr>
      <w:tr w:rsidR="00490087" w:rsidTr="003473D8">
        <w:trPr>
          <w:jc w:val="center"/>
        </w:trPr>
        <w:tc>
          <w:tcPr>
            <w:tcW w:w="1430"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1006"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425" w:type="dxa"/>
            <w:tcBorders>
              <w:top w:val="single" w:sz="4" w:space="0" w:color="auto"/>
              <w:left w:val="single" w:sz="4" w:space="0" w:color="auto"/>
              <w:bottom w:val="single" w:sz="4" w:space="0" w:color="auto"/>
              <w:right w:val="single" w:sz="4" w:space="0" w:color="auto"/>
            </w:tcBorders>
          </w:tcPr>
          <w:p w:rsidR="00490087" w:rsidRDefault="00490087" w:rsidP="003473D8">
            <w:pPr>
              <w:pStyle w:val="TAC"/>
            </w:pPr>
          </w:p>
        </w:tc>
        <w:tc>
          <w:tcPr>
            <w:tcW w:w="136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pPr>
          </w:p>
        </w:tc>
        <w:tc>
          <w:tcPr>
            <w:tcW w:w="343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90087" w:rsidRDefault="00490087" w:rsidP="003473D8">
            <w:pPr>
              <w:pStyle w:val="TAL"/>
              <w:rPr>
                <w:rFonts w:cs="Arial"/>
                <w:szCs w:val="18"/>
              </w:rPr>
            </w:pPr>
          </w:p>
        </w:tc>
      </w:tr>
    </w:tbl>
    <w:p w:rsidR="00490087" w:rsidRPr="00490087" w:rsidRDefault="00490087" w:rsidP="00490087">
      <w:pPr>
        <w:rPr>
          <w:lang w:eastAsia="zh-CN"/>
        </w:rPr>
      </w:pPr>
    </w:p>
    <w:p w:rsidR="00490087" w:rsidRDefault="00490087" w:rsidP="00490087">
      <w:pPr>
        <w:pStyle w:val="Heading5"/>
        <w:rPr>
          <w:lang w:eastAsia="zh-CN"/>
        </w:rPr>
      </w:pPr>
      <w:bookmarkStart w:id="155" w:name="_Toc20504450"/>
      <w:r>
        <w:rPr>
          <w:lang w:eastAsia="zh-CN"/>
        </w:rPr>
        <w:lastRenderedPageBreak/>
        <w:t>7.1.1.4.3</w:t>
      </w:r>
      <w:r>
        <w:rPr>
          <w:lang w:eastAsia="zh-CN"/>
        </w:rPr>
        <w:tab/>
        <w:t>Simple data types and enumerations</w:t>
      </w:r>
      <w:bookmarkEnd w:id="155"/>
    </w:p>
    <w:p w:rsidR="008146AF" w:rsidRPr="008146AF" w:rsidRDefault="008146AF" w:rsidP="008146AF">
      <w:pPr>
        <w:pStyle w:val="Heading4"/>
        <w:rPr>
          <w:lang w:eastAsia="zh-CN"/>
        </w:rPr>
      </w:pPr>
      <w:bookmarkStart w:id="156" w:name="_Toc20504451"/>
      <w:r>
        <w:rPr>
          <w:lang w:eastAsia="zh-CN"/>
        </w:rPr>
        <w:t>7.1.1.5</w:t>
      </w:r>
      <w:r>
        <w:rPr>
          <w:lang w:eastAsia="zh-CN"/>
        </w:rPr>
        <w:tab/>
        <w:t>Error Handling</w:t>
      </w:r>
      <w:bookmarkEnd w:id="156"/>
    </w:p>
    <w:p w:rsidR="00EB4E11" w:rsidRPr="00EB4E11" w:rsidRDefault="008146AF" w:rsidP="00EB4E11">
      <w:pPr>
        <w:pStyle w:val="Heading4"/>
        <w:rPr>
          <w:lang w:eastAsia="zh-CN"/>
        </w:rPr>
      </w:pPr>
      <w:bookmarkStart w:id="157" w:name="_Toc20504452"/>
      <w:r>
        <w:rPr>
          <w:lang w:eastAsia="zh-CN"/>
        </w:rPr>
        <w:t>7.1.1.6</w:t>
      </w:r>
      <w:r>
        <w:rPr>
          <w:lang w:eastAsia="zh-CN"/>
        </w:rPr>
        <w:tab/>
        <w:t>Feature negotiation</w:t>
      </w:r>
      <w:bookmarkEnd w:id="157"/>
    </w:p>
    <w:p w:rsidR="00EB4E11" w:rsidRDefault="00EB4E11" w:rsidP="00EB4E11">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B4E11" w:rsidRDefault="00EB4E11" w:rsidP="003473D8">
            <w:pPr>
              <w:keepNext/>
              <w:keepLines/>
              <w:spacing w:after="0"/>
              <w:jc w:val="center"/>
              <w:rPr>
                <w:rFonts w:ascii="Arial" w:eastAsia="Batang" w:hAnsi="Arial"/>
                <w:b/>
                <w:sz w:val="18"/>
              </w:rPr>
            </w:pPr>
            <w:r>
              <w:rPr>
                <w:rFonts w:ascii="Arial" w:eastAsia="Batang" w:hAnsi="Arial"/>
                <w:b/>
                <w:sz w:val="18"/>
              </w:rPr>
              <w:t>Description</w:t>
            </w:r>
          </w:p>
        </w:tc>
      </w:tr>
      <w:tr w:rsidR="00EB4E11" w:rsidTr="003473D8">
        <w:trPr>
          <w:jc w:val="center"/>
        </w:trPr>
        <w:tc>
          <w:tcPr>
            <w:tcW w:w="1529"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B4E11" w:rsidRDefault="00EB4E11" w:rsidP="003473D8">
            <w:pPr>
              <w:keepNext/>
              <w:keepLines/>
              <w:spacing w:after="0"/>
              <w:rPr>
                <w:rFonts w:ascii="Arial" w:eastAsia="Batang" w:hAnsi="Arial" w:cs="Arial"/>
                <w:sz w:val="18"/>
                <w:szCs w:val="18"/>
              </w:rPr>
            </w:pPr>
          </w:p>
        </w:tc>
      </w:tr>
    </w:tbl>
    <w:p w:rsidR="00EB4E11" w:rsidRPr="00EB4E11" w:rsidRDefault="00EB4E11" w:rsidP="00EB4E11">
      <w:pPr>
        <w:rPr>
          <w:lang w:eastAsia="zh-CN"/>
        </w:rPr>
      </w:pPr>
    </w:p>
    <w:p w:rsidR="00F238EF" w:rsidRDefault="00F238EF" w:rsidP="00F238EF">
      <w:pPr>
        <w:pStyle w:val="Heading3"/>
        <w:rPr>
          <w:lang w:eastAsia="zh-CN"/>
        </w:rPr>
      </w:pPr>
      <w:bookmarkStart w:id="158" w:name="_Toc20504453"/>
      <w:r>
        <w:rPr>
          <w:lang w:eastAsia="zh-CN"/>
        </w:rPr>
        <w:t>7.1.</w:t>
      </w:r>
      <w:r w:rsidR="00B0242C">
        <w:rPr>
          <w:lang w:eastAsia="zh-CN"/>
        </w:rPr>
        <w:t>2</w:t>
      </w:r>
      <w:r>
        <w:rPr>
          <w:lang w:eastAsia="zh-CN"/>
        </w:rPr>
        <w:tab/>
        <w:t>SS_Location_Info_Subscription API</w:t>
      </w:r>
      <w:bookmarkEnd w:id="158"/>
    </w:p>
    <w:p w:rsidR="00F94CCB" w:rsidRDefault="00F94CCB" w:rsidP="00F94CCB">
      <w:pPr>
        <w:pStyle w:val="Heading4"/>
        <w:rPr>
          <w:lang w:eastAsia="zh-CN"/>
        </w:rPr>
      </w:pPr>
      <w:bookmarkStart w:id="159" w:name="_Toc20504454"/>
      <w:r>
        <w:rPr>
          <w:lang w:eastAsia="zh-CN"/>
        </w:rPr>
        <w:t>7.1.2.1</w:t>
      </w:r>
      <w:r>
        <w:rPr>
          <w:lang w:eastAsia="zh-CN"/>
        </w:rPr>
        <w:tab/>
        <w:t>API URI</w:t>
      </w:r>
      <w:bookmarkEnd w:id="159"/>
    </w:p>
    <w:p w:rsidR="00F94CCB" w:rsidRDefault="00F94CCB" w:rsidP="00F94CCB">
      <w:pPr>
        <w:pStyle w:val="Heading4"/>
        <w:rPr>
          <w:lang w:eastAsia="zh-CN"/>
        </w:rPr>
      </w:pPr>
      <w:bookmarkStart w:id="160" w:name="_Toc20504455"/>
      <w:r>
        <w:rPr>
          <w:lang w:eastAsia="zh-CN"/>
        </w:rPr>
        <w:t>7.1.2.2</w:t>
      </w:r>
      <w:r>
        <w:rPr>
          <w:lang w:eastAsia="zh-CN"/>
        </w:rPr>
        <w:tab/>
        <w:t>Resources</w:t>
      </w:r>
      <w:bookmarkEnd w:id="160"/>
    </w:p>
    <w:p w:rsidR="00F94CCB" w:rsidRDefault="00F94CCB" w:rsidP="00F94CCB">
      <w:pPr>
        <w:pStyle w:val="Heading5"/>
        <w:rPr>
          <w:lang w:eastAsia="zh-CN"/>
        </w:rPr>
      </w:pPr>
      <w:bookmarkStart w:id="161" w:name="_Toc20504456"/>
      <w:r>
        <w:rPr>
          <w:lang w:eastAsia="zh-CN"/>
        </w:rPr>
        <w:t>7.1.2.2.1</w:t>
      </w:r>
      <w:r>
        <w:rPr>
          <w:lang w:eastAsia="zh-CN"/>
        </w:rPr>
        <w:tab/>
        <w:t>Overview</w:t>
      </w:r>
      <w:bookmarkEnd w:id="161"/>
    </w:p>
    <w:p w:rsidR="00F94CCB" w:rsidRDefault="00F94CCB" w:rsidP="00F94CCB">
      <w:pPr>
        <w:pStyle w:val="TH"/>
      </w:pPr>
      <w:r w:rsidRPr="00E73566">
        <w:object w:dxaOrig="5352" w:dyaOrig="2556">
          <v:shape id="_x0000_i1028" type="#_x0000_t75" style="width:267.45pt;height:127.9pt" o:ole="">
            <v:imagedata r:id="rId11" o:title=""/>
          </v:shape>
          <o:OLEObject Type="Embed" ProgID="Visio.Drawing.11" ShapeID="_x0000_i1028" DrawAspect="Content" ObjectID="_1631117425" r:id="rId13"/>
        </w:object>
      </w:r>
    </w:p>
    <w:p w:rsidR="00F94CCB" w:rsidRDefault="00F94CCB" w:rsidP="00F94CCB">
      <w:pPr>
        <w:pStyle w:val="TF"/>
      </w:pPr>
      <w:r>
        <w:t>Figure 7.1.2.2.1-1: Resource URI structure of the SS_Location_Info_Subscription API</w:t>
      </w:r>
    </w:p>
    <w:p w:rsidR="00F94CCB" w:rsidRDefault="00F94CCB" w:rsidP="00F94CCB">
      <w:r>
        <w:t>Table 7.1.2.2.1-1 provides an overview of the resources and applicable HTTP methods.</w:t>
      </w:r>
    </w:p>
    <w:p w:rsidR="00F94CCB" w:rsidRDefault="00F94CCB" w:rsidP="00F94CCB">
      <w:pPr>
        <w:pStyle w:val="TH"/>
      </w:pPr>
      <w:r>
        <w:t>Table 7.1.2.2.1-1: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F94CCB"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170884" w:rsidRDefault="00F94CCB" w:rsidP="00D40D7D">
            <w:pPr>
              <w:pStyle w:val="TAH"/>
            </w:pPr>
            <w:r w:rsidRPr="00170884">
              <w:t>Description</w:t>
            </w:r>
          </w:p>
        </w:tc>
      </w:tr>
      <w:tr w:rsidR="00F94CCB" w:rsidRPr="00FF31D1" w:rsidTr="00D40D7D">
        <w:trPr>
          <w:jc w:val="center"/>
        </w:trPr>
        <w:tc>
          <w:tcPr>
            <w:tcW w:w="0" w:type="auto"/>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1585" w:type="pct"/>
            <w:tcBorders>
              <w:top w:val="single" w:sz="4" w:space="0" w:color="auto"/>
              <w:left w:val="single" w:sz="4" w:space="0" w:color="auto"/>
              <w:right w:val="single" w:sz="4" w:space="0" w:color="auto"/>
            </w:tcBorders>
          </w:tcPr>
          <w:p w:rsidR="00F94CCB" w:rsidRPr="00FF31D1" w:rsidRDefault="00F94CCB"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rFonts w:eastAsia="SimSun"/>
              </w:rPr>
            </w:pPr>
          </w:p>
        </w:tc>
      </w:tr>
    </w:tbl>
    <w:p w:rsidR="00F94CCB" w:rsidRPr="00EF2A9E" w:rsidRDefault="00F94CCB" w:rsidP="00F94CCB">
      <w:pPr>
        <w:rPr>
          <w:lang w:eastAsia="zh-CN"/>
        </w:rPr>
      </w:pPr>
    </w:p>
    <w:p w:rsidR="00F94CCB" w:rsidRDefault="00F94CCB" w:rsidP="00F94CCB">
      <w:pPr>
        <w:pStyle w:val="Heading5"/>
        <w:rPr>
          <w:lang w:eastAsia="zh-CN"/>
        </w:rPr>
      </w:pPr>
      <w:bookmarkStart w:id="162" w:name="_Toc20504457"/>
      <w:r>
        <w:rPr>
          <w:lang w:eastAsia="zh-CN"/>
        </w:rPr>
        <w:lastRenderedPageBreak/>
        <w:t>7.1.2.2.2</w:t>
      </w:r>
      <w:r>
        <w:rPr>
          <w:lang w:eastAsia="zh-CN"/>
        </w:rPr>
        <w:tab/>
        <w:t>Resource: &lt;Resource name&gt;</w:t>
      </w:r>
      <w:bookmarkEnd w:id="162"/>
    </w:p>
    <w:p w:rsidR="00F94CCB" w:rsidRPr="00C14CE6" w:rsidRDefault="00F94CCB" w:rsidP="00F94CCB">
      <w:pPr>
        <w:pStyle w:val="Heading6"/>
        <w:rPr>
          <w:lang w:eastAsia="zh-CN"/>
        </w:rPr>
      </w:pPr>
      <w:bookmarkStart w:id="163" w:name="_Toc20504458"/>
      <w:r>
        <w:rPr>
          <w:lang w:eastAsia="zh-CN"/>
        </w:rPr>
        <w:t>7.1.2.2.2.1</w:t>
      </w:r>
      <w:r>
        <w:rPr>
          <w:lang w:eastAsia="zh-CN"/>
        </w:rPr>
        <w:tab/>
        <w:t>Description</w:t>
      </w:r>
      <w:bookmarkEnd w:id="163"/>
    </w:p>
    <w:p w:rsidR="00F94CCB" w:rsidRDefault="00F94CCB" w:rsidP="00F94CCB">
      <w:pPr>
        <w:pStyle w:val="Heading6"/>
        <w:rPr>
          <w:lang w:eastAsia="zh-CN"/>
        </w:rPr>
      </w:pPr>
      <w:bookmarkStart w:id="164" w:name="_Toc20504459"/>
      <w:r>
        <w:rPr>
          <w:lang w:eastAsia="zh-CN"/>
        </w:rPr>
        <w:t>7.1.2.2.2.2</w:t>
      </w:r>
      <w:r>
        <w:rPr>
          <w:lang w:eastAsia="zh-CN"/>
        </w:rPr>
        <w:tab/>
        <w:t>Resource Definition</w:t>
      </w:r>
      <w:bookmarkEnd w:id="164"/>
    </w:p>
    <w:p w:rsidR="00F94CCB" w:rsidRDefault="00F94CCB" w:rsidP="00F94CCB">
      <w:pPr>
        <w:pStyle w:val="Heading6"/>
        <w:rPr>
          <w:lang w:eastAsia="zh-CN"/>
        </w:rPr>
      </w:pPr>
      <w:bookmarkStart w:id="165" w:name="_Toc20504460"/>
      <w:r>
        <w:rPr>
          <w:lang w:eastAsia="zh-CN"/>
        </w:rPr>
        <w:t>7.1.2.2.2.3</w:t>
      </w:r>
      <w:r>
        <w:rPr>
          <w:lang w:eastAsia="zh-CN"/>
        </w:rPr>
        <w:tab/>
        <w:t>Resource Standard Methods</w:t>
      </w:r>
      <w:bookmarkEnd w:id="165"/>
    </w:p>
    <w:p w:rsidR="00F94CCB" w:rsidRDefault="00F94CCB" w:rsidP="00F94CCB">
      <w:pPr>
        <w:pStyle w:val="Heading7"/>
        <w:rPr>
          <w:lang w:eastAsia="zh-CN"/>
        </w:rPr>
      </w:pPr>
      <w:bookmarkStart w:id="166" w:name="_Toc20504461"/>
      <w:r>
        <w:rPr>
          <w:lang w:eastAsia="zh-CN"/>
        </w:rPr>
        <w:t>7.1.2.2.2.3.1</w:t>
      </w:r>
      <w:r>
        <w:rPr>
          <w:lang w:eastAsia="zh-CN"/>
        </w:rPr>
        <w:tab/>
        <w:t>&lt;Method Name&gt;</w:t>
      </w:r>
      <w:bookmarkEnd w:id="166"/>
    </w:p>
    <w:p w:rsidR="00F94CCB" w:rsidRPr="00384E92" w:rsidRDefault="00F94CCB" w:rsidP="00F94CCB">
      <w:pPr>
        <w:pStyle w:val="TH"/>
        <w:rPr>
          <w:rFonts w:cs="Arial"/>
        </w:rPr>
      </w:pPr>
      <w:r>
        <w:t>Table 7.1.2.2.2.3.1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F94CCB"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94CCB" w:rsidRDefault="00F94CCB"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F94CCB" w:rsidRDefault="00F94CCB"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94CCB" w:rsidRPr="000C4B53" w:rsidRDefault="00F94CCB" w:rsidP="00D40D7D">
            <w:pPr>
              <w:pStyle w:val="TAL"/>
            </w:pPr>
          </w:p>
        </w:tc>
      </w:tr>
    </w:tbl>
    <w:p w:rsidR="00F94CCB" w:rsidRDefault="00F94CCB" w:rsidP="00F94CCB"/>
    <w:p w:rsidR="00F94CCB" w:rsidRPr="00384E92" w:rsidRDefault="00F94CCB" w:rsidP="00F94CCB">
      <w:r>
        <w:t>This method shall support the request data structures specified in table 7.1.2.2.2.3.1-2 and the response data structures and response codes specified in table 7.1.2.2.2.3.1-3.</w:t>
      </w:r>
    </w:p>
    <w:p w:rsidR="00F94CCB" w:rsidRPr="001769FF" w:rsidRDefault="00F94CCB" w:rsidP="00F94CCB">
      <w:pPr>
        <w:pStyle w:val="TH"/>
      </w:pPr>
      <w:r>
        <w:t>Table 7.1.2.2.2.3.1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F94CCB"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94CCB" w:rsidRPr="00A54937" w:rsidRDefault="00F94CCB" w:rsidP="00D40D7D">
            <w:pPr>
              <w:pStyle w:val="TAH"/>
            </w:pPr>
            <w:r w:rsidRPr="00A54937">
              <w:t>Description</w:t>
            </w:r>
          </w:p>
        </w:tc>
      </w:tr>
      <w:tr w:rsidR="00F94CCB"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F94CCB" w:rsidRPr="00A54937" w:rsidRDefault="00F94CCB"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94CCB" w:rsidRPr="00A54937" w:rsidRDefault="00F94CCB" w:rsidP="00D40D7D">
            <w:pPr>
              <w:pStyle w:val="TAL"/>
            </w:pPr>
          </w:p>
        </w:tc>
      </w:tr>
    </w:tbl>
    <w:p w:rsidR="00F94CCB" w:rsidRDefault="00F94CCB" w:rsidP="00F94CCB"/>
    <w:p w:rsidR="00F94CCB" w:rsidRPr="001769FF" w:rsidRDefault="00F94CCB" w:rsidP="00F94CCB">
      <w:pPr>
        <w:pStyle w:val="TH"/>
      </w:pPr>
      <w:r>
        <w:t>Table 7.1.2.2.2.3.1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F94CCB"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Response</w:t>
            </w:r>
          </w:p>
          <w:p w:rsidR="00F94CCB" w:rsidRPr="00A54937" w:rsidRDefault="00F94CCB"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94CCB" w:rsidRPr="00A54937" w:rsidRDefault="00F94CCB" w:rsidP="00D40D7D">
            <w:pPr>
              <w:pStyle w:val="TAH"/>
            </w:pPr>
            <w:r w:rsidRPr="00A54937">
              <w:t>Description</w:t>
            </w:r>
          </w:p>
        </w:tc>
      </w:tr>
      <w:tr w:rsidR="00F94CCB"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F94CCB" w:rsidRPr="00A54937" w:rsidRDefault="00F94CCB"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94CCB" w:rsidRPr="00A54937" w:rsidRDefault="00F94CCB" w:rsidP="00D40D7D">
            <w:pPr>
              <w:pStyle w:val="TAL"/>
            </w:pPr>
          </w:p>
        </w:tc>
      </w:tr>
    </w:tbl>
    <w:p w:rsidR="00F94CCB" w:rsidRPr="00C14CE6" w:rsidRDefault="00F94CCB" w:rsidP="00F94CCB">
      <w:pPr>
        <w:rPr>
          <w:lang w:eastAsia="zh-CN"/>
        </w:rPr>
      </w:pPr>
    </w:p>
    <w:p w:rsidR="00F94CCB" w:rsidRPr="00EF2A9E" w:rsidRDefault="00F94CCB" w:rsidP="00F94CCB">
      <w:pPr>
        <w:pStyle w:val="Heading6"/>
        <w:rPr>
          <w:lang w:eastAsia="zh-CN"/>
        </w:rPr>
      </w:pPr>
      <w:bookmarkStart w:id="167" w:name="_Toc20504462"/>
      <w:r>
        <w:rPr>
          <w:lang w:eastAsia="zh-CN"/>
        </w:rPr>
        <w:t>7.1.2.2.2.4</w:t>
      </w:r>
      <w:r>
        <w:rPr>
          <w:lang w:eastAsia="zh-CN"/>
        </w:rPr>
        <w:tab/>
      </w:r>
      <w:r>
        <w:rPr>
          <w:lang w:eastAsia="zh-CN"/>
        </w:rPr>
        <w:tab/>
        <w:t>Resource Custom Operations</w:t>
      </w:r>
      <w:bookmarkEnd w:id="167"/>
      <w:r>
        <w:rPr>
          <w:lang w:eastAsia="zh-CN"/>
        </w:rPr>
        <w:tab/>
      </w:r>
    </w:p>
    <w:p w:rsidR="00F94CCB" w:rsidRDefault="00F94CCB" w:rsidP="00F94CCB">
      <w:pPr>
        <w:pStyle w:val="Heading4"/>
        <w:rPr>
          <w:lang w:eastAsia="zh-CN"/>
        </w:rPr>
      </w:pPr>
      <w:bookmarkStart w:id="168" w:name="_Toc20504463"/>
      <w:r>
        <w:rPr>
          <w:lang w:eastAsia="zh-CN"/>
        </w:rPr>
        <w:t>7.1.2.3</w:t>
      </w:r>
      <w:r>
        <w:rPr>
          <w:lang w:eastAsia="zh-CN"/>
        </w:rPr>
        <w:tab/>
        <w:t>Notifications</w:t>
      </w:r>
      <w:bookmarkEnd w:id="168"/>
    </w:p>
    <w:p w:rsidR="00F94CCB" w:rsidRDefault="00F94CCB" w:rsidP="00F94CCB">
      <w:pPr>
        <w:pStyle w:val="Heading5"/>
        <w:rPr>
          <w:lang w:eastAsia="zh-CN"/>
        </w:rPr>
      </w:pPr>
      <w:bookmarkStart w:id="169" w:name="_Toc20504464"/>
      <w:r>
        <w:rPr>
          <w:lang w:eastAsia="zh-CN"/>
        </w:rPr>
        <w:t>7.1.2.3.1</w:t>
      </w:r>
      <w:r>
        <w:rPr>
          <w:lang w:eastAsia="zh-CN"/>
        </w:rPr>
        <w:tab/>
        <w:t>General</w:t>
      </w:r>
      <w:bookmarkEnd w:id="169"/>
    </w:p>
    <w:p w:rsidR="00F94CCB" w:rsidRPr="00384E92" w:rsidRDefault="00F94CCB" w:rsidP="00F94CCB">
      <w:pPr>
        <w:pStyle w:val="TH"/>
      </w:pPr>
      <w:r w:rsidRPr="00384E92">
        <w:t>Table</w:t>
      </w:r>
      <w:r>
        <w:t> 7.1.2.3.1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F94CCB"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8C18E3" w:rsidRDefault="00F94CCB"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Default="00F94CCB" w:rsidP="00D40D7D">
            <w:pPr>
              <w:pStyle w:val="TAH"/>
            </w:pPr>
            <w:r>
              <w:t>Description</w:t>
            </w:r>
          </w:p>
          <w:p w:rsidR="00F94CCB" w:rsidRPr="008C18E3" w:rsidRDefault="00F94CCB" w:rsidP="00D40D7D">
            <w:pPr>
              <w:pStyle w:val="TAH"/>
            </w:pPr>
            <w:r>
              <w:t>(service operation)</w:t>
            </w:r>
          </w:p>
        </w:tc>
      </w:tr>
      <w:tr w:rsidR="00F94CCB" w:rsidRPr="00CD494F" w:rsidTr="00D40D7D">
        <w:trPr>
          <w:jc w:val="center"/>
        </w:trPr>
        <w:tc>
          <w:tcPr>
            <w:tcW w:w="1028" w:type="pct"/>
            <w:tcBorders>
              <w:left w:val="single" w:sz="4" w:space="0" w:color="auto"/>
              <w:right w:val="single" w:sz="4" w:space="0" w:color="auto"/>
            </w:tcBorders>
            <w:vAlign w:val="center"/>
          </w:tcPr>
          <w:p w:rsidR="00F94CCB" w:rsidRPr="0033441A" w:rsidRDefault="00F94CCB" w:rsidP="00D40D7D">
            <w:pPr>
              <w:pStyle w:val="TAL"/>
              <w:rPr>
                <w:lang w:val="en-US"/>
              </w:rPr>
            </w:pPr>
          </w:p>
        </w:tc>
        <w:tc>
          <w:tcPr>
            <w:tcW w:w="2548" w:type="pct"/>
            <w:tcBorders>
              <w:left w:val="single" w:sz="4" w:space="0" w:color="auto"/>
              <w:right w:val="single" w:sz="4" w:space="0" w:color="auto"/>
            </w:tcBorders>
            <w:vAlign w:val="center"/>
          </w:tcPr>
          <w:p w:rsidR="00F94CCB" w:rsidRPr="00A801C6" w:rsidDel="005E0502" w:rsidRDefault="00F94CCB"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F94CCB" w:rsidRPr="00904791" w:rsidRDefault="00F94CCB"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F94CCB" w:rsidRPr="00CD494F" w:rsidRDefault="00F94CCB" w:rsidP="00D40D7D">
            <w:pPr>
              <w:pStyle w:val="TAL"/>
              <w:rPr>
                <w:lang w:val="en-US"/>
              </w:rPr>
            </w:pPr>
          </w:p>
        </w:tc>
      </w:tr>
    </w:tbl>
    <w:p w:rsidR="00F94CCB" w:rsidRPr="00EB4E11" w:rsidRDefault="00F94CCB" w:rsidP="00F94CCB">
      <w:pPr>
        <w:rPr>
          <w:lang w:val="en-US" w:eastAsia="zh-CN"/>
        </w:rPr>
      </w:pPr>
    </w:p>
    <w:p w:rsidR="00F94CCB" w:rsidRDefault="00F94CCB" w:rsidP="00F94CCB">
      <w:pPr>
        <w:pStyle w:val="Heading5"/>
        <w:rPr>
          <w:lang w:eastAsia="zh-CN"/>
        </w:rPr>
      </w:pPr>
      <w:bookmarkStart w:id="170" w:name="_Toc20504465"/>
      <w:r>
        <w:rPr>
          <w:lang w:eastAsia="zh-CN"/>
        </w:rPr>
        <w:t>7.1.2.3.2</w:t>
      </w:r>
      <w:r>
        <w:rPr>
          <w:lang w:eastAsia="zh-CN"/>
        </w:rPr>
        <w:tab/>
        <w:t>&lt;Notification name&gt;</w:t>
      </w:r>
      <w:bookmarkEnd w:id="170"/>
    </w:p>
    <w:p w:rsidR="00F94CCB" w:rsidRDefault="00F94CCB" w:rsidP="00F94CCB">
      <w:pPr>
        <w:pStyle w:val="Heading6"/>
        <w:rPr>
          <w:lang w:eastAsia="zh-CN"/>
        </w:rPr>
      </w:pPr>
      <w:bookmarkStart w:id="171" w:name="_Toc20504466"/>
      <w:r>
        <w:rPr>
          <w:lang w:eastAsia="zh-CN"/>
        </w:rPr>
        <w:t>7.1.2.3.2.1</w:t>
      </w:r>
      <w:r>
        <w:rPr>
          <w:lang w:eastAsia="zh-CN"/>
        </w:rPr>
        <w:tab/>
        <w:t>Description</w:t>
      </w:r>
      <w:bookmarkEnd w:id="171"/>
    </w:p>
    <w:p w:rsidR="00F94CCB" w:rsidRDefault="00F94CCB" w:rsidP="00F94CCB">
      <w:pPr>
        <w:pStyle w:val="Heading6"/>
        <w:rPr>
          <w:lang w:eastAsia="zh-CN"/>
        </w:rPr>
      </w:pPr>
      <w:bookmarkStart w:id="172" w:name="_Toc20504467"/>
      <w:r>
        <w:rPr>
          <w:lang w:eastAsia="zh-CN"/>
        </w:rPr>
        <w:t>7.1.2.3.2.2</w:t>
      </w:r>
      <w:r>
        <w:rPr>
          <w:lang w:eastAsia="zh-CN"/>
        </w:rPr>
        <w:tab/>
        <w:t>Notification definition</w:t>
      </w:r>
      <w:bookmarkEnd w:id="172"/>
    </w:p>
    <w:p w:rsidR="00F94CCB" w:rsidRDefault="00F94CCB" w:rsidP="00F94CCB">
      <w:pPr>
        <w:rPr>
          <w:lang w:eastAsia="zh-CN"/>
        </w:rPr>
      </w:pPr>
      <w:r>
        <w:rPr>
          <w:lang w:eastAsia="zh-CN"/>
        </w:rPr>
        <w:t>Resource URI: &lt;Notification resource URI&gt;</w:t>
      </w:r>
    </w:p>
    <w:p w:rsidR="00F94CCB" w:rsidRPr="00E73566" w:rsidRDefault="00F94CCB" w:rsidP="00F94CCB">
      <w:r w:rsidRPr="00E73566">
        <w:t>This method shall support the URI query parameters specified in table </w:t>
      </w:r>
      <w:r>
        <w:t>7.1.2.3.2.2</w:t>
      </w:r>
      <w:r w:rsidRPr="00E73566">
        <w:t>-1.</w:t>
      </w:r>
    </w:p>
    <w:p w:rsidR="00F94CCB" w:rsidRPr="00E73566" w:rsidRDefault="00F94CCB" w:rsidP="00F94CCB">
      <w:pPr>
        <w:pStyle w:val="TH"/>
        <w:rPr>
          <w:rFonts w:cs="Arial"/>
        </w:rPr>
      </w:pPr>
      <w:r w:rsidRPr="00E73566">
        <w:lastRenderedPageBreak/>
        <w:t>Table </w:t>
      </w:r>
      <w:r>
        <w:t>7.1.2.3.2.2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94CCB"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94CCB" w:rsidRPr="00E73566" w:rsidRDefault="00F94CCB"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F94CCB" w:rsidRPr="00E73566" w:rsidRDefault="00F94CCB" w:rsidP="00D40D7D">
            <w:pPr>
              <w:pStyle w:val="TAL"/>
            </w:pPr>
          </w:p>
        </w:tc>
      </w:tr>
    </w:tbl>
    <w:p w:rsidR="00F94CCB" w:rsidRPr="00E73566" w:rsidRDefault="00F94CCB" w:rsidP="00F94CCB"/>
    <w:p w:rsidR="00F94CCB" w:rsidRPr="00E73566" w:rsidRDefault="00F94CCB" w:rsidP="00F94CCB">
      <w:r w:rsidRPr="00E73566">
        <w:t>This method shall support the request data structures specified in table </w:t>
      </w:r>
      <w:r>
        <w:t>7.1.2.3.2.2</w:t>
      </w:r>
      <w:r w:rsidRPr="00E73566">
        <w:t>-2 and the response data structures and response codes specified in table </w:t>
      </w:r>
      <w:r>
        <w:t>7.1.2.3.2.2</w:t>
      </w:r>
      <w:r w:rsidRPr="00E73566">
        <w:t>-3.</w:t>
      </w:r>
    </w:p>
    <w:p w:rsidR="00F94CCB" w:rsidRPr="00E73566" w:rsidRDefault="00F94CCB" w:rsidP="00F94CCB">
      <w:pPr>
        <w:pStyle w:val="TH"/>
      </w:pPr>
      <w:r w:rsidRPr="00E73566">
        <w:t>Table </w:t>
      </w:r>
      <w:r>
        <w:t>7.1.2.3.2.2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F94CCB"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94CCB" w:rsidRPr="00E73566" w:rsidRDefault="00F94CCB" w:rsidP="00D40D7D">
            <w:pPr>
              <w:pStyle w:val="TAH"/>
            </w:pPr>
            <w:r w:rsidRPr="00E73566">
              <w:t>Description</w:t>
            </w:r>
          </w:p>
        </w:tc>
      </w:tr>
      <w:tr w:rsidR="00F94CCB"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73566" w:rsidRDefault="00F94CCB" w:rsidP="00F94CCB"/>
    <w:p w:rsidR="00F94CCB" w:rsidRPr="00E73566" w:rsidRDefault="00F94CCB" w:rsidP="00F94CCB">
      <w:pPr>
        <w:pStyle w:val="TH"/>
      </w:pPr>
      <w:r w:rsidRPr="00E73566">
        <w:t>Table </w:t>
      </w:r>
      <w:r>
        <w:t>7.1.2.3.2.2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F94CCB"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F94CCB" w:rsidRPr="00E73566" w:rsidRDefault="00F94CCB" w:rsidP="00D40D7D">
            <w:pPr>
              <w:pStyle w:val="TAH"/>
            </w:pPr>
            <w:r w:rsidRPr="00E73566">
              <w:t>Description</w:t>
            </w:r>
          </w:p>
        </w:tc>
      </w:tr>
      <w:tr w:rsidR="00F94CCB"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F94CCB" w:rsidRPr="00E73566" w:rsidRDefault="00F94CCB" w:rsidP="00D40D7D">
            <w:pPr>
              <w:pStyle w:val="TAL"/>
            </w:pPr>
          </w:p>
        </w:tc>
      </w:tr>
    </w:tbl>
    <w:p w:rsidR="00F94CCB" w:rsidRPr="00EB4E11" w:rsidRDefault="00F94CCB" w:rsidP="00F94CCB">
      <w:pPr>
        <w:rPr>
          <w:lang w:eastAsia="zh-CN"/>
        </w:rPr>
      </w:pPr>
    </w:p>
    <w:p w:rsidR="00F94CCB" w:rsidRDefault="00F94CCB" w:rsidP="00F94CCB">
      <w:pPr>
        <w:pStyle w:val="Heading4"/>
        <w:rPr>
          <w:lang w:eastAsia="zh-CN"/>
        </w:rPr>
      </w:pPr>
      <w:bookmarkStart w:id="173" w:name="_Toc20504468"/>
      <w:r>
        <w:rPr>
          <w:lang w:eastAsia="zh-CN"/>
        </w:rPr>
        <w:t>7.1.2.4</w:t>
      </w:r>
      <w:r>
        <w:rPr>
          <w:lang w:eastAsia="zh-CN"/>
        </w:rPr>
        <w:tab/>
        <w:t>Data Model</w:t>
      </w:r>
      <w:bookmarkEnd w:id="173"/>
    </w:p>
    <w:p w:rsidR="00F94CCB" w:rsidRDefault="00F94CCB" w:rsidP="00F94CCB">
      <w:pPr>
        <w:pStyle w:val="Heading5"/>
        <w:rPr>
          <w:lang w:eastAsia="zh-CN"/>
        </w:rPr>
      </w:pPr>
      <w:bookmarkStart w:id="174" w:name="_Toc20504469"/>
      <w:r>
        <w:rPr>
          <w:lang w:eastAsia="zh-CN"/>
        </w:rPr>
        <w:t>7.1.2.4.1</w:t>
      </w:r>
      <w:r>
        <w:rPr>
          <w:lang w:eastAsia="zh-CN"/>
        </w:rPr>
        <w:tab/>
        <w:t>General</w:t>
      </w:r>
      <w:bookmarkEnd w:id="174"/>
    </w:p>
    <w:p w:rsidR="00F94CCB" w:rsidRDefault="00F94CCB" w:rsidP="00F94CCB">
      <w:pPr>
        <w:rPr>
          <w:lang w:eastAsia="zh-CN"/>
        </w:rPr>
      </w:pPr>
      <w:r>
        <w:rPr>
          <w:lang w:eastAsia="zh-CN"/>
        </w:rPr>
        <w:t>This subclause specifies the application data model supported by the API. Data types listed in subclause &lt;6.X related to SEAL design aspects for all APIs&gt; apply to this API</w:t>
      </w:r>
    </w:p>
    <w:p w:rsidR="00F94CCB" w:rsidRDefault="00F94CCB" w:rsidP="00F94CCB">
      <w:r>
        <w:t xml:space="preserve">Table 7.1.2.4.1-1 specifies the data types defined </w:t>
      </w:r>
      <w:r w:rsidRPr="00FF31D1">
        <w:t xml:space="preserve">specifically </w:t>
      </w:r>
      <w:r>
        <w:t xml:space="preserve">for the SS_Location_Info_Subscription </w:t>
      </w:r>
      <w:r w:rsidRPr="00FF31D1">
        <w:t>API</w:t>
      </w:r>
      <w:r>
        <w:t xml:space="preserve"> service.</w:t>
      </w:r>
    </w:p>
    <w:p w:rsidR="00F94CCB" w:rsidRDefault="00EA04FD" w:rsidP="00F94CCB">
      <w:pPr>
        <w:pStyle w:val="TH"/>
      </w:pPr>
      <w:r>
        <w:t>Table 7.1.2</w:t>
      </w:r>
      <w:r w:rsidR="00F94CCB">
        <w:t>.4.1-1: SS_Location_</w:t>
      </w:r>
      <w:r w:rsidR="00F94CCB" w:rsidRPr="00F94CCB">
        <w:t xml:space="preserve"> </w:t>
      </w:r>
      <w:r w:rsidR="00F94CCB">
        <w:t xml:space="preserve">Info_Subscription </w:t>
      </w:r>
      <w:r w:rsidR="00F94CCB" w:rsidRPr="00FF31D1">
        <w:t xml:space="preserve">API </w:t>
      </w:r>
      <w:r w:rsidR="00F94CCB">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Default="00F94CCB" w:rsidP="00F94CCB"/>
    <w:p w:rsidR="00F94CCB" w:rsidRDefault="00F94CCB" w:rsidP="00F94CCB">
      <w:r>
        <w:t xml:space="preserve">Table 7.1.2.4.1-2 specifies data types re-used by the SS_Location_Info_Subscription API service. </w:t>
      </w:r>
    </w:p>
    <w:p w:rsidR="00F94CCB" w:rsidRDefault="00EA04FD" w:rsidP="00F94CCB">
      <w:pPr>
        <w:pStyle w:val="TH"/>
      </w:pPr>
      <w:r>
        <w:t>Table 7.1.2</w:t>
      </w:r>
      <w:r w:rsidR="00F94CCB">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pPr>
            <w:r>
              <w:t>Applicability</w:t>
            </w:r>
          </w:p>
        </w:tc>
      </w:tr>
      <w:tr w:rsidR="00F94CCB"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F94CCB" w:rsidRPr="00FF31D1" w:rsidRDefault="00F94CCB"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86051F" w:rsidRDefault="00F94CCB" w:rsidP="00F94CCB">
      <w:pPr>
        <w:rPr>
          <w:lang w:eastAsia="zh-CN"/>
        </w:rPr>
      </w:pPr>
    </w:p>
    <w:p w:rsidR="00F94CCB" w:rsidRDefault="00F94CCB" w:rsidP="00F94CCB">
      <w:pPr>
        <w:pStyle w:val="Heading5"/>
        <w:rPr>
          <w:lang w:eastAsia="zh-CN"/>
        </w:rPr>
      </w:pPr>
      <w:bookmarkStart w:id="175" w:name="_Toc20504470"/>
      <w:r>
        <w:rPr>
          <w:lang w:eastAsia="zh-CN"/>
        </w:rPr>
        <w:t>7.1.2.4.2</w:t>
      </w:r>
      <w:r>
        <w:rPr>
          <w:lang w:eastAsia="zh-CN"/>
        </w:rPr>
        <w:tab/>
        <w:t>Structured data types</w:t>
      </w:r>
      <w:bookmarkEnd w:id="175"/>
    </w:p>
    <w:p w:rsidR="00F94CCB" w:rsidRDefault="00F94CCB" w:rsidP="00F94CCB">
      <w:pPr>
        <w:pStyle w:val="Heading6"/>
        <w:rPr>
          <w:lang w:eastAsia="zh-CN"/>
        </w:rPr>
      </w:pPr>
      <w:bookmarkStart w:id="176" w:name="_Toc20504471"/>
      <w:r>
        <w:rPr>
          <w:lang w:eastAsia="zh-CN"/>
        </w:rPr>
        <w:t>7.1.2.4.2.1</w:t>
      </w:r>
      <w:r>
        <w:rPr>
          <w:lang w:eastAsia="zh-CN"/>
        </w:rPr>
        <w:tab/>
        <w:t>Introduction</w:t>
      </w:r>
      <w:bookmarkEnd w:id="176"/>
    </w:p>
    <w:p w:rsidR="00F94CCB" w:rsidRDefault="00F94CCB" w:rsidP="00F94CCB">
      <w:pPr>
        <w:pStyle w:val="Heading6"/>
        <w:rPr>
          <w:lang w:eastAsia="zh-CN"/>
        </w:rPr>
      </w:pPr>
      <w:bookmarkStart w:id="177" w:name="_Toc20504472"/>
      <w:r>
        <w:rPr>
          <w:lang w:eastAsia="zh-CN"/>
        </w:rPr>
        <w:t>7.1.2.4.2.2</w:t>
      </w:r>
      <w:r>
        <w:rPr>
          <w:lang w:eastAsia="zh-CN"/>
        </w:rPr>
        <w:tab/>
        <w:t>Type: &lt;Data type name&gt;</w:t>
      </w:r>
      <w:bookmarkEnd w:id="177"/>
    </w:p>
    <w:p w:rsidR="00F94CCB" w:rsidRDefault="00F94CCB" w:rsidP="00F94CCB">
      <w:pPr>
        <w:pStyle w:val="TH"/>
      </w:pPr>
      <w:r>
        <w:rPr>
          <w:noProof/>
        </w:rPr>
        <w:t>Table 7.1.2.4.2.2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94CCB" w:rsidRDefault="00F94CCB" w:rsidP="00D40D7D">
            <w:pPr>
              <w:pStyle w:val="TAH"/>
              <w:rPr>
                <w:rFonts w:cs="Arial"/>
                <w:szCs w:val="18"/>
              </w:rPr>
            </w:pPr>
            <w:r>
              <w:t>Applicability</w:t>
            </w:r>
          </w:p>
        </w:tc>
      </w:tr>
      <w:tr w:rsidR="00F94CCB"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F94CCB" w:rsidRDefault="00F94CCB"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F94CCB" w:rsidRDefault="00F94CCB" w:rsidP="00D40D7D">
            <w:pPr>
              <w:pStyle w:val="TAL"/>
              <w:rPr>
                <w:rFonts w:cs="Arial"/>
                <w:szCs w:val="18"/>
              </w:rPr>
            </w:pPr>
          </w:p>
        </w:tc>
      </w:tr>
    </w:tbl>
    <w:p w:rsidR="00F94CCB" w:rsidRPr="00490087" w:rsidRDefault="00F94CCB" w:rsidP="00F94CCB">
      <w:pPr>
        <w:rPr>
          <w:lang w:eastAsia="zh-CN"/>
        </w:rPr>
      </w:pPr>
    </w:p>
    <w:p w:rsidR="00F94CCB" w:rsidRDefault="00F94CCB" w:rsidP="00F94CCB">
      <w:pPr>
        <w:pStyle w:val="Heading5"/>
        <w:rPr>
          <w:lang w:eastAsia="zh-CN"/>
        </w:rPr>
      </w:pPr>
      <w:bookmarkStart w:id="178" w:name="_Toc20504473"/>
      <w:r>
        <w:rPr>
          <w:lang w:eastAsia="zh-CN"/>
        </w:rPr>
        <w:lastRenderedPageBreak/>
        <w:t>7.1.2.4.3</w:t>
      </w:r>
      <w:r>
        <w:rPr>
          <w:lang w:eastAsia="zh-CN"/>
        </w:rPr>
        <w:tab/>
        <w:t>Simple data types and enumerations</w:t>
      </w:r>
      <w:bookmarkEnd w:id="178"/>
    </w:p>
    <w:p w:rsidR="00F94CCB" w:rsidRPr="008146AF" w:rsidRDefault="00F94CCB" w:rsidP="00F94CCB">
      <w:pPr>
        <w:pStyle w:val="Heading4"/>
        <w:rPr>
          <w:lang w:eastAsia="zh-CN"/>
        </w:rPr>
      </w:pPr>
      <w:bookmarkStart w:id="179" w:name="_Toc20504474"/>
      <w:r>
        <w:rPr>
          <w:lang w:eastAsia="zh-CN"/>
        </w:rPr>
        <w:t>7.1.2.5</w:t>
      </w:r>
      <w:r>
        <w:rPr>
          <w:lang w:eastAsia="zh-CN"/>
        </w:rPr>
        <w:tab/>
        <w:t>Error Handling</w:t>
      </w:r>
      <w:bookmarkEnd w:id="179"/>
    </w:p>
    <w:p w:rsidR="00F94CCB" w:rsidRPr="00EB4E11" w:rsidRDefault="00F94CCB" w:rsidP="00F94CCB">
      <w:pPr>
        <w:pStyle w:val="Heading4"/>
        <w:rPr>
          <w:lang w:eastAsia="zh-CN"/>
        </w:rPr>
      </w:pPr>
      <w:bookmarkStart w:id="180" w:name="_Toc20504475"/>
      <w:r>
        <w:rPr>
          <w:lang w:eastAsia="zh-CN"/>
        </w:rPr>
        <w:t>7.1.2.6</w:t>
      </w:r>
      <w:r>
        <w:rPr>
          <w:lang w:eastAsia="zh-CN"/>
        </w:rPr>
        <w:tab/>
        <w:t>Feature negotiation</w:t>
      </w:r>
      <w:bookmarkEnd w:id="180"/>
    </w:p>
    <w:p w:rsidR="00F94CCB" w:rsidRDefault="00F94CCB" w:rsidP="00F94CCB">
      <w:pPr>
        <w:pStyle w:val="TH"/>
        <w:rPr>
          <w:rFonts w:eastAsia="Batang"/>
        </w:rPr>
      </w:pPr>
      <w:r>
        <w:rPr>
          <w:rFonts w:eastAsia="Batang"/>
        </w:rPr>
        <w:t>Table 7.1.2.6-1: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94CCB" w:rsidRDefault="00F94CCB" w:rsidP="00D40D7D">
            <w:pPr>
              <w:keepNext/>
              <w:keepLines/>
              <w:spacing w:after="0"/>
              <w:jc w:val="center"/>
              <w:rPr>
                <w:rFonts w:ascii="Arial" w:eastAsia="Batang" w:hAnsi="Arial"/>
                <w:b/>
                <w:sz w:val="18"/>
              </w:rPr>
            </w:pPr>
            <w:r>
              <w:rPr>
                <w:rFonts w:ascii="Arial" w:eastAsia="Batang" w:hAnsi="Arial"/>
                <w:b/>
                <w:sz w:val="18"/>
              </w:rPr>
              <w:t>Description</w:t>
            </w:r>
          </w:p>
        </w:tc>
      </w:tr>
      <w:tr w:rsidR="00F94CCB"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F94CCB" w:rsidRDefault="00F94CCB" w:rsidP="00D40D7D">
            <w:pPr>
              <w:keepNext/>
              <w:keepLines/>
              <w:spacing w:after="0"/>
              <w:rPr>
                <w:rFonts w:ascii="Arial" w:eastAsia="Batang" w:hAnsi="Arial" w:cs="Arial"/>
                <w:sz w:val="18"/>
                <w:szCs w:val="18"/>
              </w:rPr>
            </w:pPr>
          </w:p>
        </w:tc>
      </w:tr>
    </w:tbl>
    <w:p w:rsidR="00F94CCB" w:rsidRPr="00F94CCB" w:rsidRDefault="00F94CCB" w:rsidP="00F94CCB">
      <w:pPr>
        <w:rPr>
          <w:lang w:eastAsia="zh-CN"/>
        </w:rPr>
      </w:pPr>
    </w:p>
    <w:p w:rsidR="00F238EF" w:rsidRDefault="00B0242C" w:rsidP="00F238EF">
      <w:pPr>
        <w:pStyle w:val="Heading3"/>
        <w:rPr>
          <w:lang w:eastAsia="zh-CN"/>
        </w:rPr>
      </w:pPr>
      <w:bookmarkStart w:id="181" w:name="_Toc20504476"/>
      <w:r>
        <w:rPr>
          <w:lang w:eastAsia="zh-CN"/>
        </w:rPr>
        <w:t>7.1.3</w:t>
      </w:r>
      <w:r w:rsidR="00F238EF">
        <w:rPr>
          <w:lang w:eastAsia="zh-CN"/>
        </w:rPr>
        <w:tab/>
        <w:t>SS_Obtain_Location_Info API</w:t>
      </w:r>
      <w:bookmarkEnd w:id="181"/>
    </w:p>
    <w:p w:rsidR="00EA04FD" w:rsidRDefault="00EA04FD" w:rsidP="00EA04FD">
      <w:pPr>
        <w:pStyle w:val="Heading4"/>
        <w:rPr>
          <w:lang w:eastAsia="zh-CN"/>
        </w:rPr>
      </w:pPr>
      <w:bookmarkStart w:id="182" w:name="_Toc20504477"/>
      <w:r>
        <w:rPr>
          <w:lang w:eastAsia="zh-CN"/>
        </w:rPr>
        <w:t>7.1.3.1</w:t>
      </w:r>
      <w:r>
        <w:rPr>
          <w:lang w:eastAsia="zh-CN"/>
        </w:rPr>
        <w:tab/>
        <w:t>API URI</w:t>
      </w:r>
      <w:bookmarkEnd w:id="182"/>
    </w:p>
    <w:p w:rsidR="00EA04FD" w:rsidRDefault="00EA04FD" w:rsidP="00EA04FD">
      <w:pPr>
        <w:pStyle w:val="Heading4"/>
        <w:rPr>
          <w:lang w:eastAsia="zh-CN"/>
        </w:rPr>
      </w:pPr>
      <w:bookmarkStart w:id="183" w:name="_Toc20504478"/>
      <w:r>
        <w:rPr>
          <w:lang w:eastAsia="zh-CN"/>
        </w:rPr>
        <w:t>7.1.3.2</w:t>
      </w:r>
      <w:r>
        <w:rPr>
          <w:lang w:eastAsia="zh-CN"/>
        </w:rPr>
        <w:tab/>
        <w:t>Resources</w:t>
      </w:r>
      <w:bookmarkEnd w:id="183"/>
    </w:p>
    <w:p w:rsidR="00EA04FD" w:rsidRDefault="00EA04FD" w:rsidP="00EA04FD">
      <w:pPr>
        <w:pStyle w:val="Heading5"/>
        <w:rPr>
          <w:lang w:eastAsia="zh-CN"/>
        </w:rPr>
      </w:pPr>
      <w:bookmarkStart w:id="184" w:name="_Toc20504479"/>
      <w:r>
        <w:rPr>
          <w:lang w:eastAsia="zh-CN"/>
        </w:rPr>
        <w:t>7.1.3.2.1</w:t>
      </w:r>
      <w:r>
        <w:rPr>
          <w:lang w:eastAsia="zh-CN"/>
        </w:rPr>
        <w:tab/>
        <w:t>Overview</w:t>
      </w:r>
      <w:bookmarkEnd w:id="184"/>
    </w:p>
    <w:p w:rsidR="00EA04FD" w:rsidRDefault="00EA04FD" w:rsidP="00EA04FD">
      <w:pPr>
        <w:pStyle w:val="TH"/>
      </w:pPr>
      <w:r w:rsidRPr="00E73566">
        <w:object w:dxaOrig="5352" w:dyaOrig="2556">
          <v:shape id="_x0000_i1029" type="#_x0000_t75" style="width:267.45pt;height:127.9pt" o:ole="">
            <v:imagedata r:id="rId11" o:title=""/>
          </v:shape>
          <o:OLEObject Type="Embed" ProgID="Visio.Drawing.11" ShapeID="_x0000_i1029" DrawAspect="Content" ObjectID="_1631117426" r:id="rId14"/>
        </w:object>
      </w:r>
    </w:p>
    <w:p w:rsidR="00EA04FD" w:rsidRDefault="00EA04FD" w:rsidP="00EA04FD">
      <w:pPr>
        <w:pStyle w:val="TF"/>
      </w:pPr>
      <w:r>
        <w:t>Figure 7.1.3.2.1-1: Resource URI structure of the SS_Obtain_Location_Info API</w:t>
      </w:r>
    </w:p>
    <w:p w:rsidR="00EA04FD" w:rsidRDefault="00EA04FD" w:rsidP="00EA04FD">
      <w:r>
        <w:t>Table 7.1.3.2.1-1 provides an overview of the resources and applicable HTTP methods.</w:t>
      </w:r>
    </w:p>
    <w:p w:rsidR="00EA04FD" w:rsidRDefault="00EA04FD" w:rsidP="00EA04FD">
      <w:pPr>
        <w:pStyle w:val="TH"/>
      </w:pPr>
      <w:r>
        <w:t>Table 7.1.3.2.1-1: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A04F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170884" w:rsidRDefault="00EA04FD" w:rsidP="00D40D7D">
            <w:pPr>
              <w:pStyle w:val="TAH"/>
            </w:pPr>
            <w:r w:rsidRPr="00170884">
              <w:t>Description</w:t>
            </w:r>
          </w:p>
        </w:tc>
      </w:tr>
      <w:tr w:rsidR="00EA04FD" w:rsidRPr="00FF31D1" w:rsidTr="00D40D7D">
        <w:trPr>
          <w:jc w:val="center"/>
        </w:trPr>
        <w:tc>
          <w:tcPr>
            <w:tcW w:w="0" w:type="auto"/>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1585" w:type="pct"/>
            <w:tcBorders>
              <w:top w:val="single" w:sz="4" w:space="0" w:color="auto"/>
              <w:left w:val="single" w:sz="4" w:space="0" w:color="auto"/>
              <w:right w:val="single" w:sz="4" w:space="0" w:color="auto"/>
            </w:tcBorders>
          </w:tcPr>
          <w:p w:rsidR="00EA04FD" w:rsidRPr="00FF31D1" w:rsidRDefault="00EA04F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rFonts w:eastAsia="SimSun"/>
              </w:rPr>
            </w:pPr>
          </w:p>
        </w:tc>
      </w:tr>
    </w:tbl>
    <w:p w:rsidR="00EA04FD" w:rsidRPr="00EF2A9E" w:rsidRDefault="00EA04FD" w:rsidP="00EA04FD">
      <w:pPr>
        <w:rPr>
          <w:lang w:eastAsia="zh-CN"/>
        </w:rPr>
      </w:pPr>
    </w:p>
    <w:p w:rsidR="00EA04FD" w:rsidRDefault="00EA04FD" w:rsidP="00EA04FD">
      <w:pPr>
        <w:pStyle w:val="Heading5"/>
        <w:rPr>
          <w:lang w:eastAsia="zh-CN"/>
        </w:rPr>
      </w:pPr>
      <w:bookmarkStart w:id="185" w:name="_Toc20504480"/>
      <w:r>
        <w:rPr>
          <w:lang w:eastAsia="zh-CN"/>
        </w:rPr>
        <w:lastRenderedPageBreak/>
        <w:t>7.1.3.2.2</w:t>
      </w:r>
      <w:r>
        <w:rPr>
          <w:lang w:eastAsia="zh-CN"/>
        </w:rPr>
        <w:tab/>
        <w:t>Resource: &lt;Resource name&gt;</w:t>
      </w:r>
      <w:bookmarkEnd w:id="185"/>
    </w:p>
    <w:p w:rsidR="00EA04FD" w:rsidRPr="00C14CE6" w:rsidRDefault="00EA04FD" w:rsidP="00EA04FD">
      <w:pPr>
        <w:pStyle w:val="Heading6"/>
        <w:rPr>
          <w:lang w:eastAsia="zh-CN"/>
        </w:rPr>
      </w:pPr>
      <w:bookmarkStart w:id="186" w:name="_Toc20504481"/>
      <w:r>
        <w:rPr>
          <w:lang w:eastAsia="zh-CN"/>
        </w:rPr>
        <w:t>7.1.3.2.2.1</w:t>
      </w:r>
      <w:r>
        <w:rPr>
          <w:lang w:eastAsia="zh-CN"/>
        </w:rPr>
        <w:tab/>
        <w:t>Description</w:t>
      </w:r>
      <w:bookmarkEnd w:id="186"/>
    </w:p>
    <w:p w:rsidR="00EA04FD" w:rsidRDefault="00EA04FD" w:rsidP="00EA04FD">
      <w:pPr>
        <w:pStyle w:val="Heading6"/>
        <w:rPr>
          <w:lang w:eastAsia="zh-CN"/>
        </w:rPr>
      </w:pPr>
      <w:bookmarkStart w:id="187" w:name="_Toc20504482"/>
      <w:r>
        <w:rPr>
          <w:lang w:eastAsia="zh-CN"/>
        </w:rPr>
        <w:t>7.1.3.2.2.2</w:t>
      </w:r>
      <w:r>
        <w:rPr>
          <w:lang w:eastAsia="zh-CN"/>
        </w:rPr>
        <w:tab/>
        <w:t>Resource Definition</w:t>
      </w:r>
      <w:bookmarkEnd w:id="187"/>
    </w:p>
    <w:p w:rsidR="00EA04FD" w:rsidRDefault="00EA04FD" w:rsidP="00EA04FD">
      <w:pPr>
        <w:pStyle w:val="Heading6"/>
        <w:rPr>
          <w:lang w:eastAsia="zh-CN"/>
        </w:rPr>
      </w:pPr>
      <w:bookmarkStart w:id="188" w:name="_Toc20504483"/>
      <w:r>
        <w:rPr>
          <w:lang w:eastAsia="zh-CN"/>
        </w:rPr>
        <w:t>7.1.3.2.2.3</w:t>
      </w:r>
      <w:r>
        <w:rPr>
          <w:lang w:eastAsia="zh-CN"/>
        </w:rPr>
        <w:tab/>
        <w:t>Resource Standard Methods</w:t>
      </w:r>
      <w:bookmarkEnd w:id="188"/>
    </w:p>
    <w:p w:rsidR="00EA04FD" w:rsidRDefault="00EA04FD" w:rsidP="00EA04FD">
      <w:pPr>
        <w:pStyle w:val="Heading7"/>
        <w:rPr>
          <w:lang w:eastAsia="zh-CN"/>
        </w:rPr>
      </w:pPr>
      <w:bookmarkStart w:id="189" w:name="_Toc20504484"/>
      <w:r>
        <w:rPr>
          <w:lang w:eastAsia="zh-CN"/>
        </w:rPr>
        <w:t>7.1.3.2.2.3.1</w:t>
      </w:r>
      <w:r>
        <w:rPr>
          <w:lang w:eastAsia="zh-CN"/>
        </w:rPr>
        <w:tab/>
        <w:t>&lt;Method Name&gt;</w:t>
      </w:r>
      <w:bookmarkEnd w:id="189"/>
    </w:p>
    <w:p w:rsidR="00EA04FD" w:rsidRPr="00384E92" w:rsidRDefault="00EA04FD" w:rsidP="00EA04FD">
      <w:pPr>
        <w:pStyle w:val="TH"/>
        <w:rPr>
          <w:rFonts w:cs="Arial"/>
        </w:rPr>
      </w:pPr>
      <w:r>
        <w:t>Table 7.1.3.2.2.3.1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A04F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A04FD" w:rsidRDefault="00EA04F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EA04FD" w:rsidRDefault="00EA04F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A04FD" w:rsidRPr="000C4B53" w:rsidRDefault="00EA04FD" w:rsidP="00D40D7D">
            <w:pPr>
              <w:pStyle w:val="TAL"/>
            </w:pPr>
          </w:p>
        </w:tc>
      </w:tr>
    </w:tbl>
    <w:p w:rsidR="00EA04FD" w:rsidRDefault="00EA04FD" w:rsidP="00EA04FD"/>
    <w:p w:rsidR="00EA04FD" w:rsidRPr="00384E92" w:rsidRDefault="00EA04FD" w:rsidP="00EA04FD">
      <w:r>
        <w:t>This method shall support the request data structures specified in table 7.1.3.2.2.3.1-2 and the response data structures and response codes specified in table 7.1.3.2.2.3.1-3.</w:t>
      </w:r>
    </w:p>
    <w:p w:rsidR="00EA04FD" w:rsidRPr="001769FF" w:rsidRDefault="00EA04FD" w:rsidP="00EA04FD">
      <w:pPr>
        <w:pStyle w:val="TH"/>
      </w:pPr>
      <w:r>
        <w:t>Table 7.1.3.2.2.3.1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A04F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A04FD" w:rsidRPr="00A54937" w:rsidRDefault="00EA04FD" w:rsidP="00D40D7D">
            <w:pPr>
              <w:pStyle w:val="TAH"/>
            </w:pPr>
            <w:r w:rsidRPr="00A54937">
              <w:t>Description</w:t>
            </w:r>
          </w:p>
        </w:tc>
      </w:tr>
      <w:tr w:rsidR="00EA04F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EA04FD" w:rsidRPr="00A54937" w:rsidRDefault="00EA04F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A04FD" w:rsidRPr="00A54937" w:rsidRDefault="00EA04FD" w:rsidP="00D40D7D">
            <w:pPr>
              <w:pStyle w:val="TAL"/>
            </w:pPr>
          </w:p>
        </w:tc>
      </w:tr>
    </w:tbl>
    <w:p w:rsidR="00EA04FD" w:rsidRDefault="00EA04FD" w:rsidP="00EA04FD"/>
    <w:p w:rsidR="00EA04FD" w:rsidRPr="001769FF" w:rsidRDefault="00EA04FD" w:rsidP="00EA04FD">
      <w:pPr>
        <w:pStyle w:val="TH"/>
      </w:pPr>
      <w:r>
        <w:t>Table 7.1.3.2.2.3.1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A04F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Response</w:t>
            </w:r>
          </w:p>
          <w:p w:rsidR="00EA04FD" w:rsidRPr="00A54937" w:rsidRDefault="00EA04F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04FD" w:rsidRPr="00A54937" w:rsidRDefault="00EA04FD" w:rsidP="00D40D7D">
            <w:pPr>
              <w:pStyle w:val="TAH"/>
            </w:pPr>
            <w:r w:rsidRPr="00A54937">
              <w:t>Description</w:t>
            </w:r>
          </w:p>
        </w:tc>
      </w:tr>
      <w:tr w:rsidR="00EA04F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EA04FD" w:rsidRPr="00A54937" w:rsidRDefault="00EA04F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04FD" w:rsidRPr="00A54937" w:rsidRDefault="00EA04FD" w:rsidP="00D40D7D">
            <w:pPr>
              <w:pStyle w:val="TAL"/>
            </w:pPr>
          </w:p>
        </w:tc>
      </w:tr>
    </w:tbl>
    <w:p w:rsidR="00EA04FD" w:rsidRPr="00C14CE6" w:rsidRDefault="00EA04FD" w:rsidP="00EA04FD">
      <w:pPr>
        <w:rPr>
          <w:lang w:eastAsia="zh-CN"/>
        </w:rPr>
      </w:pPr>
    </w:p>
    <w:p w:rsidR="00EA04FD" w:rsidRPr="00EF2A9E" w:rsidRDefault="00EA04FD" w:rsidP="00EA04FD">
      <w:pPr>
        <w:pStyle w:val="Heading6"/>
        <w:rPr>
          <w:lang w:eastAsia="zh-CN"/>
        </w:rPr>
      </w:pPr>
      <w:bookmarkStart w:id="190" w:name="_Toc20504485"/>
      <w:r>
        <w:rPr>
          <w:lang w:eastAsia="zh-CN"/>
        </w:rPr>
        <w:t>7.1.3.2.2.4</w:t>
      </w:r>
      <w:r>
        <w:rPr>
          <w:lang w:eastAsia="zh-CN"/>
        </w:rPr>
        <w:tab/>
      </w:r>
      <w:r>
        <w:rPr>
          <w:lang w:eastAsia="zh-CN"/>
        </w:rPr>
        <w:tab/>
        <w:t>Resource Custom Operations</w:t>
      </w:r>
      <w:bookmarkEnd w:id="190"/>
      <w:r>
        <w:rPr>
          <w:lang w:eastAsia="zh-CN"/>
        </w:rPr>
        <w:tab/>
      </w:r>
    </w:p>
    <w:p w:rsidR="00EA04FD" w:rsidRDefault="00EA04FD" w:rsidP="00EA04FD">
      <w:pPr>
        <w:pStyle w:val="Heading4"/>
        <w:rPr>
          <w:lang w:eastAsia="zh-CN"/>
        </w:rPr>
      </w:pPr>
      <w:bookmarkStart w:id="191" w:name="_Toc20504486"/>
      <w:r>
        <w:rPr>
          <w:lang w:eastAsia="zh-CN"/>
        </w:rPr>
        <w:t>7.1.3.3</w:t>
      </w:r>
      <w:r>
        <w:rPr>
          <w:lang w:eastAsia="zh-CN"/>
        </w:rPr>
        <w:tab/>
        <w:t>Notifications</w:t>
      </w:r>
      <w:bookmarkEnd w:id="191"/>
    </w:p>
    <w:p w:rsidR="00EA04FD" w:rsidRDefault="00EA04FD" w:rsidP="00EA04FD">
      <w:pPr>
        <w:pStyle w:val="Heading5"/>
        <w:rPr>
          <w:lang w:eastAsia="zh-CN"/>
        </w:rPr>
      </w:pPr>
      <w:bookmarkStart w:id="192" w:name="_Toc20504487"/>
      <w:r>
        <w:rPr>
          <w:lang w:eastAsia="zh-CN"/>
        </w:rPr>
        <w:t>7.1.3.3.1</w:t>
      </w:r>
      <w:r>
        <w:rPr>
          <w:lang w:eastAsia="zh-CN"/>
        </w:rPr>
        <w:tab/>
        <w:t>General</w:t>
      </w:r>
      <w:bookmarkEnd w:id="192"/>
    </w:p>
    <w:p w:rsidR="00EA04FD" w:rsidRPr="00384E92" w:rsidRDefault="00EA04FD" w:rsidP="00EA04FD">
      <w:pPr>
        <w:pStyle w:val="TH"/>
      </w:pPr>
      <w:r w:rsidRPr="00384E92">
        <w:t>Table</w:t>
      </w:r>
      <w:r>
        <w:t> 7.1.3.3.1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A04F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8C18E3" w:rsidRDefault="00EA04F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Default="00EA04FD" w:rsidP="00D40D7D">
            <w:pPr>
              <w:pStyle w:val="TAH"/>
            </w:pPr>
            <w:r>
              <w:t>Description</w:t>
            </w:r>
          </w:p>
          <w:p w:rsidR="00EA04FD" w:rsidRPr="008C18E3" w:rsidRDefault="00EA04FD" w:rsidP="00D40D7D">
            <w:pPr>
              <w:pStyle w:val="TAH"/>
            </w:pPr>
            <w:r>
              <w:t>(service operation)</w:t>
            </w:r>
          </w:p>
        </w:tc>
      </w:tr>
      <w:tr w:rsidR="00EA04FD" w:rsidRPr="00CD494F" w:rsidTr="00D40D7D">
        <w:trPr>
          <w:jc w:val="center"/>
        </w:trPr>
        <w:tc>
          <w:tcPr>
            <w:tcW w:w="1028" w:type="pct"/>
            <w:tcBorders>
              <w:left w:val="single" w:sz="4" w:space="0" w:color="auto"/>
              <w:right w:val="single" w:sz="4" w:space="0" w:color="auto"/>
            </w:tcBorders>
            <w:vAlign w:val="center"/>
          </w:tcPr>
          <w:p w:rsidR="00EA04FD" w:rsidRPr="0033441A" w:rsidRDefault="00EA04FD" w:rsidP="00D40D7D">
            <w:pPr>
              <w:pStyle w:val="TAL"/>
              <w:rPr>
                <w:lang w:val="en-US"/>
              </w:rPr>
            </w:pPr>
          </w:p>
        </w:tc>
        <w:tc>
          <w:tcPr>
            <w:tcW w:w="2548" w:type="pct"/>
            <w:tcBorders>
              <w:left w:val="single" w:sz="4" w:space="0" w:color="auto"/>
              <w:right w:val="single" w:sz="4" w:space="0" w:color="auto"/>
            </w:tcBorders>
            <w:vAlign w:val="center"/>
          </w:tcPr>
          <w:p w:rsidR="00EA04FD" w:rsidRPr="00A801C6" w:rsidDel="005E0502" w:rsidRDefault="00EA04F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A04FD" w:rsidRPr="00904791" w:rsidRDefault="00EA04F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A04FD" w:rsidRPr="00CD494F" w:rsidRDefault="00EA04FD" w:rsidP="00D40D7D">
            <w:pPr>
              <w:pStyle w:val="TAL"/>
              <w:rPr>
                <w:lang w:val="en-US"/>
              </w:rPr>
            </w:pPr>
          </w:p>
        </w:tc>
      </w:tr>
    </w:tbl>
    <w:p w:rsidR="00EA04FD" w:rsidRPr="00EB4E11" w:rsidRDefault="00EA04FD" w:rsidP="00EA04FD">
      <w:pPr>
        <w:rPr>
          <w:lang w:val="en-US" w:eastAsia="zh-CN"/>
        </w:rPr>
      </w:pPr>
    </w:p>
    <w:p w:rsidR="00EA04FD" w:rsidRDefault="00EA04FD" w:rsidP="00EA04FD">
      <w:pPr>
        <w:pStyle w:val="Heading5"/>
        <w:rPr>
          <w:lang w:eastAsia="zh-CN"/>
        </w:rPr>
      </w:pPr>
      <w:bookmarkStart w:id="193" w:name="_Toc20504488"/>
      <w:r>
        <w:rPr>
          <w:lang w:eastAsia="zh-CN"/>
        </w:rPr>
        <w:t>7.1.3.3.2</w:t>
      </w:r>
      <w:r>
        <w:rPr>
          <w:lang w:eastAsia="zh-CN"/>
        </w:rPr>
        <w:tab/>
        <w:t>&lt;Notification name&gt;</w:t>
      </w:r>
      <w:bookmarkEnd w:id="193"/>
    </w:p>
    <w:p w:rsidR="00EA04FD" w:rsidRDefault="00EA04FD" w:rsidP="00EA04FD">
      <w:pPr>
        <w:pStyle w:val="Heading6"/>
        <w:rPr>
          <w:lang w:eastAsia="zh-CN"/>
        </w:rPr>
      </w:pPr>
      <w:bookmarkStart w:id="194" w:name="_Toc20504489"/>
      <w:r>
        <w:rPr>
          <w:lang w:eastAsia="zh-CN"/>
        </w:rPr>
        <w:t>7.1.3.3.2.1</w:t>
      </w:r>
      <w:r>
        <w:rPr>
          <w:lang w:eastAsia="zh-CN"/>
        </w:rPr>
        <w:tab/>
        <w:t>Description</w:t>
      </w:r>
      <w:bookmarkEnd w:id="194"/>
    </w:p>
    <w:p w:rsidR="00EA04FD" w:rsidRDefault="00EA04FD" w:rsidP="00EA04FD">
      <w:pPr>
        <w:pStyle w:val="Heading6"/>
        <w:rPr>
          <w:lang w:eastAsia="zh-CN"/>
        </w:rPr>
      </w:pPr>
      <w:bookmarkStart w:id="195" w:name="_Toc20504490"/>
      <w:r>
        <w:rPr>
          <w:lang w:eastAsia="zh-CN"/>
        </w:rPr>
        <w:t>7.1.3.3.2.2</w:t>
      </w:r>
      <w:r>
        <w:rPr>
          <w:lang w:eastAsia="zh-CN"/>
        </w:rPr>
        <w:tab/>
        <w:t>Notification definition</w:t>
      </w:r>
      <w:bookmarkEnd w:id="195"/>
    </w:p>
    <w:p w:rsidR="00EA04FD" w:rsidRDefault="00EA04FD" w:rsidP="00EA04FD">
      <w:pPr>
        <w:rPr>
          <w:lang w:eastAsia="zh-CN"/>
        </w:rPr>
      </w:pPr>
      <w:r>
        <w:rPr>
          <w:lang w:eastAsia="zh-CN"/>
        </w:rPr>
        <w:t>Resource URI: &lt;Notification resource URI&gt;</w:t>
      </w:r>
    </w:p>
    <w:p w:rsidR="00EA04FD" w:rsidRPr="00E73566" w:rsidRDefault="00EA04FD" w:rsidP="00EA04FD">
      <w:r w:rsidRPr="00E73566">
        <w:t>This method shall support the URI query parameters specified in table </w:t>
      </w:r>
      <w:r>
        <w:t>7.1.3.3.2.2</w:t>
      </w:r>
      <w:r w:rsidRPr="00E73566">
        <w:t>-1.</w:t>
      </w:r>
    </w:p>
    <w:p w:rsidR="00EA04FD" w:rsidRPr="00E73566" w:rsidRDefault="00EA04FD" w:rsidP="00EA04FD">
      <w:pPr>
        <w:pStyle w:val="TH"/>
        <w:rPr>
          <w:rFonts w:cs="Arial"/>
        </w:rPr>
      </w:pPr>
      <w:r w:rsidRPr="00E73566">
        <w:lastRenderedPageBreak/>
        <w:t>Table </w:t>
      </w:r>
      <w:r>
        <w:t>7.1.3.3.2.2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A04F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A04FD" w:rsidRPr="00E73566" w:rsidRDefault="00EA04F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A04FD" w:rsidRPr="00E73566" w:rsidRDefault="00EA04FD" w:rsidP="00D40D7D">
            <w:pPr>
              <w:pStyle w:val="TAL"/>
            </w:pPr>
          </w:p>
        </w:tc>
      </w:tr>
    </w:tbl>
    <w:p w:rsidR="00EA04FD" w:rsidRPr="00E73566" w:rsidRDefault="00EA04FD" w:rsidP="00EA04FD"/>
    <w:p w:rsidR="00EA04FD" w:rsidRPr="00E73566" w:rsidRDefault="00EA04FD" w:rsidP="00EA04FD">
      <w:r w:rsidRPr="00E73566">
        <w:t>This method shall support the request data structures specified in table </w:t>
      </w:r>
      <w:r>
        <w:t>7.1.3.3.2.2</w:t>
      </w:r>
      <w:r w:rsidRPr="00E73566">
        <w:t>-2 and the response data structures and response codes specified in table </w:t>
      </w:r>
      <w:r>
        <w:t>7.1.3.3.2.2</w:t>
      </w:r>
      <w:r w:rsidRPr="00E73566">
        <w:t>-3.</w:t>
      </w:r>
    </w:p>
    <w:p w:rsidR="00EA04FD" w:rsidRPr="00E73566" w:rsidRDefault="00EA04FD" w:rsidP="00EA04FD">
      <w:pPr>
        <w:pStyle w:val="TH"/>
      </w:pPr>
      <w:r w:rsidRPr="00E73566">
        <w:t>Table </w:t>
      </w:r>
      <w:r>
        <w:t>7.1.3.3.2.2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A04F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A04FD" w:rsidRPr="00E73566" w:rsidRDefault="00EA04FD" w:rsidP="00D40D7D">
            <w:pPr>
              <w:pStyle w:val="TAH"/>
            </w:pPr>
            <w:r w:rsidRPr="00E73566">
              <w:t>Description</w:t>
            </w:r>
          </w:p>
        </w:tc>
      </w:tr>
      <w:tr w:rsidR="00EA04F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73566" w:rsidRDefault="00EA04FD" w:rsidP="00EA04FD"/>
    <w:p w:rsidR="00EA04FD" w:rsidRPr="00E73566" w:rsidRDefault="00EA04FD" w:rsidP="00EA04FD">
      <w:pPr>
        <w:pStyle w:val="TH"/>
      </w:pPr>
      <w:r w:rsidRPr="00E73566">
        <w:t>Table </w:t>
      </w:r>
      <w:r>
        <w:t>7.1.3.3.2.2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A04F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A04FD" w:rsidRPr="00E73566" w:rsidRDefault="00EA04FD" w:rsidP="00D40D7D">
            <w:pPr>
              <w:pStyle w:val="TAH"/>
            </w:pPr>
            <w:r w:rsidRPr="00E73566">
              <w:t>Description</w:t>
            </w:r>
          </w:p>
        </w:tc>
      </w:tr>
      <w:tr w:rsidR="00EA04F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EA04FD" w:rsidRPr="00E73566" w:rsidRDefault="00EA04FD" w:rsidP="00D40D7D">
            <w:pPr>
              <w:pStyle w:val="TAL"/>
            </w:pPr>
          </w:p>
        </w:tc>
      </w:tr>
    </w:tbl>
    <w:p w:rsidR="00EA04FD" w:rsidRPr="00EB4E11" w:rsidRDefault="00EA04FD" w:rsidP="00EA04FD">
      <w:pPr>
        <w:rPr>
          <w:lang w:eastAsia="zh-CN"/>
        </w:rPr>
      </w:pPr>
    </w:p>
    <w:p w:rsidR="00EA04FD" w:rsidRDefault="00EA04FD" w:rsidP="00EA04FD">
      <w:pPr>
        <w:pStyle w:val="Heading4"/>
        <w:rPr>
          <w:lang w:eastAsia="zh-CN"/>
        </w:rPr>
      </w:pPr>
      <w:bookmarkStart w:id="196" w:name="_Toc20504491"/>
      <w:r>
        <w:rPr>
          <w:lang w:eastAsia="zh-CN"/>
        </w:rPr>
        <w:t>7.1.3.4</w:t>
      </w:r>
      <w:r>
        <w:rPr>
          <w:lang w:eastAsia="zh-CN"/>
        </w:rPr>
        <w:tab/>
        <w:t>Data Model</w:t>
      </w:r>
      <w:bookmarkEnd w:id="196"/>
    </w:p>
    <w:p w:rsidR="00EA04FD" w:rsidRDefault="00EA04FD" w:rsidP="00EA04FD">
      <w:pPr>
        <w:pStyle w:val="Heading5"/>
        <w:rPr>
          <w:lang w:eastAsia="zh-CN"/>
        </w:rPr>
      </w:pPr>
      <w:bookmarkStart w:id="197" w:name="_Toc20504492"/>
      <w:r>
        <w:rPr>
          <w:lang w:eastAsia="zh-CN"/>
        </w:rPr>
        <w:t>7.1.3.4.1</w:t>
      </w:r>
      <w:r>
        <w:rPr>
          <w:lang w:eastAsia="zh-CN"/>
        </w:rPr>
        <w:tab/>
        <w:t>General</w:t>
      </w:r>
      <w:bookmarkEnd w:id="197"/>
    </w:p>
    <w:p w:rsidR="00EA04FD" w:rsidRDefault="00EA04FD" w:rsidP="00EA04FD">
      <w:pPr>
        <w:rPr>
          <w:lang w:eastAsia="zh-CN"/>
        </w:rPr>
      </w:pPr>
      <w:r>
        <w:rPr>
          <w:lang w:eastAsia="zh-CN"/>
        </w:rPr>
        <w:t>This subclause specifies the application data model supported by the API. Data types listed in subclause &lt;6.X related to SEAL design aspects for all APIs&gt; apply to this API</w:t>
      </w:r>
    </w:p>
    <w:p w:rsidR="00EA04FD" w:rsidRDefault="00EA04FD" w:rsidP="00EA04FD">
      <w:r>
        <w:t xml:space="preserve">Table 7.1.3.4.1-1 specifies the data types defined </w:t>
      </w:r>
      <w:r w:rsidRPr="00FF31D1">
        <w:t xml:space="preserve">specifically </w:t>
      </w:r>
      <w:r>
        <w:t xml:space="preserve">for the SS_Obtain_Location_Info </w:t>
      </w:r>
      <w:r w:rsidRPr="00FF31D1">
        <w:t>API</w:t>
      </w:r>
      <w:r>
        <w:t xml:space="preserve"> service.</w:t>
      </w:r>
    </w:p>
    <w:p w:rsidR="00EA04FD" w:rsidRDefault="00EA04FD" w:rsidP="00EA04FD">
      <w:pPr>
        <w:pStyle w:val="TH"/>
      </w:pPr>
      <w:r>
        <w:t xml:space="preserve">Table 7.1.3.4.1-1: SS_Obtain_Location_Info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Default="00EA04FD" w:rsidP="00EA04FD"/>
    <w:p w:rsidR="00EA04FD" w:rsidRDefault="00EA04FD" w:rsidP="00EA04FD">
      <w:r>
        <w:t xml:space="preserve">Table 7.1.3.4.1-2 specifies data types re-used by the SS_Obtain_Location_Info API service. </w:t>
      </w:r>
    </w:p>
    <w:p w:rsidR="00EA04FD" w:rsidRDefault="00EA04FD" w:rsidP="00EA04FD">
      <w:pPr>
        <w:pStyle w:val="TH"/>
      </w:pPr>
      <w:r>
        <w:t>Table 7.1.3.4.1-2: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pPr>
            <w:r>
              <w:t>Applicability</w:t>
            </w:r>
          </w:p>
        </w:tc>
      </w:tr>
      <w:tr w:rsidR="00EA04F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EA04FD" w:rsidRPr="00FF31D1" w:rsidRDefault="00EA04F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86051F" w:rsidRDefault="00EA04FD" w:rsidP="00EA04FD">
      <w:pPr>
        <w:rPr>
          <w:lang w:eastAsia="zh-CN"/>
        </w:rPr>
      </w:pPr>
    </w:p>
    <w:p w:rsidR="00EA04FD" w:rsidRDefault="00EA04FD" w:rsidP="00EA04FD">
      <w:pPr>
        <w:pStyle w:val="Heading5"/>
        <w:rPr>
          <w:lang w:eastAsia="zh-CN"/>
        </w:rPr>
      </w:pPr>
      <w:bookmarkStart w:id="198" w:name="_Toc20504493"/>
      <w:r>
        <w:rPr>
          <w:lang w:eastAsia="zh-CN"/>
        </w:rPr>
        <w:t>7.1.3.4.2</w:t>
      </w:r>
      <w:r>
        <w:rPr>
          <w:lang w:eastAsia="zh-CN"/>
        </w:rPr>
        <w:tab/>
        <w:t>Structured data types</w:t>
      </w:r>
      <w:bookmarkEnd w:id="198"/>
    </w:p>
    <w:p w:rsidR="00EA04FD" w:rsidRDefault="00EA04FD" w:rsidP="00EA04FD">
      <w:pPr>
        <w:pStyle w:val="Heading6"/>
        <w:rPr>
          <w:lang w:eastAsia="zh-CN"/>
        </w:rPr>
      </w:pPr>
      <w:bookmarkStart w:id="199" w:name="_Toc20504494"/>
      <w:r>
        <w:rPr>
          <w:lang w:eastAsia="zh-CN"/>
        </w:rPr>
        <w:t>7.1.3.4.2.1</w:t>
      </w:r>
      <w:r>
        <w:rPr>
          <w:lang w:eastAsia="zh-CN"/>
        </w:rPr>
        <w:tab/>
        <w:t>Introduction</w:t>
      </w:r>
      <w:bookmarkEnd w:id="199"/>
    </w:p>
    <w:p w:rsidR="00EA04FD" w:rsidRDefault="00EA04FD" w:rsidP="00EA04FD">
      <w:pPr>
        <w:pStyle w:val="Heading6"/>
        <w:rPr>
          <w:lang w:eastAsia="zh-CN"/>
        </w:rPr>
      </w:pPr>
      <w:bookmarkStart w:id="200" w:name="_Toc20504495"/>
      <w:r>
        <w:rPr>
          <w:lang w:eastAsia="zh-CN"/>
        </w:rPr>
        <w:t>7.1.3.4.2.2</w:t>
      </w:r>
      <w:r>
        <w:rPr>
          <w:lang w:eastAsia="zh-CN"/>
        </w:rPr>
        <w:tab/>
        <w:t>Type: &lt;Data type name&gt;</w:t>
      </w:r>
      <w:bookmarkEnd w:id="200"/>
    </w:p>
    <w:p w:rsidR="00EA04FD" w:rsidRDefault="00EA04FD" w:rsidP="00EA04FD">
      <w:pPr>
        <w:pStyle w:val="TH"/>
      </w:pPr>
      <w:r>
        <w:rPr>
          <w:noProof/>
        </w:rPr>
        <w:t>Table 7.1.3.4.2.2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A04FD" w:rsidRDefault="00EA04FD" w:rsidP="00D40D7D">
            <w:pPr>
              <w:pStyle w:val="TAH"/>
              <w:rPr>
                <w:rFonts w:cs="Arial"/>
                <w:szCs w:val="18"/>
              </w:rPr>
            </w:pPr>
            <w:r>
              <w:t>Applicability</w:t>
            </w:r>
          </w:p>
        </w:tc>
      </w:tr>
      <w:tr w:rsidR="00EA04F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EA04FD" w:rsidRDefault="00EA04F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A04FD" w:rsidRDefault="00EA04FD" w:rsidP="00D40D7D">
            <w:pPr>
              <w:pStyle w:val="TAL"/>
              <w:rPr>
                <w:rFonts w:cs="Arial"/>
                <w:szCs w:val="18"/>
              </w:rPr>
            </w:pPr>
          </w:p>
        </w:tc>
      </w:tr>
    </w:tbl>
    <w:p w:rsidR="00EA04FD" w:rsidRPr="00490087" w:rsidRDefault="00EA04FD" w:rsidP="00EA04FD">
      <w:pPr>
        <w:rPr>
          <w:lang w:eastAsia="zh-CN"/>
        </w:rPr>
      </w:pPr>
    </w:p>
    <w:p w:rsidR="00EA04FD" w:rsidRDefault="00EA04FD" w:rsidP="00EA04FD">
      <w:pPr>
        <w:pStyle w:val="Heading5"/>
        <w:rPr>
          <w:lang w:eastAsia="zh-CN"/>
        </w:rPr>
      </w:pPr>
      <w:bookmarkStart w:id="201" w:name="_Toc20504496"/>
      <w:r>
        <w:rPr>
          <w:lang w:eastAsia="zh-CN"/>
        </w:rPr>
        <w:lastRenderedPageBreak/>
        <w:t>7.1.3.4.3</w:t>
      </w:r>
      <w:r>
        <w:rPr>
          <w:lang w:eastAsia="zh-CN"/>
        </w:rPr>
        <w:tab/>
        <w:t>Simple data types and enumerations</w:t>
      </w:r>
      <w:bookmarkEnd w:id="201"/>
    </w:p>
    <w:p w:rsidR="00EA04FD" w:rsidRPr="008146AF" w:rsidRDefault="00EA04FD" w:rsidP="00EA04FD">
      <w:pPr>
        <w:pStyle w:val="Heading4"/>
        <w:rPr>
          <w:lang w:eastAsia="zh-CN"/>
        </w:rPr>
      </w:pPr>
      <w:bookmarkStart w:id="202" w:name="_Toc20504497"/>
      <w:r>
        <w:rPr>
          <w:lang w:eastAsia="zh-CN"/>
        </w:rPr>
        <w:t>7.1.3.5</w:t>
      </w:r>
      <w:r>
        <w:rPr>
          <w:lang w:eastAsia="zh-CN"/>
        </w:rPr>
        <w:tab/>
        <w:t>Error Handling</w:t>
      </w:r>
      <w:bookmarkEnd w:id="202"/>
    </w:p>
    <w:p w:rsidR="00EA04FD" w:rsidRPr="00EB4E11" w:rsidRDefault="00EA04FD" w:rsidP="00EA04FD">
      <w:pPr>
        <w:pStyle w:val="Heading4"/>
        <w:rPr>
          <w:lang w:eastAsia="zh-CN"/>
        </w:rPr>
      </w:pPr>
      <w:bookmarkStart w:id="203" w:name="_Toc20504498"/>
      <w:r>
        <w:rPr>
          <w:lang w:eastAsia="zh-CN"/>
        </w:rPr>
        <w:t>7.1.3.6</w:t>
      </w:r>
      <w:r>
        <w:rPr>
          <w:lang w:eastAsia="zh-CN"/>
        </w:rPr>
        <w:tab/>
        <w:t>Feature negotiation</w:t>
      </w:r>
      <w:bookmarkEnd w:id="203"/>
    </w:p>
    <w:p w:rsidR="00EA04FD" w:rsidRDefault="00EA04FD" w:rsidP="00EA04FD">
      <w:pPr>
        <w:pStyle w:val="TH"/>
        <w:rPr>
          <w:rFonts w:eastAsia="Batang"/>
        </w:rPr>
      </w:pPr>
      <w:r>
        <w:rPr>
          <w:rFonts w:eastAsia="Batang"/>
        </w:rPr>
        <w:t>Table 7.1.3.6-1: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A04FD" w:rsidRDefault="00EA04FD" w:rsidP="00D40D7D">
            <w:pPr>
              <w:keepNext/>
              <w:keepLines/>
              <w:spacing w:after="0"/>
              <w:jc w:val="center"/>
              <w:rPr>
                <w:rFonts w:ascii="Arial" w:eastAsia="Batang" w:hAnsi="Arial"/>
                <w:b/>
                <w:sz w:val="18"/>
              </w:rPr>
            </w:pPr>
            <w:r>
              <w:rPr>
                <w:rFonts w:ascii="Arial" w:eastAsia="Batang" w:hAnsi="Arial"/>
                <w:b/>
                <w:sz w:val="18"/>
              </w:rPr>
              <w:t>Description</w:t>
            </w:r>
          </w:p>
        </w:tc>
      </w:tr>
      <w:tr w:rsidR="00EA04F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A04FD" w:rsidRDefault="00EA04FD" w:rsidP="00D40D7D">
            <w:pPr>
              <w:keepNext/>
              <w:keepLines/>
              <w:spacing w:after="0"/>
              <w:rPr>
                <w:rFonts w:ascii="Arial" w:eastAsia="Batang" w:hAnsi="Arial" w:cs="Arial"/>
                <w:sz w:val="18"/>
                <w:szCs w:val="18"/>
              </w:rPr>
            </w:pPr>
          </w:p>
        </w:tc>
      </w:tr>
    </w:tbl>
    <w:p w:rsidR="00EA04FD" w:rsidRPr="00EA04FD" w:rsidRDefault="00EA04FD" w:rsidP="00EA04FD">
      <w:pPr>
        <w:rPr>
          <w:lang w:eastAsia="zh-CN"/>
        </w:rPr>
      </w:pPr>
    </w:p>
    <w:p w:rsidR="00547844" w:rsidRDefault="00391093" w:rsidP="00547844">
      <w:pPr>
        <w:pStyle w:val="Heading2"/>
        <w:rPr>
          <w:lang w:eastAsia="zh-CN"/>
        </w:rPr>
      </w:pPr>
      <w:bookmarkStart w:id="204" w:name="_Toc20504499"/>
      <w:r>
        <w:rPr>
          <w:lang w:eastAsia="zh-CN"/>
        </w:rPr>
        <w:t>7.2</w:t>
      </w:r>
      <w:r w:rsidR="00547844">
        <w:rPr>
          <w:lang w:eastAsia="zh-CN"/>
        </w:rPr>
        <w:tab/>
      </w:r>
      <w:r w:rsidR="00083ECB">
        <w:rPr>
          <w:lang w:eastAsia="zh-CN"/>
        </w:rPr>
        <w:t>G</w:t>
      </w:r>
      <w:r w:rsidR="00547844">
        <w:rPr>
          <w:lang w:eastAsia="zh-CN"/>
        </w:rPr>
        <w:t>roup management</w:t>
      </w:r>
      <w:r w:rsidR="00083ECB">
        <w:rPr>
          <w:lang w:eastAsia="zh-CN"/>
        </w:rPr>
        <w:t xml:space="preserve"> APIs</w:t>
      </w:r>
      <w:bookmarkEnd w:id="204"/>
    </w:p>
    <w:p w:rsidR="00857F64" w:rsidRDefault="00857F64" w:rsidP="00857F64">
      <w:pPr>
        <w:pStyle w:val="Heading3"/>
        <w:rPr>
          <w:lang w:eastAsia="zh-CN"/>
        </w:rPr>
      </w:pPr>
      <w:bookmarkStart w:id="205" w:name="_Toc20504500"/>
      <w:r>
        <w:rPr>
          <w:lang w:eastAsia="zh-CN"/>
        </w:rPr>
        <w:t>7.2.1</w:t>
      </w:r>
      <w:r>
        <w:rPr>
          <w:lang w:eastAsia="zh-CN"/>
        </w:rPr>
        <w:tab/>
        <w:t>SS_Query_Group_Info API</w:t>
      </w:r>
      <w:bookmarkEnd w:id="205"/>
    </w:p>
    <w:p w:rsidR="009A6539" w:rsidRDefault="009A6539" w:rsidP="009A6539">
      <w:pPr>
        <w:pStyle w:val="Heading4"/>
        <w:rPr>
          <w:lang w:eastAsia="zh-CN"/>
        </w:rPr>
      </w:pPr>
      <w:bookmarkStart w:id="206" w:name="_Toc20504501"/>
      <w:r>
        <w:rPr>
          <w:lang w:eastAsia="zh-CN"/>
        </w:rPr>
        <w:t>7.2.1.1</w:t>
      </w:r>
      <w:r>
        <w:rPr>
          <w:lang w:eastAsia="zh-CN"/>
        </w:rPr>
        <w:tab/>
        <w:t>API URI</w:t>
      </w:r>
      <w:bookmarkEnd w:id="206"/>
    </w:p>
    <w:p w:rsidR="009A6539" w:rsidRDefault="009A6539" w:rsidP="009A6539">
      <w:pPr>
        <w:pStyle w:val="Heading4"/>
        <w:rPr>
          <w:lang w:eastAsia="zh-CN"/>
        </w:rPr>
      </w:pPr>
      <w:bookmarkStart w:id="207" w:name="_Toc20504502"/>
      <w:r>
        <w:rPr>
          <w:lang w:eastAsia="zh-CN"/>
        </w:rPr>
        <w:t>7.2.1.2</w:t>
      </w:r>
      <w:r>
        <w:rPr>
          <w:lang w:eastAsia="zh-CN"/>
        </w:rPr>
        <w:tab/>
        <w:t>Resources</w:t>
      </w:r>
      <w:bookmarkEnd w:id="207"/>
    </w:p>
    <w:p w:rsidR="009A6539" w:rsidRDefault="009A6539" w:rsidP="009A6539">
      <w:pPr>
        <w:pStyle w:val="Heading5"/>
        <w:rPr>
          <w:lang w:eastAsia="zh-CN"/>
        </w:rPr>
      </w:pPr>
      <w:bookmarkStart w:id="208" w:name="_Toc20504503"/>
      <w:r>
        <w:rPr>
          <w:lang w:eastAsia="zh-CN"/>
        </w:rPr>
        <w:t>7.2.1.2.1</w:t>
      </w:r>
      <w:r>
        <w:rPr>
          <w:lang w:eastAsia="zh-CN"/>
        </w:rPr>
        <w:tab/>
        <w:t>Overview</w:t>
      </w:r>
      <w:bookmarkEnd w:id="208"/>
    </w:p>
    <w:p w:rsidR="009A6539" w:rsidRDefault="009A6539" w:rsidP="009A6539">
      <w:pPr>
        <w:pStyle w:val="TH"/>
      </w:pPr>
      <w:r w:rsidRPr="00E73566">
        <w:object w:dxaOrig="5352" w:dyaOrig="2556">
          <v:shape id="_x0000_i1030" type="#_x0000_t75" style="width:267.45pt;height:127.9pt" o:ole="">
            <v:imagedata r:id="rId11" o:title=""/>
          </v:shape>
          <o:OLEObject Type="Embed" ProgID="Visio.Drawing.11" ShapeID="_x0000_i1030" DrawAspect="Content" ObjectID="_1631117427" r:id="rId15"/>
        </w:object>
      </w:r>
    </w:p>
    <w:p w:rsidR="009A6539" w:rsidRDefault="009A6539" w:rsidP="009A6539">
      <w:pPr>
        <w:pStyle w:val="TF"/>
      </w:pPr>
      <w:r>
        <w:t>Figure 7.2.1.2.1-1: Resource URI structure of the SS_Query_Group_Info API</w:t>
      </w:r>
    </w:p>
    <w:p w:rsidR="009A6539" w:rsidRDefault="009A6539" w:rsidP="009A6539">
      <w:r>
        <w:t>Table 7.2.1.2.1-1 provides an overview of the resources and applicable HTTP methods.</w:t>
      </w:r>
    </w:p>
    <w:p w:rsidR="009A6539" w:rsidRDefault="009A6539" w:rsidP="009A6539">
      <w:pPr>
        <w:pStyle w:val="TH"/>
      </w:pPr>
      <w:r>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9A6539"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170884" w:rsidRDefault="009A6539" w:rsidP="00D40D7D">
            <w:pPr>
              <w:pStyle w:val="TAH"/>
            </w:pPr>
            <w:r w:rsidRPr="00170884">
              <w:t>Description</w:t>
            </w:r>
          </w:p>
        </w:tc>
      </w:tr>
      <w:tr w:rsidR="009A6539" w:rsidRPr="00FF31D1" w:rsidTr="00D40D7D">
        <w:trPr>
          <w:jc w:val="center"/>
        </w:trPr>
        <w:tc>
          <w:tcPr>
            <w:tcW w:w="0" w:type="auto"/>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1585" w:type="pct"/>
            <w:tcBorders>
              <w:top w:val="single" w:sz="4" w:space="0" w:color="auto"/>
              <w:left w:val="single" w:sz="4" w:space="0" w:color="auto"/>
              <w:right w:val="single" w:sz="4" w:space="0" w:color="auto"/>
            </w:tcBorders>
          </w:tcPr>
          <w:p w:rsidR="009A6539" w:rsidRPr="00FF31D1" w:rsidRDefault="009A6539"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rFonts w:eastAsia="SimSun"/>
              </w:rPr>
            </w:pPr>
          </w:p>
        </w:tc>
      </w:tr>
    </w:tbl>
    <w:p w:rsidR="009A6539" w:rsidRPr="00EF2A9E" w:rsidRDefault="009A6539" w:rsidP="009A6539">
      <w:pPr>
        <w:rPr>
          <w:lang w:eastAsia="zh-CN"/>
        </w:rPr>
      </w:pPr>
    </w:p>
    <w:p w:rsidR="009A6539" w:rsidRDefault="009A6539" w:rsidP="009A6539">
      <w:pPr>
        <w:pStyle w:val="Heading5"/>
        <w:rPr>
          <w:lang w:eastAsia="zh-CN"/>
        </w:rPr>
      </w:pPr>
      <w:bookmarkStart w:id="209" w:name="_Toc20504504"/>
      <w:r>
        <w:rPr>
          <w:lang w:eastAsia="zh-CN"/>
        </w:rPr>
        <w:lastRenderedPageBreak/>
        <w:t>7.2.1.2.2</w:t>
      </w:r>
      <w:r>
        <w:rPr>
          <w:lang w:eastAsia="zh-CN"/>
        </w:rPr>
        <w:tab/>
        <w:t>Resource: &lt;Resource name&gt;</w:t>
      </w:r>
      <w:bookmarkEnd w:id="209"/>
    </w:p>
    <w:p w:rsidR="009A6539" w:rsidRPr="00C14CE6" w:rsidRDefault="009A6539" w:rsidP="009A6539">
      <w:pPr>
        <w:pStyle w:val="Heading6"/>
        <w:rPr>
          <w:lang w:eastAsia="zh-CN"/>
        </w:rPr>
      </w:pPr>
      <w:bookmarkStart w:id="210" w:name="_Toc20504505"/>
      <w:r>
        <w:rPr>
          <w:lang w:eastAsia="zh-CN"/>
        </w:rPr>
        <w:t>7.2.1.2.2.1</w:t>
      </w:r>
      <w:r>
        <w:rPr>
          <w:lang w:eastAsia="zh-CN"/>
        </w:rPr>
        <w:tab/>
        <w:t>Description</w:t>
      </w:r>
      <w:bookmarkEnd w:id="210"/>
    </w:p>
    <w:p w:rsidR="009A6539" w:rsidRDefault="009A6539" w:rsidP="009A6539">
      <w:pPr>
        <w:pStyle w:val="Heading6"/>
        <w:rPr>
          <w:lang w:eastAsia="zh-CN"/>
        </w:rPr>
      </w:pPr>
      <w:bookmarkStart w:id="211" w:name="_Toc20504506"/>
      <w:r>
        <w:rPr>
          <w:lang w:eastAsia="zh-CN"/>
        </w:rPr>
        <w:t>7.2.1.2.2.2</w:t>
      </w:r>
      <w:r>
        <w:rPr>
          <w:lang w:eastAsia="zh-CN"/>
        </w:rPr>
        <w:tab/>
        <w:t>Resource Definition</w:t>
      </w:r>
      <w:bookmarkEnd w:id="211"/>
    </w:p>
    <w:p w:rsidR="009A6539" w:rsidRDefault="009A6539" w:rsidP="009A6539">
      <w:pPr>
        <w:pStyle w:val="Heading6"/>
        <w:rPr>
          <w:lang w:eastAsia="zh-CN"/>
        </w:rPr>
      </w:pPr>
      <w:bookmarkStart w:id="212" w:name="_Toc20504507"/>
      <w:r>
        <w:rPr>
          <w:lang w:eastAsia="zh-CN"/>
        </w:rPr>
        <w:t>7.2.1.2.2.3</w:t>
      </w:r>
      <w:r>
        <w:rPr>
          <w:lang w:eastAsia="zh-CN"/>
        </w:rPr>
        <w:tab/>
        <w:t>Resource Standard Methods</w:t>
      </w:r>
      <w:bookmarkEnd w:id="212"/>
    </w:p>
    <w:p w:rsidR="009A6539" w:rsidRDefault="009A6539" w:rsidP="009A6539">
      <w:pPr>
        <w:pStyle w:val="Heading7"/>
        <w:rPr>
          <w:lang w:eastAsia="zh-CN"/>
        </w:rPr>
      </w:pPr>
      <w:bookmarkStart w:id="213" w:name="_Toc20504508"/>
      <w:r>
        <w:rPr>
          <w:lang w:eastAsia="zh-CN"/>
        </w:rPr>
        <w:t>7.2.1.2.2.3.1</w:t>
      </w:r>
      <w:r>
        <w:rPr>
          <w:lang w:eastAsia="zh-CN"/>
        </w:rPr>
        <w:tab/>
        <w:t>&lt;Method Name&gt;</w:t>
      </w:r>
      <w:bookmarkEnd w:id="213"/>
    </w:p>
    <w:p w:rsidR="009A6539" w:rsidRPr="00384E92" w:rsidRDefault="009A6539" w:rsidP="009A6539">
      <w:pPr>
        <w:pStyle w:val="TH"/>
        <w:rPr>
          <w:rFonts w:cs="Arial"/>
        </w:rPr>
      </w:pPr>
      <w:r>
        <w:t>Table 7.2.1.2.2.3.1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6539"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9A6539" w:rsidRDefault="009A6539"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9A6539" w:rsidRDefault="009A6539"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9A6539" w:rsidRPr="000C4B53" w:rsidRDefault="009A6539" w:rsidP="00D40D7D">
            <w:pPr>
              <w:pStyle w:val="TAL"/>
            </w:pPr>
          </w:p>
        </w:tc>
      </w:tr>
    </w:tbl>
    <w:p w:rsidR="009A6539" w:rsidRDefault="009A6539" w:rsidP="009A6539"/>
    <w:p w:rsidR="009A6539" w:rsidRPr="00384E92" w:rsidRDefault="009A6539" w:rsidP="009A6539">
      <w:r>
        <w:t>This method shall support the request data structures specified in table 7.2.1.2.2.3.1-2 and the response data structures and response codes specified in table 7.2.1.2.2.3.1-3.</w:t>
      </w:r>
    </w:p>
    <w:p w:rsidR="009A6539" w:rsidRPr="001769FF" w:rsidRDefault="009A6539" w:rsidP="009A6539">
      <w:pPr>
        <w:pStyle w:val="TH"/>
      </w:pPr>
      <w:r>
        <w:t>Table 7.2.1.2.2.3.1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6539"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A6539" w:rsidRPr="00A54937" w:rsidRDefault="009A6539" w:rsidP="00D40D7D">
            <w:pPr>
              <w:pStyle w:val="TAH"/>
            </w:pPr>
            <w:r w:rsidRPr="00A54937">
              <w:t>Description</w:t>
            </w:r>
          </w:p>
        </w:tc>
      </w:tr>
      <w:tr w:rsidR="009A6539"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9A6539" w:rsidRPr="00A54937" w:rsidRDefault="009A6539"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A6539" w:rsidRPr="00A54937" w:rsidRDefault="009A6539" w:rsidP="00D40D7D">
            <w:pPr>
              <w:pStyle w:val="TAL"/>
            </w:pPr>
          </w:p>
        </w:tc>
      </w:tr>
    </w:tbl>
    <w:p w:rsidR="009A6539" w:rsidRDefault="009A6539" w:rsidP="009A6539"/>
    <w:p w:rsidR="009A6539" w:rsidRPr="001769FF" w:rsidRDefault="009A6539" w:rsidP="009A6539">
      <w:pPr>
        <w:pStyle w:val="TH"/>
      </w:pPr>
      <w:r>
        <w:t>Table 7.2.1.2.2.3.1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6539"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Response</w:t>
            </w:r>
          </w:p>
          <w:p w:rsidR="009A6539" w:rsidRPr="00A54937" w:rsidRDefault="009A6539"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A6539" w:rsidRPr="00A54937" w:rsidRDefault="009A6539" w:rsidP="00D40D7D">
            <w:pPr>
              <w:pStyle w:val="TAH"/>
            </w:pPr>
            <w:r w:rsidRPr="00A54937">
              <w:t>Description</w:t>
            </w:r>
          </w:p>
        </w:tc>
      </w:tr>
      <w:tr w:rsidR="009A6539"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9A6539" w:rsidRPr="00A54937" w:rsidRDefault="009A6539"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A6539" w:rsidRPr="00A54937" w:rsidRDefault="009A6539" w:rsidP="00D40D7D">
            <w:pPr>
              <w:pStyle w:val="TAL"/>
            </w:pPr>
          </w:p>
        </w:tc>
      </w:tr>
    </w:tbl>
    <w:p w:rsidR="009A6539" w:rsidRPr="00C14CE6" w:rsidRDefault="009A6539" w:rsidP="009A6539">
      <w:pPr>
        <w:rPr>
          <w:lang w:eastAsia="zh-CN"/>
        </w:rPr>
      </w:pPr>
    </w:p>
    <w:p w:rsidR="009A6539" w:rsidRPr="00EF2A9E" w:rsidRDefault="009A6539" w:rsidP="009A6539">
      <w:pPr>
        <w:pStyle w:val="Heading6"/>
        <w:rPr>
          <w:lang w:eastAsia="zh-CN"/>
        </w:rPr>
      </w:pPr>
      <w:bookmarkStart w:id="214" w:name="_Toc20504509"/>
      <w:r>
        <w:rPr>
          <w:lang w:eastAsia="zh-CN"/>
        </w:rPr>
        <w:t>7.2.1.2.2.4</w:t>
      </w:r>
      <w:r>
        <w:rPr>
          <w:lang w:eastAsia="zh-CN"/>
        </w:rPr>
        <w:tab/>
      </w:r>
      <w:r>
        <w:rPr>
          <w:lang w:eastAsia="zh-CN"/>
        </w:rPr>
        <w:tab/>
        <w:t>Resource Custom Operations</w:t>
      </w:r>
      <w:bookmarkEnd w:id="214"/>
      <w:r>
        <w:rPr>
          <w:lang w:eastAsia="zh-CN"/>
        </w:rPr>
        <w:tab/>
      </w:r>
    </w:p>
    <w:p w:rsidR="009A6539" w:rsidRDefault="009A6539" w:rsidP="009A6539">
      <w:pPr>
        <w:pStyle w:val="Heading4"/>
        <w:rPr>
          <w:lang w:eastAsia="zh-CN"/>
        </w:rPr>
      </w:pPr>
      <w:bookmarkStart w:id="215" w:name="_Toc20504510"/>
      <w:r>
        <w:rPr>
          <w:lang w:eastAsia="zh-CN"/>
        </w:rPr>
        <w:t>7.2.1.3</w:t>
      </w:r>
      <w:r>
        <w:rPr>
          <w:lang w:eastAsia="zh-CN"/>
        </w:rPr>
        <w:tab/>
        <w:t>Notifications</w:t>
      </w:r>
      <w:bookmarkEnd w:id="215"/>
    </w:p>
    <w:p w:rsidR="009A6539" w:rsidRDefault="009A6539" w:rsidP="009A6539">
      <w:pPr>
        <w:pStyle w:val="Heading5"/>
        <w:rPr>
          <w:lang w:eastAsia="zh-CN"/>
        </w:rPr>
      </w:pPr>
      <w:bookmarkStart w:id="216" w:name="_Toc20504511"/>
      <w:r>
        <w:rPr>
          <w:lang w:eastAsia="zh-CN"/>
        </w:rPr>
        <w:t>7.2.1.3.1</w:t>
      </w:r>
      <w:r>
        <w:rPr>
          <w:lang w:eastAsia="zh-CN"/>
        </w:rPr>
        <w:tab/>
        <w:t>General</w:t>
      </w:r>
      <w:bookmarkEnd w:id="216"/>
    </w:p>
    <w:p w:rsidR="009A6539" w:rsidRPr="00384E92" w:rsidRDefault="009A6539" w:rsidP="009A6539">
      <w:pPr>
        <w:pStyle w:val="TH"/>
      </w:pPr>
      <w:r w:rsidRPr="00384E92">
        <w:t>Table</w:t>
      </w:r>
      <w:r>
        <w:t> 7.2.1.3.1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9A6539"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8C18E3" w:rsidRDefault="009A6539"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Default="009A6539" w:rsidP="00D40D7D">
            <w:pPr>
              <w:pStyle w:val="TAH"/>
            </w:pPr>
            <w:r>
              <w:t>Description</w:t>
            </w:r>
          </w:p>
          <w:p w:rsidR="009A6539" w:rsidRPr="008C18E3" w:rsidRDefault="009A6539" w:rsidP="00D40D7D">
            <w:pPr>
              <w:pStyle w:val="TAH"/>
            </w:pPr>
            <w:r>
              <w:t>(service operation)</w:t>
            </w:r>
          </w:p>
        </w:tc>
      </w:tr>
      <w:tr w:rsidR="009A6539" w:rsidRPr="00CD494F" w:rsidTr="00D40D7D">
        <w:trPr>
          <w:jc w:val="center"/>
        </w:trPr>
        <w:tc>
          <w:tcPr>
            <w:tcW w:w="1028" w:type="pct"/>
            <w:tcBorders>
              <w:left w:val="single" w:sz="4" w:space="0" w:color="auto"/>
              <w:right w:val="single" w:sz="4" w:space="0" w:color="auto"/>
            </w:tcBorders>
            <w:vAlign w:val="center"/>
          </w:tcPr>
          <w:p w:rsidR="009A6539" w:rsidRPr="0033441A" w:rsidRDefault="009A6539" w:rsidP="00D40D7D">
            <w:pPr>
              <w:pStyle w:val="TAL"/>
              <w:rPr>
                <w:lang w:val="en-US"/>
              </w:rPr>
            </w:pPr>
          </w:p>
        </w:tc>
        <w:tc>
          <w:tcPr>
            <w:tcW w:w="2548" w:type="pct"/>
            <w:tcBorders>
              <w:left w:val="single" w:sz="4" w:space="0" w:color="auto"/>
              <w:right w:val="single" w:sz="4" w:space="0" w:color="auto"/>
            </w:tcBorders>
            <w:vAlign w:val="center"/>
          </w:tcPr>
          <w:p w:rsidR="009A6539" w:rsidRPr="00A801C6" w:rsidDel="005E0502" w:rsidRDefault="009A6539"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9A6539" w:rsidRPr="00904791" w:rsidRDefault="009A6539"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9A6539" w:rsidRPr="00CD494F" w:rsidRDefault="009A6539" w:rsidP="00D40D7D">
            <w:pPr>
              <w:pStyle w:val="TAL"/>
              <w:rPr>
                <w:lang w:val="en-US"/>
              </w:rPr>
            </w:pPr>
          </w:p>
        </w:tc>
      </w:tr>
    </w:tbl>
    <w:p w:rsidR="009A6539" w:rsidRPr="00EB4E11" w:rsidRDefault="009A6539" w:rsidP="009A6539">
      <w:pPr>
        <w:rPr>
          <w:lang w:val="en-US" w:eastAsia="zh-CN"/>
        </w:rPr>
      </w:pPr>
    </w:p>
    <w:p w:rsidR="009A6539" w:rsidRDefault="009A6539" w:rsidP="009A6539">
      <w:pPr>
        <w:pStyle w:val="Heading5"/>
        <w:rPr>
          <w:lang w:eastAsia="zh-CN"/>
        </w:rPr>
      </w:pPr>
      <w:bookmarkStart w:id="217" w:name="_Toc20504512"/>
      <w:r>
        <w:rPr>
          <w:lang w:eastAsia="zh-CN"/>
        </w:rPr>
        <w:t>7.2.1.3.2</w:t>
      </w:r>
      <w:r>
        <w:rPr>
          <w:lang w:eastAsia="zh-CN"/>
        </w:rPr>
        <w:tab/>
        <w:t>&lt;Notification name&gt;</w:t>
      </w:r>
      <w:bookmarkEnd w:id="217"/>
    </w:p>
    <w:p w:rsidR="009A6539" w:rsidRDefault="009A6539" w:rsidP="009A6539">
      <w:pPr>
        <w:pStyle w:val="Heading6"/>
        <w:rPr>
          <w:lang w:eastAsia="zh-CN"/>
        </w:rPr>
      </w:pPr>
      <w:bookmarkStart w:id="218" w:name="_Toc20504513"/>
      <w:r>
        <w:rPr>
          <w:lang w:eastAsia="zh-CN"/>
        </w:rPr>
        <w:t>7.2.1.3.2.1</w:t>
      </w:r>
      <w:r>
        <w:rPr>
          <w:lang w:eastAsia="zh-CN"/>
        </w:rPr>
        <w:tab/>
        <w:t>Description</w:t>
      </w:r>
      <w:bookmarkEnd w:id="218"/>
    </w:p>
    <w:p w:rsidR="009A6539" w:rsidRDefault="009A6539" w:rsidP="009A6539">
      <w:pPr>
        <w:pStyle w:val="Heading6"/>
        <w:rPr>
          <w:lang w:eastAsia="zh-CN"/>
        </w:rPr>
      </w:pPr>
      <w:bookmarkStart w:id="219" w:name="_Toc20504514"/>
      <w:r>
        <w:rPr>
          <w:lang w:eastAsia="zh-CN"/>
        </w:rPr>
        <w:t>7.2.1.3.2.2</w:t>
      </w:r>
      <w:r>
        <w:rPr>
          <w:lang w:eastAsia="zh-CN"/>
        </w:rPr>
        <w:tab/>
        <w:t>Notification definition</w:t>
      </w:r>
      <w:bookmarkEnd w:id="219"/>
    </w:p>
    <w:p w:rsidR="009A6539" w:rsidRDefault="009A6539" w:rsidP="009A6539">
      <w:pPr>
        <w:rPr>
          <w:lang w:eastAsia="zh-CN"/>
        </w:rPr>
      </w:pPr>
      <w:r>
        <w:rPr>
          <w:lang w:eastAsia="zh-CN"/>
        </w:rPr>
        <w:t>Resource URI: &lt;Notification resource URI&gt;</w:t>
      </w:r>
    </w:p>
    <w:p w:rsidR="009A6539" w:rsidRPr="00E73566" w:rsidRDefault="009A6539" w:rsidP="009A6539">
      <w:r w:rsidRPr="00E73566">
        <w:t>This method shall support the URI query parameters specified in table </w:t>
      </w:r>
      <w:r>
        <w:t>7.2.1.3.2.2</w:t>
      </w:r>
      <w:r w:rsidRPr="00E73566">
        <w:t>-1.</w:t>
      </w:r>
    </w:p>
    <w:p w:rsidR="009A6539" w:rsidRPr="00E73566" w:rsidRDefault="009A6539" w:rsidP="009A6539">
      <w:pPr>
        <w:pStyle w:val="TH"/>
        <w:rPr>
          <w:rFonts w:cs="Arial"/>
        </w:rPr>
      </w:pPr>
      <w:r w:rsidRPr="00E73566">
        <w:lastRenderedPageBreak/>
        <w:t>Table </w:t>
      </w:r>
      <w:r>
        <w:t>7.2.1.3.2.2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9A6539"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A6539" w:rsidRPr="00E73566" w:rsidRDefault="009A6539"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9A6539" w:rsidRPr="00E73566" w:rsidRDefault="009A6539" w:rsidP="00D40D7D">
            <w:pPr>
              <w:pStyle w:val="TAL"/>
            </w:pPr>
          </w:p>
        </w:tc>
      </w:tr>
    </w:tbl>
    <w:p w:rsidR="009A6539" w:rsidRPr="00E73566" w:rsidRDefault="009A6539" w:rsidP="009A6539"/>
    <w:p w:rsidR="009A6539" w:rsidRPr="00E73566" w:rsidRDefault="009A6539" w:rsidP="009A6539">
      <w:r w:rsidRPr="00E73566">
        <w:t>This method shall support the request data structures specified in table </w:t>
      </w:r>
      <w:r>
        <w:t>7.2.1.3.2.2</w:t>
      </w:r>
      <w:r w:rsidRPr="00E73566">
        <w:t>-2 and the response data structures and response codes specified in table </w:t>
      </w:r>
      <w:r>
        <w:t>7.2.1.3.2.2</w:t>
      </w:r>
      <w:r w:rsidRPr="00E73566">
        <w:t>-3.</w:t>
      </w:r>
    </w:p>
    <w:p w:rsidR="009A6539" w:rsidRPr="00E73566" w:rsidRDefault="009A6539" w:rsidP="009A6539">
      <w:pPr>
        <w:pStyle w:val="TH"/>
      </w:pPr>
      <w:r w:rsidRPr="00E73566">
        <w:t>Table </w:t>
      </w:r>
      <w:r>
        <w:t>7.2.1.3.2.2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9A6539"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A6539" w:rsidRPr="00E73566" w:rsidRDefault="009A6539" w:rsidP="00D40D7D">
            <w:pPr>
              <w:pStyle w:val="TAH"/>
            </w:pPr>
            <w:r w:rsidRPr="00E73566">
              <w:t>Description</w:t>
            </w:r>
          </w:p>
        </w:tc>
      </w:tr>
      <w:tr w:rsidR="009A6539"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73566" w:rsidRDefault="009A6539" w:rsidP="009A6539"/>
    <w:p w:rsidR="009A6539" w:rsidRPr="00E73566" w:rsidRDefault="009A6539" w:rsidP="009A6539">
      <w:pPr>
        <w:pStyle w:val="TH"/>
      </w:pPr>
      <w:r w:rsidRPr="00E73566">
        <w:t>Table </w:t>
      </w:r>
      <w:r>
        <w:t>7.2.1.3.2.2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9A6539"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9A6539" w:rsidRPr="00E73566" w:rsidRDefault="009A6539" w:rsidP="00D40D7D">
            <w:pPr>
              <w:pStyle w:val="TAH"/>
            </w:pPr>
            <w:r w:rsidRPr="00E73566">
              <w:t>Description</w:t>
            </w:r>
          </w:p>
        </w:tc>
      </w:tr>
      <w:tr w:rsidR="009A6539"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9A6539" w:rsidRPr="00E73566" w:rsidRDefault="009A6539" w:rsidP="00D40D7D">
            <w:pPr>
              <w:pStyle w:val="TAL"/>
            </w:pPr>
          </w:p>
        </w:tc>
      </w:tr>
    </w:tbl>
    <w:p w:rsidR="009A6539" w:rsidRPr="00EB4E11" w:rsidRDefault="009A6539" w:rsidP="009A6539">
      <w:pPr>
        <w:rPr>
          <w:lang w:eastAsia="zh-CN"/>
        </w:rPr>
      </w:pPr>
    </w:p>
    <w:p w:rsidR="009A6539" w:rsidRDefault="009A6539" w:rsidP="009A6539">
      <w:pPr>
        <w:pStyle w:val="Heading4"/>
        <w:rPr>
          <w:lang w:eastAsia="zh-CN"/>
        </w:rPr>
      </w:pPr>
      <w:bookmarkStart w:id="220" w:name="_Toc20504515"/>
      <w:r>
        <w:rPr>
          <w:lang w:eastAsia="zh-CN"/>
        </w:rPr>
        <w:t>7.2.1.4</w:t>
      </w:r>
      <w:r>
        <w:rPr>
          <w:lang w:eastAsia="zh-CN"/>
        </w:rPr>
        <w:tab/>
        <w:t>Data Model</w:t>
      </w:r>
      <w:bookmarkEnd w:id="220"/>
    </w:p>
    <w:p w:rsidR="009A6539" w:rsidRDefault="009A6539" w:rsidP="009A6539">
      <w:pPr>
        <w:pStyle w:val="Heading5"/>
        <w:rPr>
          <w:lang w:eastAsia="zh-CN"/>
        </w:rPr>
      </w:pPr>
      <w:bookmarkStart w:id="221" w:name="_Toc20504516"/>
      <w:r>
        <w:rPr>
          <w:lang w:eastAsia="zh-CN"/>
        </w:rPr>
        <w:t>7.2.1.4.1</w:t>
      </w:r>
      <w:r>
        <w:rPr>
          <w:lang w:eastAsia="zh-CN"/>
        </w:rPr>
        <w:tab/>
        <w:t>General</w:t>
      </w:r>
      <w:bookmarkEnd w:id="221"/>
    </w:p>
    <w:p w:rsidR="009A6539" w:rsidRDefault="009A6539" w:rsidP="009A6539">
      <w:pPr>
        <w:rPr>
          <w:lang w:eastAsia="zh-CN"/>
        </w:rPr>
      </w:pPr>
      <w:r>
        <w:rPr>
          <w:lang w:eastAsia="zh-CN"/>
        </w:rPr>
        <w:t>This subclause specifies the application data model supported by the API. Data types listed in subclause &lt;6.X related to SEAL design aspects for all APIs&gt; apply to this API</w:t>
      </w:r>
    </w:p>
    <w:p w:rsidR="009A6539" w:rsidRDefault="009A6539" w:rsidP="009A6539">
      <w:r>
        <w:t xml:space="preserve">Table 7.2.1.4.1-1 specifies the data types defined </w:t>
      </w:r>
      <w:r w:rsidRPr="00FF31D1">
        <w:t xml:space="preserve">specifically </w:t>
      </w:r>
      <w:r>
        <w:t xml:space="preserve">for the SS_Query_Group_Info </w:t>
      </w:r>
      <w:r w:rsidRPr="00FF31D1">
        <w:t>API</w:t>
      </w:r>
      <w:r>
        <w:t xml:space="preserve"> service.</w:t>
      </w:r>
    </w:p>
    <w:p w:rsidR="009A6539" w:rsidRDefault="009A6539" w:rsidP="009A6539">
      <w:pPr>
        <w:pStyle w:val="TH"/>
      </w:pPr>
      <w:r>
        <w:t xml:space="preserve">Table 7.2.1.4.1-1: SS_Query_Group_Info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Default="009A6539" w:rsidP="009A6539"/>
    <w:p w:rsidR="009A6539" w:rsidRDefault="009A6539" w:rsidP="009A6539">
      <w:r>
        <w:t xml:space="preserve">Table 7.2.1.4.1-2 specifies data types re-used by the SS_Query_Group_Info API service. </w:t>
      </w:r>
    </w:p>
    <w:p w:rsidR="009A6539" w:rsidRDefault="009A6539" w:rsidP="009A6539">
      <w:pPr>
        <w:pStyle w:val="TH"/>
      </w:pPr>
      <w:r>
        <w:t>Table 7.2.1.4.1-2: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pPr>
            <w:r>
              <w:t>Applicability</w:t>
            </w:r>
          </w:p>
        </w:tc>
      </w:tr>
      <w:tr w:rsidR="009A6539"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9A6539" w:rsidRPr="00FF31D1" w:rsidRDefault="009A6539"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86051F" w:rsidRDefault="009A6539" w:rsidP="009A6539">
      <w:pPr>
        <w:rPr>
          <w:lang w:eastAsia="zh-CN"/>
        </w:rPr>
      </w:pPr>
    </w:p>
    <w:p w:rsidR="009A6539" w:rsidRDefault="009A6539" w:rsidP="009A6539">
      <w:pPr>
        <w:pStyle w:val="Heading5"/>
        <w:rPr>
          <w:lang w:eastAsia="zh-CN"/>
        </w:rPr>
      </w:pPr>
      <w:bookmarkStart w:id="222" w:name="_Toc20504517"/>
      <w:r>
        <w:rPr>
          <w:lang w:eastAsia="zh-CN"/>
        </w:rPr>
        <w:t>7.2.1.4.2</w:t>
      </w:r>
      <w:r>
        <w:rPr>
          <w:lang w:eastAsia="zh-CN"/>
        </w:rPr>
        <w:tab/>
        <w:t>Structured data types</w:t>
      </w:r>
      <w:bookmarkEnd w:id="222"/>
    </w:p>
    <w:p w:rsidR="009A6539" w:rsidRDefault="009A6539" w:rsidP="009A6539">
      <w:pPr>
        <w:pStyle w:val="Heading6"/>
        <w:rPr>
          <w:lang w:eastAsia="zh-CN"/>
        </w:rPr>
      </w:pPr>
      <w:bookmarkStart w:id="223" w:name="_Toc20504518"/>
      <w:r>
        <w:rPr>
          <w:lang w:eastAsia="zh-CN"/>
        </w:rPr>
        <w:t>7.2.1.4.2.1</w:t>
      </w:r>
      <w:r>
        <w:rPr>
          <w:lang w:eastAsia="zh-CN"/>
        </w:rPr>
        <w:tab/>
        <w:t>Introduction</w:t>
      </w:r>
      <w:bookmarkEnd w:id="223"/>
    </w:p>
    <w:p w:rsidR="009A6539" w:rsidRDefault="009A6539" w:rsidP="009A6539">
      <w:pPr>
        <w:pStyle w:val="Heading6"/>
        <w:rPr>
          <w:lang w:eastAsia="zh-CN"/>
        </w:rPr>
      </w:pPr>
      <w:bookmarkStart w:id="224" w:name="_Toc20504519"/>
      <w:r>
        <w:rPr>
          <w:lang w:eastAsia="zh-CN"/>
        </w:rPr>
        <w:t>7.2.1.4.2.2</w:t>
      </w:r>
      <w:r>
        <w:rPr>
          <w:lang w:eastAsia="zh-CN"/>
        </w:rPr>
        <w:tab/>
        <w:t>Type: &lt;Data type name&gt;</w:t>
      </w:r>
      <w:bookmarkEnd w:id="224"/>
    </w:p>
    <w:p w:rsidR="009A6539" w:rsidRDefault="009A6539" w:rsidP="009A6539">
      <w:pPr>
        <w:pStyle w:val="TH"/>
      </w:pPr>
      <w:r>
        <w:rPr>
          <w:noProof/>
        </w:rPr>
        <w:t>Table 7.2.1.4.2.2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A6539" w:rsidRDefault="009A6539" w:rsidP="00D40D7D">
            <w:pPr>
              <w:pStyle w:val="TAH"/>
              <w:rPr>
                <w:rFonts w:cs="Arial"/>
                <w:szCs w:val="18"/>
              </w:rPr>
            </w:pPr>
            <w:r>
              <w:t>Applicability</w:t>
            </w:r>
          </w:p>
        </w:tc>
      </w:tr>
      <w:tr w:rsidR="009A6539"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9A6539" w:rsidRDefault="009A6539"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9A6539" w:rsidRDefault="009A6539" w:rsidP="00D40D7D">
            <w:pPr>
              <w:pStyle w:val="TAL"/>
              <w:rPr>
                <w:rFonts w:cs="Arial"/>
                <w:szCs w:val="18"/>
              </w:rPr>
            </w:pPr>
          </w:p>
        </w:tc>
      </w:tr>
    </w:tbl>
    <w:p w:rsidR="009A6539" w:rsidRPr="00490087" w:rsidRDefault="009A6539" w:rsidP="009A6539">
      <w:pPr>
        <w:rPr>
          <w:lang w:eastAsia="zh-CN"/>
        </w:rPr>
      </w:pPr>
    </w:p>
    <w:p w:rsidR="009A6539" w:rsidRDefault="009A6539" w:rsidP="009A6539">
      <w:pPr>
        <w:pStyle w:val="Heading5"/>
        <w:rPr>
          <w:lang w:eastAsia="zh-CN"/>
        </w:rPr>
      </w:pPr>
      <w:bookmarkStart w:id="225" w:name="_Toc20504520"/>
      <w:r>
        <w:rPr>
          <w:lang w:eastAsia="zh-CN"/>
        </w:rPr>
        <w:lastRenderedPageBreak/>
        <w:t>7.2.1.4.3</w:t>
      </w:r>
      <w:r>
        <w:rPr>
          <w:lang w:eastAsia="zh-CN"/>
        </w:rPr>
        <w:tab/>
        <w:t>Simple data types and enumerations</w:t>
      </w:r>
      <w:bookmarkEnd w:id="225"/>
    </w:p>
    <w:p w:rsidR="009A6539" w:rsidRPr="008146AF" w:rsidRDefault="009A6539" w:rsidP="009A6539">
      <w:pPr>
        <w:pStyle w:val="Heading4"/>
        <w:rPr>
          <w:lang w:eastAsia="zh-CN"/>
        </w:rPr>
      </w:pPr>
      <w:bookmarkStart w:id="226" w:name="_Toc20504521"/>
      <w:r>
        <w:rPr>
          <w:lang w:eastAsia="zh-CN"/>
        </w:rPr>
        <w:t>7.2.1.5</w:t>
      </w:r>
      <w:r>
        <w:rPr>
          <w:lang w:eastAsia="zh-CN"/>
        </w:rPr>
        <w:tab/>
        <w:t>Error Handling</w:t>
      </w:r>
      <w:bookmarkEnd w:id="226"/>
    </w:p>
    <w:p w:rsidR="009A6539" w:rsidRPr="00EB4E11" w:rsidRDefault="009A6539" w:rsidP="009A6539">
      <w:pPr>
        <w:pStyle w:val="Heading4"/>
        <w:rPr>
          <w:lang w:eastAsia="zh-CN"/>
        </w:rPr>
      </w:pPr>
      <w:bookmarkStart w:id="227" w:name="_Toc20504522"/>
      <w:r>
        <w:rPr>
          <w:lang w:eastAsia="zh-CN"/>
        </w:rPr>
        <w:t>7.2.1.6</w:t>
      </w:r>
      <w:r>
        <w:rPr>
          <w:lang w:eastAsia="zh-CN"/>
        </w:rPr>
        <w:tab/>
        <w:t>Feature negotiation</w:t>
      </w:r>
      <w:bookmarkEnd w:id="227"/>
    </w:p>
    <w:p w:rsidR="009A6539" w:rsidRDefault="009A6539" w:rsidP="009A6539">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A6539" w:rsidRDefault="009A6539" w:rsidP="00D40D7D">
            <w:pPr>
              <w:keepNext/>
              <w:keepLines/>
              <w:spacing w:after="0"/>
              <w:jc w:val="center"/>
              <w:rPr>
                <w:rFonts w:ascii="Arial" w:eastAsia="Batang" w:hAnsi="Arial"/>
                <w:b/>
                <w:sz w:val="18"/>
              </w:rPr>
            </w:pPr>
            <w:r>
              <w:rPr>
                <w:rFonts w:ascii="Arial" w:eastAsia="Batang" w:hAnsi="Arial"/>
                <w:b/>
                <w:sz w:val="18"/>
              </w:rPr>
              <w:t>Description</w:t>
            </w:r>
          </w:p>
        </w:tc>
      </w:tr>
      <w:tr w:rsidR="009A6539"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9A6539" w:rsidRDefault="009A6539" w:rsidP="00D40D7D">
            <w:pPr>
              <w:keepNext/>
              <w:keepLines/>
              <w:spacing w:after="0"/>
              <w:rPr>
                <w:rFonts w:ascii="Arial" w:eastAsia="Batang" w:hAnsi="Arial" w:cs="Arial"/>
                <w:sz w:val="18"/>
                <w:szCs w:val="18"/>
              </w:rPr>
            </w:pPr>
          </w:p>
        </w:tc>
      </w:tr>
    </w:tbl>
    <w:p w:rsidR="009A6539" w:rsidRPr="009A6539" w:rsidRDefault="009A6539" w:rsidP="009A6539">
      <w:pPr>
        <w:rPr>
          <w:lang w:eastAsia="zh-CN"/>
        </w:rPr>
      </w:pPr>
    </w:p>
    <w:p w:rsidR="00857F64" w:rsidRDefault="00857F64" w:rsidP="00857F64">
      <w:pPr>
        <w:pStyle w:val="Heading3"/>
        <w:rPr>
          <w:lang w:eastAsia="zh-CN"/>
        </w:rPr>
      </w:pPr>
      <w:bookmarkStart w:id="228" w:name="_Toc20504523"/>
      <w:r>
        <w:rPr>
          <w:lang w:eastAsia="zh-CN"/>
        </w:rPr>
        <w:t>7.2.2</w:t>
      </w:r>
      <w:r>
        <w:rPr>
          <w:lang w:eastAsia="zh-CN"/>
        </w:rPr>
        <w:tab/>
        <w:t>SS_Obtain_Group_Configuration API</w:t>
      </w:r>
      <w:bookmarkEnd w:id="228"/>
    </w:p>
    <w:p w:rsidR="00D40D7D" w:rsidRDefault="00233DE2" w:rsidP="00D40D7D">
      <w:pPr>
        <w:pStyle w:val="Heading4"/>
        <w:rPr>
          <w:lang w:eastAsia="zh-CN"/>
        </w:rPr>
      </w:pPr>
      <w:bookmarkStart w:id="229" w:name="_Toc20504524"/>
      <w:r>
        <w:rPr>
          <w:lang w:eastAsia="zh-CN"/>
        </w:rPr>
        <w:t>7.2.2</w:t>
      </w:r>
      <w:r w:rsidR="00D40D7D">
        <w:rPr>
          <w:lang w:eastAsia="zh-CN"/>
        </w:rPr>
        <w:t>.1</w:t>
      </w:r>
      <w:r w:rsidR="00D40D7D">
        <w:rPr>
          <w:lang w:eastAsia="zh-CN"/>
        </w:rPr>
        <w:tab/>
        <w:t>API URI</w:t>
      </w:r>
      <w:bookmarkEnd w:id="229"/>
    </w:p>
    <w:p w:rsidR="00D40D7D" w:rsidRDefault="00233DE2" w:rsidP="00D40D7D">
      <w:pPr>
        <w:pStyle w:val="Heading4"/>
        <w:rPr>
          <w:lang w:eastAsia="zh-CN"/>
        </w:rPr>
      </w:pPr>
      <w:bookmarkStart w:id="230" w:name="_Toc20504525"/>
      <w:r>
        <w:rPr>
          <w:lang w:eastAsia="zh-CN"/>
        </w:rPr>
        <w:t>7.2.2</w:t>
      </w:r>
      <w:r w:rsidR="00D40D7D">
        <w:rPr>
          <w:lang w:eastAsia="zh-CN"/>
        </w:rPr>
        <w:t>.2</w:t>
      </w:r>
      <w:r w:rsidR="00D40D7D">
        <w:rPr>
          <w:lang w:eastAsia="zh-CN"/>
        </w:rPr>
        <w:tab/>
        <w:t>Resources</w:t>
      </w:r>
      <w:bookmarkEnd w:id="230"/>
    </w:p>
    <w:p w:rsidR="00D40D7D" w:rsidRDefault="00233DE2" w:rsidP="00D40D7D">
      <w:pPr>
        <w:pStyle w:val="Heading5"/>
        <w:rPr>
          <w:lang w:eastAsia="zh-CN"/>
        </w:rPr>
      </w:pPr>
      <w:bookmarkStart w:id="231" w:name="_Toc20504526"/>
      <w:r>
        <w:rPr>
          <w:lang w:eastAsia="zh-CN"/>
        </w:rPr>
        <w:t>7.2.2</w:t>
      </w:r>
      <w:r w:rsidR="00D40D7D">
        <w:rPr>
          <w:lang w:eastAsia="zh-CN"/>
        </w:rPr>
        <w:t>.2.1</w:t>
      </w:r>
      <w:r w:rsidR="00D40D7D">
        <w:rPr>
          <w:lang w:eastAsia="zh-CN"/>
        </w:rPr>
        <w:tab/>
        <w:t>Overview</w:t>
      </w:r>
      <w:bookmarkEnd w:id="231"/>
    </w:p>
    <w:p w:rsidR="00D40D7D" w:rsidRDefault="00D40D7D" w:rsidP="00D40D7D">
      <w:pPr>
        <w:pStyle w:val="TH"/>
      </w:pPr>
      <w:r w:rsidRPr="00E73566">
        <w:object w:dxaOrig="5352" w:dyaOrig="2556">
          <v:shape id="_x0000_i1031" type="#_x0000_t75" style="width:267.45pt;height:127.9pt" o:ole="">
            <v:imagedata r:id="rId11" o:title=""/>
          </v:shape>
          <o:OLEObject Type="Embed" ProgID="Visio.Drawing.11" ShapeID="_x0000_i1031" DrawAspect="Content" ObjectID="_1631117428" r:id="rId16"/>
        </w:object>
      </w:r>
    </w:p>
    <w:p w:rsidR="00D40D7D" w:rsidRDefault="00233DE2" w:rsidP="00D40D7D">
      <w:pPr>
        <w:pStyle w:val="TF"/>
      </w:pPr>
      <w:r>
        <w:t>Figure 7.2.2</w:t>
      </w:r>
      <w:r w:rsidR="00D40D7D">
        <w:t>.2.1-1: Resource URI structure of the SS_</w:t>
      </w:r>
      <w:r>
        <w:t>Obtain</w:t>
      </w:r>
      <w:r w:rsidR="00D40D7D">
        <w:t>_Group_</w:t>
      </w:r>
      <w:r>
        <w:t>Configuration</w:t>
      </w:r>
      <w:r w:rsidR="00D40D7D">
        <w:t xml:space="preserve"> API</w:t>
      </w:r>
    </w:p>
    <w:p w:rsidR="00D40D7D" w:rsidRDefault="00233DE2" w:rsidP="00D40D7D">
      <w:r>
        <w:t>Table 7.2.2</w:t>
      </w:r>
      <w:r w:rsidR="00D40D7D">
        <w:t>.2.1-1 provides an overview of the resources and applicable HTTP methods.</w:t>
      </w:r>
    </w:p>
    <w:p w:rsidR="00D40D7D" w:rsidRDefault="00D40D7D" w:rsidP="00D40D7D">
      <w:pPr>
        <w:pStyle w:val="TH"/>
      </w:pPr>
      <w:r>
        <w:t>Table 7.2.</w:t>
      </w:r>
      <w:r w:rsidR="00233DE2">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D40D7D" w:rsidRPr="00170884" w:rsidTr="00D40D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170884" w:rsidRDefault="00D40D7D" w:rsidP="00D40D7D">
            <w:pPr>
              <w:pStyle w:val="TAH"/>
            </w:pPr>
            <w:r w:rsidRPr="00170884">
              <w:t>Description</w:t>
            </w:r>
          </w:p>
        </w:tc>
      </w:tr>
      <w:tr w:rsidR="00D40D7D" w:rsidRPr="00FF31D1" w:rsidTr="00D40D7D">
        <w:trPr>
          <w:jc w:val="center"/>
        </w:trPr>
        <w:tc>
          <w:tcPr>
            <w:tcW w:w="0" w:type="auto"/>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1585" w:type="pct"/>
            <w:tcBorders>
              <w:top w:val="single" w:sz="4" w:space="0" w:color="auto"/>
              <w:left w:val="single" w:sz="4" w:space="0" w:color="auto"/>
              <w:right w:val="single" w:sz="4" w:space="0" w:color="auto"/>
            </w:tcBorders>
          </w:tcPr>
          <w:p w:rsidR="00D40D7D" w:rsidRPr="00FF31D1" w:rsidRDefault="00D40D7D" w:rsidP="00D40D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rFonts w:eastAsia="SimSun"/>
              </w:rPr>
            </w:pPr>
          </w:p>
        </w:tc>
      </w:tr>
    </w:tbl>
    <w:p w:rsidR="00D40D7D" w:rsidRPr="00EF2A9E" w:rsidRDefault="00D40D7D" w:rsidP="00D40D7D">
      <w:pPr>
        <w:rPr>
          <w:lang w:eastAsia="zh-CN"/>
        </w:rPr>
      </w:pPr>
    </w:p>
    <w:p w:rsidR="00D40D7D" w:rsidRDefault="00233DE2" w:rsidP="00D40D7D">
      <w:pPr>
        <w:pStyle w:val="Heading5"/>
        <w:rPr>
          <w:lang w:eastAsia="zh-CN"/>
        </w:rPr>
      </w:pPr>
      <w:bookmarkStart w:id="232" w:name="_Toc20504527"/>
      <w:r>
        <w:rPr>
          <w:lang w:eastAsia="zh-CN"/>
        </w:rPr>
        <w:lastRenderedPageBreak/>
        <w:t>7.2.2</w:t>
      </w:r>
      <w:r w:rsidR="00D40D7D">
        <w:rPr>
          <w:lang w:eastAsia="zh-CN"/>
        </w:rPr>
        <w:t>.2.2</w:t>
      </w:r>
      <w:r w:rsidR="00D40D7D">
        <w:rPr>
          <w:lang w:eastAsia="zh-CN"/>
        </w:rPr>
        <w:tab/>
        <w:t>Resource: &lt;Resource name&gt;</w:t>
      </w:r>
      <w:bookmarkEnd w:id="232"/>
    </w:p>
    <w:p w:rsidR="00D40D7D" w:rsidRPr="00C14CE6" w:rsidRDefault="00233DE2" w:rsidP="00D40D7D">
      <w:pPr>
        <w:pStyle w:val="Heading6"/>
        <w:rPr>
          <w:lang w:eastAsia="zh-CN"/>
        </w:rPr>
      </w:pPr>
      <w:bookmarkStart w:id="233" w:name="_Toc20504528"/>
      <w:r>
        <w:rPr>
          <w:lang w:eastAsia="zh-CN"/>
        </w:rPr>
        <w:t>7.2.2</w:t>
      </w:r>
      <w:r w:rsidR="00D40D7D">
        <w:rPr>
          <w:lang w:eastAsia="zh-CN"/>
        </w:rPr>
        <w:t>.2.2.1</w:t>
      </w:r>
      <w:r w:rsidR="00D40D7D">
        <w:rPr>
          <w:lang w:eastAsia="zh-CN"/>
        </w:rPr>
        <w:tab/>
        <w:t>Description</w:t>
      </w:r>
      <w:bookmarkEnd w:id="233"/>
    </w:p>
    <w:p w:rsidR="00D40D7D" w:rsidRDefault="00233DE2" w:rsidP="00D40D7D">
      <w:pPr>
        <w:pStyle w:val="Heading6"/>
        <w:rPr>
          <w:lang w:eastAsia="zh-CN"/>
        </w:rPr>
      </w:pPr>
      <w:bookmarkStart w:id="234" w:name="_Toc20504529"/>
      <w:r>
        <w:rPr>
          <w:lang w:eastAsia="zh-CN"/>
        </w:rPr>
        <w:t>7.2.2</w:t>
      </w:r>
      <w:r w:rsidR="00D40D7D">
        <w:rPr>
          <w:lang w:eastAsia="zh-CN"/>
        </w:rPr>
        <w:t>.2.2.2</w:t>
      </w:r>
      <w:r w:rsidR="00D40D7D">
        <w:rPr>
          <w:lang w:eastAsia="zh-CN"/>
        </w:rPr>
        <w:tab/>
        <w:t>Resource Definition</w:t>
      </w:r>
      <w:bookmarkEnd w:id="234"/>
    </w:p>
    <w:p w:rsidR="00D40D7D" w:rsidRDefault="00233DE2" w:rsidP="00D40D7D">
      <w:pPr>
        <w:pStyle w:val="Heading6"/>
        <w:rPr>
          <w:lang w:eastAsia="zh-CN"/>
        </w:rPr>
      </w:pPr>
      <w:bookmarkStart w:id="235" w:name="_Toc20504530"/>
      <w:r>
        <w:rPr>
          <w:lang w:eastAsia="zh-CN"/>
        </w:rPr>
        <w:t>7.2.2</w:t>
      </w:r>
      <w:r w:rsidR="00D40D7D">
        <w:rPr>
          <w:lang w:eastAsia="zh-CN"/>
        </w:rPr>
        <w:t>.2.2.3</w:t>
      </w:r>
      <w:r w:rsidR="00D40D7D">
        <w:rPr>
          <w:lang w:eastAsia="zh-CN"/>
        </w:rPr>
        <w:tab/>
        <w:t>Resource Standard Methods</w:t>
      </w:r>
      <w:bookmarkEnd w:id="235"/>
    </w:p>
    <w:p w:rsidR="00D40D7D" w:rsidRDefault="00233DE2" w:rsidP="00D40D7D">
      <w:pPr>
        <w:pStyle w:val="Heading7"/>
        <w:rPr>
          <w:lang w:eastAsia="zh-CN"/>
        </w:rPr>
      </w:pPr>
      <w:bookmarkStart w:id="236" w:name="_Toc20504531"/>
      <w:r>
        <w:rPr>
          <w:lang w:eastAsia="zh-CN"/>
        </w:rPr>
        <w:t>7.2.2</w:t>
      </w:r>
      <w:r w:rsidR="00D40D7D">
        <w:rPr>
          <w:lang w:eastAsia="zh-CN"/>
        </w:rPr>
        <w:t>.2.2.3.1</w:t>
      </w:r>
      <w:r w:rsidR="00D40D7D">
        <w:rPr>
          <w:lang w:eastAsia="zh-CN"/>
        </w:rPr>
        <w:tab/>
        <w:t>&lt;Method Name&gt;</w:t>
      </w:r>
      <w:bookmarkEnd w:id="236"/>
    </w:p>
    <w:p w:rsidR="00D40D7D" w:rsidRPr="00384E92" w:rsidRDefault="00233DE2" w:rsidP="00D40D7D">
      <w:pPr>
        <w:pStyle w:val="TH"/>
        <w:rPr>
          <w:rFonts w:cs="Arial"/>
        </w:rPr>
      </w:pPr>
      <w:r>
        <w:t>Table 7.2.2</w:t>
      </w:r>
      <w:r w:rsidR="00D40D7D">
        <w:t>.2.2.3.1</w:t>
      </w:r>
      <w:r w:rsidR="00D40D7D" w:rsidRPr="00384E92">
        <w:t xml:space="preserve">-1: URI query parameters supported by the </w:t>
      </w:r>
      <w:r w:rsidR="00D40D7D">
        <w:t xml:space="preserve">&lt;Method Name&gt; </w:t>
      </w:r>
      <w:r w:rsidR="00D40D7D"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D40D7D" w:rsidRPr="00A54937" w:rsidTr="00D40D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D40D7D" w:rsidRDefault="00D40D7D" w:rsidP="00D40D7D">
            <w:pPr>
              <w:pStyle w:val="TAL"/>
            </w:pPr>
          </w:p>
        </w:tc>
        <w:tc>
          <w:tcPr>
            <w:tcW w:w="947"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09"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C"/>
            </w:pPr>
          </w:p>
        </w:tc>
        <w:tc>
          <w:tcPr>
            <w:tcW w:w="608" w:type="pct"/>
            <w:tcBorders>
              <w:top w:val="single" w:sz="4" w:space="0" w:color="auto"/>
              <w:left w:val="single" w:sz="6" w:space="0" w:color="000000"/>
              <w:bottom w:val="single" w:sz="4" w:space="0" w:color="auto"/>
              <w:right w:val="single" w:sz="6" w:space="0" w:color="000000"/>
            </w:tcBorders>
          </w:tcPr>
          <w:p w:rsidR="00D40D7D" w:rsidRDefault="00D40D7D" w:rsidP="00D40D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D40D7D" w:rsidRPr="000C4B53" w:rsidRDefault="00D40D7D" w:rsidP="00D40D7D">
            <w:pPr>
              <w:pStyle w:val="TAL"/>
            </w:pPr>
          </w:p>
        </w:tc>
      </w:tr>
    </w:tbl>
    <w:p w:rsidR="00D40D7D" w:rsidRDefault="00D40D7D" w:rsidP="00D40D7D"/>
    <w:p w:rsidR="00D40D7D" w:rsidRPr="00384E92" w:rsidRDefault="00D40D7D" w:rsidP="00D40D7D">
      <w:r>
        <w:t>This method shall support the request data structures specif</w:t>
      </w:r>
      <w:r w:rsidR="00233DE2">
        <w:t>ied in table 7.2.2</w:t>
      </w:r>
      <w:r>
        <w:t>.2.2.3.1-2 and the response data structures and respons</w:t>
      </w:r>
      <w:r w:rsidR="00233DE2">
        <w:t>e codes specified in table 7.2.2</w:t>
      </w:r>
      <w:r>
        <w:t>.2.2.3.1-3.</w:t>
      </w:r>
    </w:p>
    <w:p w:rsidR="00D40D7D" w:rsidRPr="001769FF" w:rsidRDefault="00233DE2" w:rsidP="00D40D7D">
      <w:pPr>
        <w:pStyle w:val="TH"/>
      </w:pPr>
      <w:r>
        <w:t>Table 7.2.2</w:t>
      </w:r>
      <w:r w:rsidR="00D40D7D">
        <w:t>.2.2.3.1</w:t>
      </w:r>
      <w:r w:rsidR="00D40D7D" w:rsidRPr="001769FF">
        <w:t xml:space="preserve">-2: Data structures supported by the </w:t>
      </w:r>
      <w:r w:rsidR="00D40D7D">
        <w:t xml:space="preserve">&lt;Method Name&gt; Request Body </w:t>
      </w:r>
      <w:r w:rsidR="00D40D7D" w:rsidRPr="001769FF">
        <w:t>on this resource</w:t>
      </w:r>
      <w:r w:rsidR="00D40D7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40D7D" w:rsidRPr="00A54937" w:rsidTr="00D40D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40D7D" w:rsidRPr="00A54937" w:rsidRDefault="00D40D7D" w:rsidP="00D40D7D">
            <w:pPr>
              <w:pStyle w:val="TAH"/>
            </w:pPr>
            <w:r w:rsidRPr="00A54937">
              <w:t>Description</w:t>
            </w:r>
          </w:p>
        </w:tc>
      </w:tr>
      <w:tr w:rsidR="00D40D7D" w:rsidRPr="00A54937" w:rsidTr="00D40D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c>
          <w:tcPr>
            <w:tcW w:w="960"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C"/>
            </w:pPr>
          </w:p>
        </w:tc>
        <w:tc>
          <w:tcPr>
            <w:tcW w:w="3331" w:type="dxa"/>
            <w:tcBorders>
              <w:top w:val="single" w:sz="4" w:space="0" w:color="auto"/>
              <w:left w:val="single" w:sz="6" w:space="0" w:color="000000"/>
              <w:bottom w:val="single" w:sz="6" w:space="0" w:color="000000"/>
              <w:right w:val="single" w:sz="6" w:space="0" w:color="000000"/>
            </w:tcBorders>
          </w:tcPr>
          <w:p w:rsidR="00D40D7D" w:rsidRPr="00A54937" w:rsidRDefault="00D40D7D" w:rsidP="00D40D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40D7D" w:rsidRPr="00A54937" w:rsidRDefault="00D40D7D" w:rsidP="00D40D7D">
            <w:pPr>
              <w:pStyle w:val="TAL"/>
            </w:pPr>
          </w:p>
        </w:tc>
      </w:tr>
    </w:tbl>
    <w:p w:rsidR="00D40D7D" w:rsidRDefault="00D40D7D" w:rsidP="00D40D7D"/>
    <w:p w:rsidR="00D40D7D" w:rsidRPr="001769FF" w:rsidRDefault="00233DE2" w:rsidP="00D40D7D">
      <w:pPr>
        <w:pStyle w:val="TH"/>
      </w:pPr>
      <w:r>
        <w:t>Table 7.2.2</w:t>
      </w:r>
      <w:r w:rsidR="00D40D7D">
        <w:t>.2.2.3.1</w:t>
      </w:r>
      <w:r w:rsidR="00D40D7D" w:rsidRPr="001769FF">
        <w:t>-</w:t>
      </w:r>
      <w:r w:rsidR="00D40D7D">
        <w:t>3</w:t>
      </w:r>
      <w:r w:rsidR="00D40D7D" w:rsidRPr="001769FF">
        <w:t>: Data structures</w:t>
      </w:r>
      <w:r w:rsidR="00D40D7D">
        <w:t xml:space="preserve"> supported by the &lt;Method Name&gt; Response Body </w:t>
      </w:r>
      <w:r w:rsidR="00D40D7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D40D7D" w:rsidRPr="00A54937"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Response</w:t>
            </w:r>
          </w:p>
          <w:p w:rsidR="00D40D7D" w:rsidRPr="00A54937" w:rsidRDefault="00D40D7D" w:rsidP="00D40D7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40D7D" w:rsidRPr="00A54937" w:rsidRDefault="00D40D7D" w:rsidP="00D40D7D">
            <w:pPr>
              <w:pStyle w:val="TAH"/>
            </w:pPr>
            <w:r w:rsidRPr="00A54937">
              <w:t>Description</w:t>
            </w:r>
          </w:p>
        </w:tc>
      </w:tr>
      <w:tr w:rsidR="00D40D7D" w:rsidRPr="00A54937" w:rsidTr="00D40D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c>
          <w:tcPr>
            <w:tcW w:w="499"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C"/>
            </w:pPr>
          </w:p>
        </w:tc>
        <w:tc>
          <w:tcPr>
            <w:tcW w:w="738"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967" w:type="pct"/>
            <w:tcBorders>
              <w:top w:val="single" w:sz="4" w:space="0" w:color="auto"/>
              <w:left w:val="single" w:sz="6" w:space="0" w:color="000000"/>
              <w:bottom w:val="single" w:sz="4" w:space="0" w:color="auto"/>
              <w:right w:val="single" w:sz="6" w:space="0" w:color="000000"/>
            </w:tcBorders>
          </w:tcPr>
          <w:p w:rsidR="00D40D7D" w:rsidRPr="00A54937" w:rsidRDefault="00D40D7D" w:rsidP="00D40D7D">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40D7D" w:rsidRPr="00A54937" w:rsidRDefault="00D40D7D" w:rsidP="00D40D7D">
            <w:pPr>
              <w:pStyle w:val="TAL"/>
            </w:pPr>
          </w:p>
        </w:tc>
      </w:tr>
    </w:tbl>
    <w:p w:rsidR="00D40D7D" w:rsidRPr="00C14CE6" w:rsidRDefault="00D40D7D" w:rsidP="00D40D7D">
      <w:pPr>
        <w:rPr>
          <w:lang w:eastAsia="zh-CN"/>
        </w:rPr>
      </w:pPr>
    </w:p>
    <w:p w:rsidR="00D40D7D" w:rsidRPr="00EF2A9E" w:rsidRDefault="00D40D7D" w:rsidP="00D40D7D">
      <w:pPr>
        <w:pStyle w:val="Heading6"/>
        <w:rPr>
          <w:lang w:eastAsia="zh-CN"/>
        </w:rPr>
      </w:pPr>
      <w:bookmarkStart w:id="237" w:name="_Toc20504532"/>
      <w:r>
        <w:rPr>
          <w:lang w:eastAsia="zh-CN"/>
        </w:rPr>
        <w:t>7.2.</w:t>
      </w:r>
      <w:r w:rsidR="00233DE2">
        <w:rPr>
          <w:lang w:eastAsia="zh-CN"/>
        </w:rPr>
        <w:t>2</w:t>
      </w:r>
      <w:r>
        <w:rPr>
          <w:lang w:eastAsia="zh-CN"/>
        </w:rPr>
        <w:t>.2.2.4</w:t>
      </w:r>
      <w:r>
        <w:rPr>
          <w:lang w:eastAsia="zh-CN"/>
        </w:rPr>
        <w:tab/>
      </w:r>
      <w:r>
        <w:rPr>
          <w:lang w:eastAsia="zh-CN"/>
        </w:rPr>
        <w:tab/>
        <w:t>Resource Custom Operations</w:t>
      </w:r>
      <w:bookmarkEnd w:id="237"/>
      <w:r>
        <w:rPr>
          <w:lang w:eastAsia="zh-CN"/>
        </w:rPr>
        <w:tab/>
      </w:r>
    </w:p>
    <w:p w:rsidR="00D40D7D" w:rsidRDefault="00D40D7D" w:rsidP="00D40D7D">
      <w:pPr>
        <w:pStyle w:val="Heading4"/>
        <w:rPr>
          <w:lang w:eastAsia="zh-CN"/>
        </w:rPr>
      </w:pPr>
      <w:bookmarkStart w:id="238" w:name="_Toc20504533"/>
      <w:r>
        <w:rPr>
          <w:lang w:eastAsia="zh-CN"/>
        </w:rPr>
        <w:t>7.2.</w:t>
      </w:r>
      <w:r w:rsidR="00233DE2">
        <w:rPr>
          <w:lang w:eastAsia="zh-CN"/>
        </w:rPr>
        <w:t>2</w:t>
      </w:r>
      <w:r>
        <w:rPr>
          <w:lang w:eastAsia="zh-CN"/>
        </w:rPr>
        <w:t>.3</w:t>
      </w:r>
      <w:r>
        <w:rPr>
          <w:lang w:eastAsia="zh-CN"/>
        </w:rPr>
        <w:tab/>
        <w:t>Notifications</w:t>
      </w:r>
      <w:bookmarkEnd w:id="238"/>
    </w:p>
    <w:p w:rsidR="00D40D7D" w:rsidRDefault="00233DE2" w:rsidP="00D40D7D">
      <w:pPr>
        <w:pStyle w:val="Heading5"/>
        <w:rPr>
          <w:lang w:eastAsia="zh-CN"/>
        </w:rPr>
      </w:pPr>
      <w:bookmarkStart w:id="239" w:name="_Toc20504534"/>
      <w:r>
        <w:rPr>
          <w:lang w:eastAsia="zh-CN"/>
        </w:rPr>
        <w:t>7.2.2</w:t>
      </w:r>
      <w:r w:rsidR="00D40D7D">
        <w:rPr>
          <w:lang w:eastAsia="zh-CN"/>
        </w:rPr>
        <w:t>.3.1</w:t>
      </w:r>
      <w:r w:rsidR="00D40D7D">
        <w:rPr>
          <w:lang w:eastAsia="zh-CN"/>
        </w:rPr>
        <w:tab/>
        <w:t>General</w:t>
      </w:r>
      <w:bookmarkEnd w:id="239"/>
    </w:p>
    <w:p w:rsidR="00D40D7D" w:rsidRPr="00384E92" w:rsidRDefault="00D40D7D" w:rsidP="00D40D7D">
      <w:pPr>
        <w:pStyle w:val="TH"/>
      </w:pPr>
      <w:r w:rsidRPr="00384E92">
        <w:t>Table</w:t>
      </w:r>
      <w:r>
        <w:t> 7.2.</w:t>
      </w:r>
      <w:r w:rsidR="00233DE2">
        <w:t>2</w:t>
      </w:r>
      <w:r>
        <w:t>.3.1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D40D7D" w:rsidRPr="00384E92" w:rsidTr="00D40D7D">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8C18E3" w:rsidRDefault="00D40D7D" w:rsidP="00D40D7D">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Default="00D40D7D" w:rsidP="00D40D7D">
            <w:pPr>
              <w:pStyle w:val="TAH"/>
            </w:pPr>
            <w:r>
              <w:t>Description</w:t>
            </w:r>
          </w:p>
          <w:p w:rsidR="00D40D7D" w:rsidRPr="008C18E3" w:rsidRDefault="00D40D7D" w:rsidP="00D40D7D">
            <w:pPr>
              <w:pStyle w:val="TAH"/>
            </w:pPr>
            <w:r>
              <w:t>(service operation)</w:t>
            </w:r>
          </w:p>
        </w:tc>
      </w:tr>
      <w:tr w:rsidR="00D40D7D" w:rsidRPr="00CD494F" w:rsidTr="00D40D7D">
        <w:trPr>
          <w:jc w:val="center"/>
        </w:trPr>
        <w:tc>
          <w:tcPr>
            <w:tcW w:w="1028" w:type="pct"/>
            <w:tcBorders>
              <w:left w:val="single" w:sz="4" w:space="0" w:color="auto"/>
              <w:right w:val="single" w:sz="4" w:space="0" w:color="auto"/>
            </w:tcBorders>
            <w:vAlign w:val="center"/>
          </w:tcPr>
          <w:p w:rsidR="00D40D7D" w:rsidRPr="0033441A" w:rsidRDefault="00D40D7D" w:rsidP="00D40D7D">
            <w:pPr>
              <w:pStyle w:val="TAL"/>
              <w:rPr>
                <w:lang w:val="en-US"/>
              </w:rPr>
            </w:pPr>
          </w:p>
        </w:tc>
        <w:tc>
          <w:tcPr>
            <w:tcW w:w="2548" w:type="pct"/>
            <w:tcBorders>
              <w:left w:val="single" w:sz="4" w:space="0" w:color="auto"/>
              <w:right w:val="single" w:sz="4" w:space="0" w:color="auto"/>
            </w:tcBorders>
            <w:vAlign w:val="center"/>
          </w:tcPr>
          <w:p w:rsidR="00D40D7D" w:rsidRPr="00A801C6" w:rsidDel="005E0502" w:rsidRDefault="00D40D7D" w:rsidP="00D40D7D">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D40D7D" w:rsidRPr="00904791" w:rsidRDefault="00D40D7D" w:rsidP="00D40D7D">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D40D7D" w:rsidRPr="00CD494F" w:rsidRDefault="00D40D7D" w:rsidP="00D40D7D">
            <w:pPr>
              <w:pStyle w:val="TAL"/>
              <w:rPr>
                <w:lang w:val="en-US"/>
              </w:rPr>
            </w:pPr>
          </w:p>
        </w:tc>
      </w:tr>
    </w:tbl>
    <w:p w:rsidR="00D40D7D" w:rsidRPr="00EB4E11" w:rsidRDefault="00D40D7D" w:rsidP="00D40D7D">
      <w:pPr>
        <w:rPr>
          <w:lang w:val="en-US" w:eastAsia="zh-CN"/>
        </w:rPr>
      </w:pPr>
    </w:p>
    <w:p w:rsidR="00D40D7D" w:rsidRDefault="00233DE2" w:rsidP="00D40D7D">
      <w:pPr>
        <w:pStyle w:val="Heading5"/>
        <w:rPr>
          <w:lang w:eastAsia="zh-CN"/>
        </w:rPr>
      </w:pPr>
      <w:bookmarkStart w:id="240" w:name="_Toc20504535"/>
      <w:r>
        <w:rPr>
          <w:lang w:eastAsia="zh-CN"/>
        </w:rPr>
        <w:t>7.2.2</w:t>
      </w:r>
      <w:r w:rsidR="00D40D7D">
        <w:rPr>
          <w:lang w:eastAsia="zh-CN"/>
        </w:rPr>
        <w:t>.3.2</w:t>
      </w:r>
      <w:r w:rsidR="00D40D7D">
        <w:rPr>
          <w:lang w:eastAsia="zh-CN"/>
        </w:rPr>
        <w:tab/>
        <w:t>&lt;Notification name&gt;</w:t>
      </w:r>
      <w:bookmarkEnd w:id="240"/>
    </w:p>
    <w:p w:rsidR="00D40D7D" w:rsidRDefault="00233DE2" w:rsidP="00D40D7D">
      <w:pPr>
        <w:pStyle w:val="Heading6"/>
        <w:rPr>
          <w:lang w:eastAsia="zh-CN"/>
        </w:rPr>
      </w:pPr>
      <w:bookmarkStart w:id="241" w:name="_Toc20504536"/>
      <w:r>
        <w:rPr>
          <w:lang w:eastAsia="zh-CN"/>
        </w:rPr>
        <w:t>7.2.2</w:t>
      </w:r>
      <w:r w:rsidR="00D40D7D">
        <w:rPr>
          <w:lang w:eastAsia="zh-CN"/>
        </w:rPr>
        <w:t>.3.2.1</w:t>
      </w:r>
      <w:r w:rsidR="00D40D7D">
        <w:rPr>
          <w:lang w:eastAsia="zh-CN"/>
        </w:rPr>
        <w:tab/>
        <w:t>Description</w:t>
      </w:r>
      <w:bookmarkEnd w:id="241"/>
    </w:p>
    <w:p w:rsidR="00D40D7D" w:rsidRDefault="00233DE2" w:rsidP="00D40D7D">
      <w:pPr>
        <w:pStyle w:val="Heading6"/>
        <w:rPr>
          <w:lang w:eastAsia="zh-CN"/>
        </w:rPr>
      </w:pPr>
      <w:bookmarkStart w:id="242" w:name="_Toc20504537"/>
      <w:r>
        <w:rPr>
          <w:lang w:eastAsia="zh-CN"/>
        </w:rPr>
        <w:t>7.2.2</w:t>
      </w:r>
      <w:r w:rsidR="00D40D7D">
        <w:rPr>
          <w:lang w:eastAsia="zh-CN"/>
        </w:rPr>
        <w:t>.3.2.2</w:t>
      </w:r>
      <w:r w:rsidR="00D40D7D">
        <w:rPr>
          <w:lang w:eastAsia="zh-CN"/>
        </w:rPr>
        <w:tab/>
        <w:t>Notification definition</w:t>
      </w:r>
      <w:bookmarkEnd w:id="242"/>
    </w:p>
    <w:p w:rsidR="00D40D7D" w:rsidRDefault="00D40D7D" w:rsidP="00D40D7D">
      <w:pPr>
        <w:rPr>
          <w:lang w:eastAsia="zh-CN"/>
        </w:rPr>
      </w:pPr>
      <w:r>
        <w:rPr>
          <w:lang w:eastAsia="zh-CN"/>
        </w:rPr>
        <w:t>Resource URI: &lt;Notification resource URI&gt;</w:t>
      </w:r>
    </w:p>
    <w:p w:rsidR="00D40D7D" w:rsidRPr="00E73566" w:rsidRDefault="00D40D7D" w:rsidP="00D40D7D">
      <w:r w:rsidRPr="00E73566">
        <w:t>This method shall support the URI query parameters specified in table </w:t>
      </w:r>
      <w:r w:rsidR="00233DE2">
        <w:t>7.2.2</w:t>
      </w:r>
      <w:r>
        <w:t>.3.2.2</w:t>
      </w:r>
      <w:r w:rsidRPr="00E73566">
        <w:t>-1.</w:t>
      </w:r>
    </w:p>
    <w:p w:rsidR="00D40D7D" w:rsidRPr="00E73566" w:rsidRDefault="00D40D7D" w:rsidP="00D40D7D">
      <w:pPr>
        <w:pStyle w:val="TH"/>
        <w:rPr>
          <w:rFonts w:cs="Arial"/>
        </w:rPr>
      </w:pPr>
      <w:r w:rsidRPr="00E73566">
        <w:lastRenderedPageBreak/>
        <w:t>Table </w:t>
      </w:r>
      <w:r w:rsidR="00233DE2">
        <w:t>7.2.2</w:t>
      </w:r>
      <w:r>
        <w:t>.3.2.2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40D7D" w:rsidRPr="00E73566" w:rsidTr="00D40D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40D7D" w:rsidRPr="00E73566" w:rsidRDefault="00D40D7D" w:rsidP="00D40D7D">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7"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58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D40D7D" w:rsidRPr="00E73566" w:rsidRDefault="00D40D7D" w:rsidP="00D40D7D">
            <w:pPr>
              <w:pStyle w:val="TAL"/>
            </w:pPr>
          </w:p>
        </w:tc>
      </w:tr>
    </w:tbl>
    <w:p w:rsidR="00D40D7D" w:rsidRPr="00E73566" w:rsidRDefault="00D40D7D" w:rsidP="00D40D7D"/>
    <w:p w:rsidR="00D40D7D" w:rsidRPr="00E73566" w:rsidRDefault="00D40D7D" w:rsidP="00D40D7D">
      <w:r w:rsidRPr="00E73566">
        <w:t>This method shall support the request data structures specified in table </w:t>
      </w:r>
      <w:r w:rsidR="00233DE2">
        <w:t>7.2.2</w:t>
      </w:r>
      <w:r>
        <w:t>.3.2.2</w:t>
      </w:r>
      <w:r w:rsidRPr="00E73566">
        <w:t>-2 and the response data structures and response codes specified in table </w:t>
      </w:r>
      <w:r w:rsidR="00233DE2">
        <w:t>7.2.2</w:t>
      </w:r>
      <w:r>
        <w:t>.3.2.2</w:t>
      </w:r>
      <w:r w:rsidRPr="00E73566">
        <w:t>-3.</w:t>
      </w:r>
    </w:p>
    <w:p w:rsidR="00D40D7D" w:rsidRPr="00E73566" w:rsidRDefault="00D40D7D" w:rsidP="00D40D7D">
      <w:pPr>
        <w:pStyle w:val="TH"/>
      </w:pPr>
      <w:r w:rsidRPr="00E73566">
        <w:t>Table </w:t>
      </w:r>
      <w:r w:rsidR="00233DE2">
        <w:t>7.2.2</w:t>
      </w:r>
      <w:r>
        <w:t>.3.2.2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D40D7D" w:rsidRPr="00E73566" w:rsidTr="00D40D7D">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0D7D" w:rsidRPr="00E73566" w:rsidRDefault="00D40D7D" w:rsidP="00D40D7D">
            <w:pPr>
              <w:pStyle w:val="TAH"/>
            </w:pPr>
            <w:r w:rsidRPr="00E73566">
              <w:t>Description</w:t>
            </w:r>
          </w:p>
        </w:tc>
      </w:tr>
      <w:tr w:rsidR="00D40D7D" w:rsidRPr="00E73566" w:rsidTr="00D40D7D">
        <w:trPr>
          <w:jc w:val="center"/>
        </w:trPr>
        <w:tc>
          <w:tcPr>
            <w:tcW w:w="2989"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36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135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4980" w:type="dxa"/>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73566" w:rsidRDefault="00D40D7D" w:rsidP="00D40D7D"/>
    <w:p w:rsidR="00D40D7D" w:rsidRPr="00E73566" w:rsidRDefault="00D40D7D" w:rsidP="00D40D7D">
      <w:pPr>
        <w:pStyle w:val="TH"/>
      </w:pPr>
      <w:r w:rsidRPr="00E73566">
        <w:t>Table </w:t>
      </w:r>
      <w:r w:rsidR="00233DE2">
        <w:t>7.2.2</w:t>
      </w:r>
      <w:r>
        <w:t>.3.2.2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D40D7D" w:rsidRPr="00E73566" w:rsidTr="00D40D7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D40D7D" w:rsidRPr="00E73566" w:rsidRDefault="00D40D7D" w:rsidP="00D40D7D">
            <w:pPr>
              <w:pStyle w:val="TAH"/>
            </w:pPr>
            <w:r w:rsidRPr="00E73566">
              <w:t>Description</w:t>
            </w:r>
          </w:p>
        </w:tc>
      </w:tr>
      <w:tr w:rsidR="00D40D7D" w:rsidRPr="00E73566" w:rsidTr="00D40D7D">
        <w:trPr>
          <w:jc w:val="center"/>
        </w:trPr>
        <w:tc>
          <w:tcPr>
            <w:tcW w:w="10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15"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604"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C"/>
            </w:pPr>
          </w:p>
        </w:tc>
        <w:tc>
          <w:tcPr>
            <w:tcW w:w="791"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c>
          <w:tcPr>
            <w:tcW w:w="2386" w:type="pct"/>
            <w:tcBorders>
              <w:top w:val="single" w:sz="4" w:space="0" w:color="auto"/>
              <w:left w:val="single" w:sz="6" w:space="0" w:color="000000"/>
              <w:bottom w:val="single" w:sz="6" w:space="0" w:color="000000"/>
              <w:right w:val="single" w:sz="6" w:space="0" w:color="000000"/>
            </w:tcBorders>
          </w:tcPr>
          <w:p w:rsidR="00D40D7D" w:rsidRPr="00E73566" w:rsidRDefault="00D40D7D" w:rsidP="00D40D7D">
            <w:pPr>
              <w:pStyle w:val="TAL"/>
            </w:pPr>
          </w:p>
        </w:tc>
      </w:tr>
    </w:tbl>
    <w:p w:rsidR="00D40D7D" w:rsidRPr="00EB4E11" w:rsidRDefault="00D40D7D" w:rsidP="00D40D7D">
      <w:pPr>
        <w:rPr>
          <w:lang w:eastAsia="zh-CN"/>
        </w:rPr>
      </w:pPr>
    </w:p>
    <w:p w:rsidR="00D40D7D" w:rsidRDefault="00233DE2" w:rsidP="00D40D7D">
      <w:pPr>
        <w:pStyle w:val="Heading4"/>
        <w:rPr>
          <w:lang w:eastAsia="zh-CN"/>
        </w:rPr>
      </w:pPr>
      <w:bookmarkStart w:id="243" w:name="_Toc20504538"/>
      <w:r>
        <w:rPr>
          <w:lang w:eastAsia="zh-CN"/>
        </w:rPr>
        <w:t>7.2.2</w:t>
      </w:r>
      <w:r w:rsidR="00D40D7D">
        <w:rPr>
          <w:lang w:eastAsia="zh-CN"/>
        </w:rPr>
        <w:t>.4</w:t>
      </w:r>
      <w:r w:rsidR="00D40D7D">
        <w:rPr>
          <w:lang w:eastAsia="zh-CN"/>
        </w:rPr>
        <w:tab/>
        <w:t>Data Model</w:t>
      </w:r>
      <w:bookmarkEnd w:id="243"/>
    </w:p>
    <w:p w:rsidR="00D40D7D" w:rsidRDefault="00233DE2" w:rsidP="00D40D7D">
      <w:pPr>
        <w:pStyle w:val="Heading5"/>
        <w:rPr>
          <w:lang w:eastAsia="zh-CN"/>
        </w:rPr>
      </w:pPr>
      <w:bookmarkStart w:id="244" w:name="_Toc20504539"/>
      <w:r>
        <w:rPr>
          <w:lang w:eastAsia="zh-CN"/>
        </w:rPr>
        <w:t>7.2.2</w:t>
      </w:r>
      <w:r w:rsidR="00D40D7D">
        <w:rPr>
          <w:lang w:eastAsia="zh-CN"/>
        </w:rPr>
        <w:t>.4.1</w:t>
      </w:r>
      <w:r w:rsidR="00D40D7D">
        <w:rPr>
          <w:lang w:eastAsia="zh-CN"/>
        </w:rPr>
        <w:tab/>
        <w:t>General</w:t>
      </w:r>
      <w:bookmarkEnd w:id="244"/>
    </w:p>
    <w:p w:rsidR="00D40D7D" w:rsidRDefault="00D40D7D" w:rsidP="00D40D7D">
      <w:pPr>
        <w:rPr>
          <w:lang w:eastAsia="zh-CN"/>
        </w:rPr>
      </w:pPr>
      <w:r>
        <w:rPr>
          <w:lang w:eastAsia="zh-CN"/>
        </w:rPr>
        <w:t>This subclause specifies the application data model supported by the API. Data types listed in subclause &lt;6.X related to SEAL design aspects for all APIs&gt; apply to this API</w:t>
      </w:r>
    </w:p>
    <w:p w:rsidR="00D40D7D" w:rsidRDefault="00D40D7D" w:rsidP="00D40D7D">
      <w:r>
        <w:t>Table 7.2.</w:t>
      </w:r>
      <w:r w:rsidR="00233DE2">
        <w:t>2</w:t>
      </w:r>
      <w:r>
        <w:t xml:space="preserve">.4.1-1 specifies the data types defined </w:t>
      </w:r>
      <w:r w:rsidRPr="00FF31D1">
        <w:t xml:space="preserve">specifically </w:t>
      </w:r>
      <w:r>
        <w:t xml:space="preserve">for the </w:t>
      </w:r>
      <w:r w:rsidR="00233DE2">
        <w:t>SS_Obtain_Group_Configuration</w:t>
      </w:r>
      <w:r w:rsidR="00233DE2" w:rsidRPr="00FF31D1">
        <w:t xml:space="preserve"> </w:t>
      </w:r>
      <w:r w:rsidRPr="00FF31D1">
        <w:t>API</w:t>
      </w:r>
      <w:r>
        <w:t xml:space="preserve"> service.</w:t>
      </w:r>
    </w:p>
    <w:p w:rsidR="00D40D7D" w:rsidRDefault="00D40D7D" w:rsidP="00D40D7D">
      <w:pPr>
        <w:pStyle w:val="TH"/>
      </w:pPr>
      <w:r>
        <w:t>Table 7.2.</w:t>
      </w:r>
      <w:r w:rsidR="00233DE2">
        <w:t>2</w:t>
      </w:r>
      <w:r>
        <w:t xml:space="preserve">.4.1-1: </w:t>
      </w:r>
      <w:r w:rsidR="00233DE2">
        <w:t>SS_Obtain_Group_Configuration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28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29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288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Default="00D40D7D" w:rsidP="00D40D7D"/>
    <w:p w:rsidR="00D40D7D" w:rsidRDefault="00233DE2" w:rsidP="00D40D7D">
      <w:r>
        <w:t>Table 7.2.2</w:t>
      </w:r>
      <w:r w:rsidR="00D40D7D">
        <w:t xml:space="preserve">.4.1-2 specifies data types re-used by the </w:t>
      </w:r>
      <w:r>
        <w:t>SS_Obtain_Group_Configuration</w:t>
      </w:r>
      <w:r w:rsidR="00D40D7D">
        <w:t xml:space="preserve"> API service. </w:t>
      </w:r>
    </w:p>
    <w:p w:rsidR="00D40D7D" w:rsidRDefault="00233DE2" w:rsidP="00D40D7D">
      <w:pPr>
        <w:pStyle w:val="TH"/>
      </w:pPr>
      <w:r>
        <w:t>Table 7.2.2</w:t>
      </w:r>
      <w:r w:rsidR="00D40D7D">
        <w:t>.4.1-2: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pPr>
            <w:r>
              <w:t>Applicability</w:t>
            </w:r>
          </w:p>
        </w:tc>
      </w:tr>
      <w:tr w:rsidR="00D40D7D" w:rsidTr="00D40D7D">
        <w:trPr>
          <w:jc w:val="center"/>
        </w:trPr>
        <w:tc>
          <w:tcPr>
            <w:tcW w:w="1927" w:type="dxa"/>
            <w:tcBorders>
              <w:top w:val="single" w:sz="4" w:space="0" w:color="auto"/>
              <w:left w:val="single" w:sz="4" w:space="0" w:color="auto"/>
              <w:bottom w:val="single" w:sz="4" w:space="0" w:color="auto"/>
              <w:right w:val="single" w:sz="4" w:space="0" w:color="auto"/>
            </w:tcBorders>
          </w:tcPr>
          <w:p w:rsidR="00D40D7D" w:rsidRPr="00FF31D1" w:rsidRDefault="00D40D7D" w:rsidP="00D40D7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137"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86051F" w:rsidRDefault="00D40D7D" w:rsidP="00D40D7D">
      <w:pPr>
        <w:rPr>
          <w:lang w:eastAsia="zh-CN"/>
        </w:rPr>
      </w:pPr>
    </w:p>
    <w:p w:rsidR="00D40D7D" w:rsidRDefault="00D40D7D" w:rsidP="00D40D7D">
      <w:pPr>
        <w:pStyle w:val="Heading5"/>
        <w:rPr>
          <w:lang w:eastAsia="zh-CN"/>
        </w:rPr>
      </w:pPr>
      <w:bookmarkStart w:id="245" w:name="_Toc20504540"/>
      <w:r>
        <w:rPr>
          <w:lang w:eastAsia="zh-CN"/>
        </w:rPr>
        <w:t>7.2.</w:t>
      </w:r>
      <w:r w:rsidR="00233DE2">
        <w:rPr>
          <w:lang w:eastAsia="zh-CN"/>
        </w:rPr>
        <w:t>2</w:t>
      </w:r>
      <w:r>
        <w:rPr>
          <w:lang w:eastAsia="zh-CN"/>
        </w:rPr>
        <w:t>.4.2</w:t>
      </w:r>
      <w:r>
        <w:rPr>
          <w:lang w:eastAsia="zh-CN"/>
        </w:rPr>
        <w:tab/>
        <w:t>Structured data types</w:t>
      </w:r>
      <w:bookmarkEnd w:id="245"/>
    </w:p>
    <w:p w:rsidR="00D40D7D" w:rsidRDefault="00233DE2" w:rsidP="00D40D7D">
      <w:pPr>
        <w:pStyle w:val="Heading6"/>
        <w:rPr>
          <w:lang w:eastAsia="zh-CN"/>
        </w:rPr>
      </w:pPr>
      <w:bookmarkStart w:id="246" w:name="_Toc20504541"/>
      <w:r>
        <w:rPr>
          <w:lang w:eastAsia="zh-CN"/>
        </w:rPr>
        <w:t>7.2.2</w:t>
      </w:r>
      <w:r w:rsidR="00D40D7D">
        <w:rPr>
          <w:lang w:eastAsia="zh-CN"/>
        </w:rPr>
        <w:t>.4.2.1</w:t>
      </w:r>
      <w:r w:rsidR="00D40D7D">
        <w:rPr>
          <w:lang w:eastAsia="zh-CN"/>
        </w:rPr>
        <w:tab/>
        <w:t>Introduction</w:t>
      </w:r>
      <w:bookmarkEnd w:id="246"/>
    </w:p>
    <w:p w:rsidR="00D40D7D" w:rsidRDefault="00233DE2" w:rsidP="00D40D7D">
      <w:pPr>
        <w:pStyle w:val="Heading6"/>
        <w:rPr>
          <w:lang w:eastAsia="zh-CN"/>
        </w:rPr>
      </w:pPr>
      <w:bookmarkStart w:id="247" w:name="_Toc20504542"/>
      <w:r>
        <w:rPr>
          <w:lang w:eastAsia="zh-CN"/>
        </w:rPr>
        <w:t>7.2.2</w:t>
      </w:r>
      <w:r w:rsidR="00D40D7D">
        <w:rPr>
          <w:lang w:eastAsia="zh-CN"/>
        </w:rPr>
        <w:t>.4.2.2</w:t>
      </w:r>
      <w:r w:rsidR="00D40D7D">
        <w:rPr>
          <w:lang w:eastAsia="zh-CN"/>
        </w:rPr>
        <w:tab/>
        <w:t>Type: &lt;Data type name&gt;</w:t>
      </w:r>
      <w:bookmarkEnd w:id="247"/>
    </w:p>
    <w:p w:rsidR="00D40D7D" w:rsidRDefault="00233DE2" w:rsidP="00D40D7D">
      <w:pPr>
        <w:pStyle w:val="TH"/>
      </w:pPr>
      <w:r>
        <w:rPr>
          <w:noProof/>
        </w:rPr>
        <w:t>Table 7.2.2</w:t>
      </w:r>
      <w:r w:rsidR="00D40D7D">
        <w:rPr>
          <w:noProof/>
        </w:rPr>
        <w:t>.4.2.2</w:t>
      </w:r>
      <w:r w:rsidR="00D40D7D">
        <w:t xml:space="preserve">-1: </w:t>
      </w:r>
      <w:r w:rsidR="00D40D7D">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D40D7D" w:rsidRDefault="00D40D7D" w:rsidP="00D40D7D">
            <w:pPr>
              <w:pStyle w:val="TAH"/>
              <w:rPr>
                <w:rFonts w:cs="Arial"/>
                <w:szCs w:val="18"/>
              </w:rPr>
            </w:pPr>
            <w:r>
              <w:t>Applicability</w:t>
            </w:r>
          </w:p>
        </w:tc>
      </w:tr>
      <w:tr w:rsidR="00D40D7D" w:rsidTr="00D40D7D">
        <w:trPr>
          <w:jc w:val="center"/>
        </w:trPr>
        <w:tc>
          <w:tcPr>
            <w:tcW w:w="1430"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1006"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425" w:type="dxa"/>
            <w:tcBorders>
              <w:top w:val="single" w:sz="4" w:space="0" w:color="auto"/>
              <w:left w:val="single" w:sz="4" w:space="0" w:color="auto"/>
              <w:bottom w:val="single" w:sz="4" w:space="0" w:color="auto"/>
              <w:right w:val="single" w:sz="4" w:space="0" w:color="auto"/>
            </w:tcBorders>
          </w:tcPr>
          <w:p w:rsidR="00D40D7D" w:rsidRDefault="00D40D7D" w:rsidP="00D40D7D">
            <w:pPr>
              <w:pStyle w:val="TAC"/>
            </w:pPr>
          </w:p>
        </w:tc>
        <w:tc>
          <w:tcPr>
            <w:tcW w:w="136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pPr>
          </w:p>
        </w:tc>
        <w:tc>
          <w:tcPr>
            <w:tcW w:w="343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D40D7D" w:rsidRDefault="00D40D7D" w:rsidP="00D40D7D">
            <w:pPr>
              <w:pStyle w:val="TAL"/>
              <w:rPr>
                <w:rFonts w:cs="Arial"/>
                <w:szCs w:val="18"/>
              </w:rPr>
            </w:pPr>
          </w:p>
        </w:tc>
      </w:tr>
    </w:tbl>
    <w:p w:rsidR="00D40D7D" w:rsidRPr="00490087" w:rsidRDefault="00D40D7D" w:rsidP="00D40D7D">
      <w:pPr>
        <w:rPr>
          <w:lang w:eastAsia="zh-CN"/>
        </w:rPr>
      </w:pPr>
    </w:p>
    <w:p w:rsidR="00D40D7D" w:rsidRDefault="00233DE2" w:rsidP="00D40D7D">
      <w:pPr>
        <w:pStyle w:val="Heading5"/>
        <w:rPr>
          <w:lang w:eastAsia="zh-CN"/>
        </w:rPr>
      </w:pPr>
      <w:bookmarkStart w:id="248" w:name="_Toc20504543"/>
      <w:r>
        <w:rPr>
          <w:lang w:eastAsia="zh-CN"/>
        </w:rPr>
        <w:lastRenderedPageBreak/>
        <w:t>7.2.2</w:t>
      </w:r>
      <w:r w:rsidR="00D40D7D">
        <w:rPr>
          <w:lang w:eastAsia="zh-CN"/>
        </w:rPr>
        <w:t>.4.3</w:t>
      </w:r>
      <w:r w:rsidR="00D40D7D">
        <w:rPr>
          <w:lang w:eastAsia="zh-CN"/>
        </w:rPr>
        <w:tab/>
        <w:t>Simple data types and enumerations</w:t>
      </w:r>
      <w:bookmarkEnd w:id="248"/>
    </w:p>
    <w:p w:rsidR="00D40D7D" w:rsidRPr="008146AF" w:rsidRDefault="00D40D7D" w:rsidP="00D40D7D">
      <w:pPr>
        <w:pStyle w:val="Heading4"/>
        <w:rPr>
          <w:lang w:eastAsia="zh-CN"/>
        </w:rPr>
      </w:pPr>
      <w:bookmarkStart w:id="249" w:name="_Toc20504544"/>
      <w:r>
        <w:rPr>
          <w:lang w:eastAsia="zh-CN"/>
        </w:rPr>
        <w:t>7.2.</w:t>
      </w:r>
      <w:r w:rsidR="00233DE2">
        <w:rPr>
          <w:lang w:eastAsia="zh-CN"/>
        </w:rPr>
        <w:t>2</w:t>
      </w:r>
      <w:r>
        <w:rPr>
          <w:lang w:eastAsia="zh-CN"/>
        </w:rPr>
        <w:t>.5</w:t>
      </w:r>
      <w:r>
        <w:rPr>
          <w:lang w:eastAsia="zh-CN"/>
        </w:rPr>
        <w:tab/>
        <w:t>Error Handling</w:t>
      </w:r>
      <w:bookmarkEnd w:id="249"/>
    </w:p>
    <w:p w:rsidR="00D40D7D" w:rsidRPr="00EB4E11" w:rsidRDefault="00233DE2" w:rsidP="00D40D7D">
      <w:pPr>
        <w:pStyle w:val="Heading4"/>
        <w:rPr>
          <w:lang w:eastAsia="zh-CN"/>
        </w:rPr>
      </w:pPr>
      <w:bookmarkStart w:id="250" w:name="_Toc20504545"/>
      <w:r>
        <w:rPr>
          <w:lang w:eastAsia="zh-CN"/>
        </w:rPr>
        <w:t>7.2.2</w:t>
      </w:r>
      <w:r w:rsidR="00D40D7D">
        <w:rPr>
          <w:lang w:eastAsia="zh-CN"/>
        </w:rPr>
        <w:t>.6</w:t>
      </w:r>
      <w:r w:rsidR="00D40D7D">
        <w:rPr>
          <w:lang w:eastAsia="zh-CN"/>
        </w:rPr>
        <w:tab/>
        <w:t>Feature negotiation</w:t>
      </w:r>
      <w:bookmarkEnd w:id="250"/>
    </w:p>
    <w:p w:rsidR="00D40D7D" w:rsidRDefault="00233DE2" w:rsidP="00D40D7D">
      <w:pPr>
        <w:pStyle w:val="TH"/>
        <w:rPr>
          <w:rFonts w:eastAsia="Batang"/>
        </w:rPr>
      </w:pPr>
      <w:r>
        <w:rPr>
          <w:rFonts w:eastAsia="Batang"/>
        </w:rPr>
        <w:t>Table 7.2.2</w:t>
      </w:r>
      <w:r w:rsidR="00D40D7D">
        <w:rPr>
          <w:rFonts w:eastAsia="Batang"/>
        </w:rPr>
        <w:t>.6-1: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D40D7D" w:rsidRDefault="00D40D7D" w:rsidP="00D40D7D">
            <w:pPr>
              <w:keepNext/>
              <w:keepLines/>
              <w:spacing w:after="0"/>
              <w:jc w:val="center"/>
              <w:rPr>
                <w:rFonts w:ascii="Arial" w:eastAsia="Batang" w:hAnsi="Arial"/>
                <w:b/>
                <w:sz w:val="18"/>
              </w:rPr>
            </w:pPr>
            <w:r>
              <w:rPr>
                <w:rFonts w:ascii="Arial" w:eastAsia="Batang" w:hAnsi="Arial"/>
                <w:b/>
                <w:sz w:val="18"/>
              </w:rPr>
              <w:t>Description</w:t>
            </w:r>
          </w:p>
        </w:tc>
      </w:tr>
      <w:tr w:rsidR="00D40D7D" w:rsidTr="00D40D7D">
        <w:trPr>
          <w:jc w:val="center"/>
        </w:trPr>
        <w:tc>
          <w:tcPr>
            <w:tcW w:w="1529"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D40D7D" w:rsidRDefault="00D40D7D" w:rsidP="00D40D7D">
            <w:pPr>
              <w:keepNext/>
              <w:keepLines/>
              <w:spacing w:after="0"/>
              <w:rPr>
                <w:rFonts w:ascii="Arial" w:eastAsia="Batang" w:hAnsi="Arial" w:cs="Arial"/>
                <w:sz w:val="18"/>
                <w:szCs w:val="18"/>
              </w:rPr>
            </w:pPr>
          </w:p>
        </w:tc>
      </w:tr>
    </w:tbl>
    <w:p w:rsidR="00D40D7D" w:rsidRPr="00D40D7D" w:rsidRDefault="00D40D7D" w:rsidP="00D40D7D">
      <w:pPr>
        <w:rPr>
          <w:lang w:eastAsia="zh-CN"/>
        </w:rPr>
      </w:pPr>
    </w:p>
    <w:p w:rsidR="00857F64" w:rsidRDefault="00857F64" w:rsidP="00857F64">
      <w:pPr>
        <w:pStyle w:val="Heading3"/>
        <w:rPr>
          <w:lang w:eastAsia="zh-CN"/>
        </w:rPr>
      </w:pPr>
      <w:bookmarkStart w:id="251" w:name="_Toc20504546"/>
      <w:r>
        <w:rPr>
          <w:lang w:eastAsia="zh-CN"/>
        </w:rPr>
        <w:t>7.2.3</w:t>
      </w:r>
      <w:r>
        <w:rPr>
          <w:lang w:eastAsia="zh-CN"/>
        </w:rPr>
        <w:tab/>
        <w:t>SS_Store_Group_Membership_Configuration API</w:t>
      </w:r>
      <w:bookmarkEnd w:id="251"/>
    </w:p>
    <w:p w:rsidR="00233DE2" w:rsidRDefault="00233DE2" w:rsidP="00233DE2">
      <w:pPr>
        <w:pStyle w:val="Heading4"/>
        <w:rPr>
          <w:lang w:eastAsia="zh-CN"/>
        </w:rPr>
      </w:pPr>
      <w:bookmarkStart w:id="252" w:name="_Toc20504547"/>
      <w:r>
        <w:rPr>
          <w:lang w:eastAsia="zh-CN"/>
        </w:rPr>
        <w:t>7.2.3.1</w:t>
      </w:r>
      <w:r>
        <w:rPr>
          <w:lang w:eastAsia="zh-CN"/>
        </w:rPr>
        <w:tab/>
        <w:t>API URI</w:t>
      </w:r>
      <w:bookmarkEnd w:id="252"/>
    </w:p>
    <w:p w:rsidR="00233DE2" w:rsidRDefault="00233DE2" w:rsidP="00233DE2">
      <w:pPr>
        <w:pStyle w:val="Heading4"/>
        <w:rPr>
          <w:lang w:eastAsia="zh-CN"/>
        </w:rPr>
      </w:pPr>
      <w:bookmarkStart w:id="253" w:name="_Toc20504548"/>
      <w:r>
        <w:rPr>
          <w:lang w:eastAsia="zh-CN"/>
        </w:rPr>
        <w:t>7.2.3.2</w:t>
      </w:r>
      <w:r>
        <w:rPr>
          <w:lang w:eastAsia="zh-CN"/>
        </w:rPr>
        <w:tab/>
        <w:t>Resources</w:t>
      </w:r>
      <w:bookmarkEnd w:id="253"/>
    </w:p>
    <w:p w:rsidR="00233DE2" w:rsidRDefault="00233DE2" w:rsidP="00233DE2">
      <w:pPr>
        <w:pStyle w:val="Heading5"/>
        <w:rPr>
          <w:lang w:eastAsia="zh-CN"/>
        </w:rPr>
      </w:pPr>
      <w:bookmarkStart w:id="254" w:name="_Toc20504549"/>
      <w:r>
        <w:rPr>
          <w:lang w:eastAsia="zh-CN"/>
        </w:rPr>
        <w:t>7.2.3.2.1</w:t>
      </w:r>
      <w:r>
        <w:rPr>
          <w:lang w:eastAsia="zh-CN"/>
        </w:rPr>
        <w:tab/>
        <w:t>Overview</w:t>
      </w:r>
      <w:bookmarkEnd w:id="254"/>
    </w:p>
    <w:p w:rsidR="00233DE2" w:rsidRDefault="00233DE2" w:rsidP="00233DE2">
      <w:pPr>
        <w:pStyle w:val="TH"/>
      </w:pPr>
      <w:r w:rsidRPr="00E73566">
        <w:object w:dxaOrig="5352" w:dyaOrig="2556">
          <v:shape id="_x0000_i1032" type="#_x0000_t75" style="width:267.45pt;height:127.9pt" o:ole="">
            <v:imagedata r:id="rId11" o:title=""/>
          </v:shape>
          <o:OLEObject Type="Embed" ProgID="Visio.Drawing.11" ShapeID="_x0000_i1032" DrawAspect="Content" ObjectID="_1631117429" r:id="rId17"/>
        </w:object>
      </w:r>
    </w:p>
    <w:p w:rsidR="00233DE2" w:rsidRDefault="00233DE2" w:rsidP="00233DE2">
      <w:pPr>
        <w:pStyle w:val="TF"/>
      </w:pPr>
      <w:r>
        <w:t>Figure 7.2.3.2.1-1: Resource URI structure of the SS_Store_Group_Membership_Configuration API</w:t>
      </w:r>
    </w:p>
    <w:p w:rsidR="00233DE2" w:rsidRDefault="00233DE2" w:rsidP="00233DE2">
      <w:r>
        <w:t>Table 7.2.3.2.1-1 provides an overview of the resources and applicable HTTP methods.</w:t>
      </w:r>
    </w:p>
    <w:p w:rsidR="00233DE2" w:rsidRDefault="00233DE2" w:rsidP="00233DE2">
      <w:pPr>
        <w:pStyle w:val="TH"/>
      </w:pPr>
      <w:r>
        <w:t>Table 7.2.3.2.1-1: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33DE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170884" w:rsidRDefault="00233DE2" w:rsidP="00616BB7">
            <w:pPr>
              <w:pStyle w:val="TAH"/>
            </w:pPr>
            <w:r w:rsidRPr="00170884">
              <w:t>Description</w:t>
            </w:r>
          </w:p>
        </w:tc>
      </w:tr>
      <w:tr w:rsidR="00233DE2" w:rsidRPr="00FF31D1" w:rsidTr="00616BB7">
        <w:trPr>
          <w:jc w:val="center"/>
        </w:trPr>
        <w:tc>
          <w:tcPr>
            <w:tcW w:w="0" w:type="auto"/>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1585" w:type="pct"/>
            <w:tcBorders>
              <w:top w:val="single" w:sz="4" w:space="0" w:color="auto"/>
              <w:left w:val="single" w:sz="4" w:space="0" w:color="auto"/>
              <w:right w:val="single" w:sz="4" w:space="0" w:color="auto"/>
            </w:tcBorders>
          </w:tcPr>
          <w:p w:rsidR="00233DE2" w:rsidRPr="00FF31D1" w:rsidRDefault="00233DE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rFonts w:eastAsia="SimSun"/>
              </w:rPr>
            </w:pPr>
          </w:p>
        </w:tc>
      </w:tr>
    </w:tbl>
    <w:p w:rsidR="00233DE2" w:rsidRPr="00EF2A9E" w:rsidRDefault="00233DE2" w:rsidP="00233DE2">
      <w:pPr>
        <w:rPr>
          <w:lang w:eastAsia="zh-CN"/>
        </w:rPr>
      </w:pPr>
    </w:p>
    <w:p w:rsidR="00233DE2" w:rsidRDefault="00233DE2" w:rsidP="00233DE2">
      <w:pPr>
        <w:pStyle w:val="Heading5"/>
        <w:rPr>
          <w:lang w:eastAsia="zh-CN"/>
        </w:rPr>
      </w:pPr>
      <w:bookmarkStart w:id="255" w:name="_Toc20504550"/>
      <w:r>
        <w:rPr>
          <w:lang w:eastAsia="zh-CN"/>
        </w:rPr>
        <w:lastRenderedPageBreak/>
        <w:t>7.2.3.2.2</w:t>
      </w:r>
      <w:r>
        <w:rPr>
          <w:lang w:eastAsia="zh-CN"/>
        </w:rPr>
        <w:tab/>
        <w:t>Resource: &lt;Resource name&gt;</w:t>
      </w:r>
      <w:bookmarkEnd w:id="255"/>
    </w:p>
    <w:p w:rsidR="00233DE2" w:rsidRPr="00C14CE6" w:rsidRDefault="00233DE2" w:rsidP="00233DE2">
      <w:pPr>
        <w:pStyle w:val="Heading6"/>
        <w:rPr>
          <w:lang w:eastAsia="zh-CN"/>
        </w:rPr>
      </w:pPr>
      <w:bookmarkStart w:id="256" w:name="_Toc20504551"/>
      <w:r>
        <w:rPr>
          <w:lang w:eastAsia="zh-CN"/>
        </w:rPr>
        <w:t>7.2.3.2.2.1</w:t>
      </w:r>
      <w:r>
        <w:rPr>
          <w:lang w:eastAsia="zh-CN"/>
        </w:rPr>
        <w:tab/>
        <w:t>Description</w:t>
      </w:r>
      <w:bookmarkEnd w:id="256"/>
    </w:p>
    <w:p w:rsidR="00233DE2" w:rsidRDefault="00233DE2" w:rsidP="00233DE2">
      <w:pPr>
        <w:pStyle w:val="Heading6"/>
        <w:rPr>
          <w:lang w:eastAsia="zh-CN"/>
        </w:rPr>
      </w:pPr>
      <w:bookmarkStart w:id="257" w:name="_Toc20504552"/>
      <w:r>
        <w:rPr>
          <w:lang w:eastAsia="zh-CN"/>
        </w:rPr>
        <w:t>7.2.3.2.2.2</w:t>
      </w:r>
      <w:r>
        <w:rPr>
          <w:lang w:eastAsia="zh-CN"/>
        </w:rPr>
        <w:tab/>
        <w:t>Resource Definition</w:t>
      </w:r>
      <w:bookmarkEnd w:id="257"/>
    </w:p>
    <w:p w:rsidR="00233DE2" w:rsidRDefault="00233DE2" w:rsidP="00233DE2">
      <w:pPr>
        <w:pStyle w:val="Heading6"/>
        <w:rPr>
          <w:lang w:eastAsia="zh-CN"/>
        </w:rPr>
      </w:pPr>
      <w:bookmarkStart w:id="258" w:name="_Toc20504553"/>
      <w:r>
        <w:rPr>
          <w:lang w:eastAsia="zh-CN"/>
        </w:rPr>
        <w:t>7.2.3.2.2.3</w:t>
      </w:r>
      <w:r>
        <w:rPr>
          <w:lang w:eastAsia="zh-CN"/>
        </w:rPr>
        <w:tab/>
        <w:t>Resource Standard Methods</w:t>
      </w:r>
      <w:bookmarkEnd w:id="258"/>
    </w:p>
    <w:p w:rsidR="00233DE2" w:rsidRDefault="00233DE2" w:rsidP="00233DE2">
      <w:pPr>
        <w:pStyle w:val="Heading7"/>
        <w:rPr>
          <w:lang w:eastAsia="zh-CN"/>
        </w:rPr>
      </w:pPr>
      <w:bookmarkStart w:id="259" w:name="_Toc20504554"/>
      <w:r>
        <w:rPr>
          <w:lang w:eastAsia="zh-CN"/>
        </w:rPr>
        <w:t>7.2.3.2.2.3.1</w:t>
      </w:r>
      <w:r>
        <w:rPr>
          <w:lang w:eastAsia="zh-CN"/>
        </w:rPr>
        <w:tab/>
        <w:t>&lt;Method Name&gt;</w:t>
      </w:r>
      <w:bookmarkEnd w:id="259"/>
    </w:p>
    <w:p w:rsidR="00233DE2" w:rsidRPr="00384E92" w:rsidRDefault="00233DE2" w:rsidP="00233DE2">
      <w:pPr>
        <w:pStyle w:val="TH"/>
        <w:rPr>
          <w:rFonts w:cs="Arial"/>
        </w:rPr>
      </w:pPr>
      <w:r>
        <w:t>Table 7.2.3.2.2.3.1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33DE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33DE2" w:rsidRDefault="00233DE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33DE2" w:rsidRDefault="00233DE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33DE2" w:rsidRPr="000C4B53" w:rsidRDefault="00233DE2" w:rsidP="00616BB7">
            <w:pPr>
              <w:pStyle w:val="TAL"/>
            </w:pPr>
          </w:p>
        </w:tc>
      </w:tr>
    </w:tbl>
    <w:p w:rsidR="00233DE2" w:rsidRDefault="00233DE2" w:rsidP="00233DE2"/>
    <w:p w:rsidR="00233DE2" w:rsidRPr="00384E92" w:rsidRDefault="00233DE2" w:rsidP="00233DE2">
      <w:r>
        <w:t>This method shall support the request data structures specified in table 7.2.3.2.2.3.1-2 and the response data structures and response codes specified in table 7.2.3.2.2.3.1-3.</w:t>
      </w:r>
    </w:p>
    <w:p w:rsidR="00233DE2" w:rsidRPr="001769FF" w:rsidRDefault="00233DE2" w:rsidP="00233DE2">
      <w:pPr>
        <w:pStyle w:val="TH"/>
      </w:pPr>
      <w:r>
        <w:t>Table 7.2.3.2.2.3.1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33DE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33DE2" w:rsidRPr="00A54937" w:rsidRDefault="00233DE2" w:rsidP="00616BB7">
            <w:pPr>
              <w:pStyle w:val="TAH"/>
            </w:pPr>
            <w:r w:rsidRPr="00A54937">
              <w:t>Description</w:t>
            </w:r>
          </w:p>
        </w:tc>
      </w:tr>
      <w:tr w:rsidR="00233DE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33DE2" w:rsidRPr="00A54937" w:rsidRDefault="00233DE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33DE2" w:rsidRPr="00A54937" w:rsidRDefault="00233DE2" w:rsidP="00616BB7">
            <w:pPr>
              <w:pStyle w:val="TAL"/>
            </w:pPr>
          </w:p>
        </w:tc>
      </w:tr>
    </w:tbl>
    <w:p w:rsidR="00233DE2" w:rsidRDefault="00233DE2" w:rsidP="00233DE2"/>
    <w:p w:rsidR="00233DE2" w:rsidRPr="001769FF" w:rsidRDefault="00233DE2" w:rsidP="00233DE2">
      <w:pPr>
        <w:pStyle w:val="TH"/>
      </w:pPr>
      <w:r>
        <w:t>Table 7.2.3.2.2.3.1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33DE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Response</w:t>
            </w:r>
          </w:p>
          <w:p w:rsidR="00233DE2" w:rsidRPr="00A54937" w:rsidRDefault="00233DE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33DE2" w:rsidRPr="00A54937" w:rsidRDefault="00233DE2" w:rsidP="00616BB7">
            <w:pPr>
              <w:pStyle w:val="TAH"/>
            </w:pPr>
            <w:r w:rsidRPr="00A54937">
              <w:t>Description</w:t>
            </w:r>
          </w:p>
        </w:tc>
      </w:tr>
      <w:tr w:rsidR="00233DE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33DE2" w:rsidRPr="00A54937" w:rsidRDefault="00233DE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33DE2" w:rsidRPr="00A54937" w:rsidRDefault="00233DE2" w:rsidP="00616BB7">
            <w:pPr>
              <w:pStyle w:val="TAL"/>
            </w:pPr>
          </w:p>
        </w:tc>
      </w:tr>
    </w:tbl>
    <w:p w:rsidR="00233DE2" w:rsidRPr="00C14CE6" w:rsidRDefault="00233DE2" w:rsidP="00233DE2">
      <w:pPr>
        <w:rPr>
          <w:lang w:eastAsia="zh-CN"/>
        </w:rPr>
      </w:pPr>
    </w:p>
    <w:p w:rsidR="00233DE2" w:rsidRPr="00EF2A9E" w:rsidRDefault="00233DE2" w:rsidP="00233DE2">
      <w:pPr>
        <w:pStyle w:val="Heading6"/>
        <w:rPr>
          <w:lang w:eastAsia="zh-CN"/>
        </w:rPr>
      </w:pPr>
      <w:bookmarkStart w:id="260" w:name="_Toc20504555"/>
      <w:r>
        <w:rPr>
          <w:lang w:eastAsia="zh-CN"/>
        </w:rPr>
        <w:t>7.2.3.2.2.4</w:t>
      </w:r>
      <w:r>
        <w:rPr>
          <w:lang w:eastAsia="zh-CN"/>
        </w:rPr>
        <w:tab/>
      </w:r>
      <w:r>
        <w:rPr>
          <w:lang w:eastAsia="zh-CN"/>
        </w:rPr>
        <w:tab/>
        <w:t>Resource Custom Operations</w:t>
      </w:r>
      <w:bookmarkEnd w:id="260"/>
      <w:r>
        <w:rPr>
          <w:lang w:eastAsia="zh-CN"/>
        </w:rPr>
        <w:tab/>
      </w:r>
    </w:p>
    <w:p w:rsidR="00233DE2" w:rsidRDefault="00233DE2" w:rsidP="00233DE2">
      <w:pPr>
        <w:pStyle w:val="Heading4"/>
        <w:rPr>
          <w:lang w:eastAsia="zh-CN"/>
        </w:rPr>
      </w:pPr>
      <w:bookmarkStart w:id="261" w:name="_Toc20504556"/>
      <w:r>
        <w:rPr>
          <w:lang w:eastAsia="zh-CN"/>
        </w:rPr>
        <w:t>7.2.3.3</w:t>
      </w:r>
      <w:r>
        <w:rPr>
          <w:lang w:eastAsia="zh-CN"/>
        </w:rPr>
        <w:tab/>
        <w:t>Notifications</w:t>
      </w:r>
      <w:bookmarkEnd w:id="261"/>
    </w:p>
    <w:p w:rsidR="00233DE2" w:rsidRDefault="00233DE2" w:rsidP="00233DE2">
      <w:pPr>
        <w:pStyle w:val="Heading5"/>
        <w:rPr>
          <w:lang w:eastAsia="zh-CN"/>
        </w:rPr>
      </w:pPr>
      <w:bookmarkStart w:id="262" w:name="_Toc20504557"/>
      <w:r>
        <w:rPr>
          <w:lang w:eastAsia="zh-CN"/>
        </w:rPr>
        <w:t>7.2.3.3.1</w:t>
      </w:r>
      <w:r>
        <w:rPr>
          <w:lang w:eastAsia="zh-CN"/>
        </w:rPr>
        <w:tab/>
        <w:t>General</w:t>
      </w:r>
      <w:bookmarkEnd w:id="262"/>
    </w:p>
    <w:p w:rsidR="00233DE2" w:rsidRPr="00384E92" w:rsidRDefault="00233DE2" w:rsidP="00233DE2">
      <w:pPr>
        <w:pStyle w:val="TH"/>
      </w:pPr>
      <w:r w:rsidRPr="00384E92">
        <w:t>Table</w:t>
      </w:r>
      <w:r>
        <w:t> 7.2.3.3.1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33DE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8C18E3" w:rsidRDefault="00233DE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Default="00233DE2" w:rsidP="00616BB7">
            <w:pPr>
              <w:pStyle w:val="TAH"/>
            </w:pPr>
            <w:r>
              <w:t>Description</w:t>
            </w:r>
          </w:p>
          <w:p w:rsidR="00233DE2" w:rsidRPr="008C18E3" w:rsidRDefault="00233DE2" w:rsidP="00616BB7">
            <w:pPr>
              <w:pStyle w:val="TAH"/>
            </w:pPr>
            <w:r>
              <w:t>(service operation)</w:t>
            </w:r>
          </w:p>
        </w:tc>
      </w:tr>
      <w:tr w:rsidR="00233DE2" w:rsidRPr="00CD494F" w:rsidTr="00616BB7">
        <w:trPr>
          <w:jc w:val="center"/>
        </w:trPr>
        <w:tc>
          <w:tcPr>
            <w:tcW w:w="1028" w:type="pct"/>
            <w:tcBorders>
              <w:left w:val="single" w:sz="4" w:space="0" w:color="auto"/>
              <w:right w:val="single" w:sz="4" w:space="0" w:color="auto"/>
            </w:tcBorders>
            <w:vAlign w:val="center"/>
          </w:tcPr>
          <w:p w:rsidR="00233DE2" w:rsidRPr="0033441A" w:rsidRDefault="00233DE2" w:rsidP="00616BB7">
            <w:pPr>
              <w:pStyle w:val="TAL"/>
              <w:rPr>
                <w:lang w:val="en-US"/>
              </w:rPr>
            </w:pPr>
          </w:p>
        </w:tc>
        <w:tc>
          <w:tcPr>
            <w:tcW w:w="2548" w:type="pct"/>
            <w:tcBorders>
              <w:left w:val="single" w:sz="4" w:space="0" w:color="auto"/>
              <w:right w:val="single" w:sz="4" w:space="0" w:color="auto"/>
            </w:tcBorders>
            <w:vAlign w:val="center"/>
          </w:tcPr>
          <w:p w:rsidR="00233DE2" w:rsidRPr="00A801C6" w:rsidDel="005E0502" w:rsidRDefault="00233DE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33DE2" w:rsidRPr="00904791" w:rsidRDefault="00233DE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33DE2" w:rsidRPr="00CD494F" w:rsidRDefault="00233DE2" w:rsidP="00616BB7">
            <w:pPr>
              <w:pStyle w:val="TAL"/>
              <w:rPr>
                <w:lang w:val="en-US"/>
              </w:rPr>
            </w:pPr>
          </w:p>
        </w:tc>
      </w:tr>
    </w:tbl>
    <w:p w:rsidR="00233DE2" w:rsidRPr="00EB4E11" w:rsidRDefault="00233DE2" w:rsidP="00233DE2">
      <w:pPr>
        <w:rPr>
          <w:lang w:val="en-US" w:eastAsia="zh-CN"/>
        </w:rPr>
      </w:pPr>
    </w:p>
    <w:p w:rsidR="00233DE2" w:rsidRDefault="00233DE2" w:rsidP="00233DE2">
      <w:pPr>
        <w:pStyle w:val="Heading5"/>
        <w:rPr>
          <w:lang w:eastAsia="zh-CN"/>
        </w:rPr>
      </w:pPr>
      <w:bookmarkStart w:id="263" w:name="_Toc20504558"/>
      <w:r>
        <w:rPr>
          <w:lang w:eastAsia="zh-CN"/>
        </w:rPr>
        <w:t>7.2.3.3.2</w:t>
      </w:r>
      <w:r>
        <w:rPr>
          <w:lang w:eastAsia="zh-CN"/>
        </w:rPr>
        <w:tab/>
        <w:t>&lt;Notification name&gt;</w:t>
      </w:r>
      <w:bookmarkEnd w:id="263"/>
    </w:p>
    <w:p w:rsidR="00233DE2" w:rsidRDefault="00233DE2" w:rsidP="00233DE2">
      <w:pPr>
        <w:pStyle w:val="Heading6"/>
        <w:rPr>
          <w:lang w:eastAsia="zh-CN"/>
        </w:rPr>
      </w:pPr>
      <w:bookmarkStart w:id="264" w:name="_Toc20504559"/>
      <w:r>
        <w:rPr>
          <w:lang w:eastAsia="zh-CN"/>
        </w:rPr>
        <w:t>7.2.3.3.2.1</w:t>
      </w:r>
      <w:r>
        <w:rPr>
          <w:lang w:eastAsia="zh-CN"/>
        </w:rPr>
        <w:tab/>
        <w:t>Description</w:t>
      </w:r>
      <w:bookmarkEnd w:id="264"/>
    </w:p>
    <w:p w:rsidR="00233DE2" w:rsidRDefault="00233DE2" w:rsidP="00233DE2">
      <w:pPr>
        <w:pStyle w:val="Heading6"/>
        <w:rPr>
          <w:lang w:eastAsia="zh-CN"/>
        </w:rPr>
      </w:pPr>
      <w:bookmarkStart w:id="265" w:name="_Toc20504560"/>
      <w:r>
        <w:rPr>
          <w:lang w:eastAsia="zh-CN"/>
        </w:rPr>
        <w:t>7.2.3.3.2.2</w:t>
      </w:r>
      <w:r>
        <w:rPr>
          <w:lang w:eastAsia="zh-CN"/>
        </w:rPr>
        <w:tab/>
        <w:t>Notification definition</w:t>
      </w:r>
      <w:bookmarkEnd w:id="265"/>
    </w:p>
    <w:p w:rsidR="00233DE2" w:rsidRDefault="00233DE2" w:rsidP="00233DE2">
      <w:pPr>
        <w:rPr>
          <w:lang w:eastAsia="zh-CN"/>
        </w:rPr>
      </w:pPr>
      <w:r>
        <w:rPr>
          <w:lang w:eastAsia="zh-CN"/>
        </w:rPr>
        <w:t>Resource URI: &lt;Notification resource URI&gt;</w:t>
      </w:r>
    </w:p>
    <w:p w:rsidR="00233DE2" w:rsidRPr="00E73566" w:rsidRDefault="00233DE2" w:rsidP="00233DE2">
      <w:r w:rsidRPr="00E73566">
        <w:t>This method shall support the URI query parameters specified in table </w:t>
      </w:r>
      <w:r>
        <w:t>7.2.3.3.2.2</w:t>
      </w:r>
      <w:r w:rsidRPr="00E73566">
        <w:t>-1.</w:t>
      </w:r>
    </w:p>
    <w:p w:rsidR="00233DE2" w:rsidRPr="00E73566" w:rsidRDefault="00233DE2" w:rsidP="00233DE2">
      <w:pPr>
        <w:pStyle w:val="TH"/>
        <w:rPr>
          <w:rFonts w:cs="Arial"/>
        </w:rPr>
      </w:pPr>
      <w:r w:rsidRPr="00E73566">
        <w:lastRenderedPageBreak/>
        <w:t>Table </w:t>
      </w:r>
      <w:r>
        <w:t>7.2.3.3.2.2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33DE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33DE2" w:rsidRPr="00E73566" w:rsidRDefault="00233DE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33DE2" w:rsidRPr="00E73566" w:rsidRDefault="00233DE2" w:rsidP="00616BB7">
            <w:pPr>
              <w:pStyle w:val="TAL"/>
            </w:pPr>
          </w:p>
        </w:tc>
      </w:tr>
    </w:tbl>
    <w:p w:rsidR="00233DE2" w:rsidRPr="00E73566" w:rsidRDefault="00233DE2" w:rsidP="00233DE2"/>
    <w:p w:rsidR="00233DE2" w:rsidRPr="00E73566" w:rsidRDefault="00233DE2" w:rsidP="00233DE2">
      <w:r w:rsidRPr="00E73566">
        <w:t>This method shall support the request data structures specified in table </w:t>
      </w:r>
      <w:r>
        <w:t>7.2.3.3.2.2</w:t>
      </w:r>
      <w:r w:rsidRPr="00E73566">
        <w:t>-2 and the response data structures and response codes specified in table </w:t>
      </w:r>
      <w:r>
        <w:t>7.2.3.3.2.2</w:t>
      </w:r>
      <w:r w:rsidRPr="00E73566">
        <w:t>-3.</w:t>
      </w:r>
    </w:p>
    <w:p w:rsidR="00233DE2" w:rsidRPr="00E73566" w:rsidRDefault="00233DE2" w:rsidP="00233DE2">
      <w:pPr>
        <w:pStyle w:val="TH"/>
      </w:pPr>
      <w:r w:rsidRPr="00E73566">
        <w:t>Table </w:t>
      </w:r>
      <w:r>
        <w:t>7.2.3.3.2.2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33DE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33DE2" w:rsidRPr="00E73566" w:rsidRDefault="00233DE2" w:rsidP="00616BB7">
            <w:pPr>
              <w:pStyle w:val="TAH"/>
            </w:pPr>
            <w:r w:rsidRPr="00E73566">
              <w:t>Description</w:t>
            </w:r>
          </w:p>
        </w:tc>
      </w:tr>
      <w:tr w:rsidR="00233DE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73566" w:rsidRDefault="00233DE2" w:rsidP="00233DE2"/>
    <w:p w:rsidR="00233DE2" w:rsidRPr="00E73566" w:rsidRDefault="00233DE2" w:rsidP="00233DE2">
      <w:pPr>
        <w:pStyle w:val="TH"/>
      </w:pPr>
      <w:r w:rsidRPr="00E73566">
        <w:t>Table </w:t>
      </w:r>
      <w:r>
        <w:t>7.2.3.3.2.2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33DE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33DE2" w:rsidRPr="00E73566" w:rsidRDefault="00233DE2" w:rsidP="00616BB7">
            <w:pPr>
              <w:pStyle w:val="TAH"/>
            </w:pPr>
            <w:r w:rsidRPr="00E73566">
              <w:t>Description</w:t>
            </w:r>
          </w:p>
        </w:tc>
      </w:tr>
      <w:tr w:rsidR="00233DE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33DE2" w:rsidRPr="00E73566" w:rsidRDefault="00233DE2" w:rsidP="00616BB7">
            <w:pPr>
              <w:pStyle w:val="TAL"/>
            </w:pPr>
          </w:p>
        </w:tc>
      </w:tr>
    </w:tbl>
    <w:p w:rsidR="00233DE2" w:rsidRPr="00EB4E11" w:rsidRDefault="00233DE2" w:rsidP="00233DE2">
      <w:pPr>
        <w:rPr>
          <w:lang w:eastAsia="zh-CN"/>
        </w:rPr>
      </w:pPr>
    </w:p>
    <w:p w:rsidR="00233DE2" w:rsidRDefault="00233DE2" w:rsidP="00233DE2">
      <w:pPr>
        <w:pStyle w:val="Heading4"/>
        <w:rPr>
          <w:lang w:eastAsia="zh-CN"/>
        </w:rPr>
      </w:pPr>
      <w:bookmarkStart w:id="266" w:name="_Toc20504561"/>
      <w:r>
        <w:rPr>
          <w:lang w:eastAsia="zh-CN"/>
        </w:rPr>
        <w:t>7.2.3.4</w:t>
      </w:r>
      <w:r>
        <w:rPr>
          <w:lang w:eastAsia="zh-CN"/>
        </w:rPr>
        <w:tab/>
        <w:t>Data Model</w:t>
      </w:r>
      <w:bookmarkEnd w:id="266"/>
    </w:p>
    <w:p w:rsidR="00233DE2" w:rsidRDefault="00233DE2" w:rsidP="00233DE2">
      <w:pPr>
        <w:pStyle w:val="Heading5"/>
        <w:rPr>
          <w:lang w:eastAsia="zh-CN"/>
        </w:rPr>
      </w:pPr>
      <w:bookmarkStart w:id="267" w:name="_Toc20504562"/>
      <w:r>
        <w:rPr>
          <w:lang w:eastAsia="zh-CN"/>
        </w:rPr>
        <w:t>7.2.3.4.1</w:t>
      </w:r>
      <w:r>
        <w:rPr>
          <w:lang w:eastAsia="zh-CN"/>
        </w:rPr>
        <w:tab/>
        <w:t>General</w:t>
      </w:r>
      <w:bookmarkEnd w:id="267"/>
    </w:p>
    <w:p w:rsidR="00233DE2" w:rsidRDefault="00233DE2" w:rsidP="00233DE2">
      <w:pPr>
        <w:rPr>
          <w:lang w:eastAsia="zh-CN"/>
        </w:rPr>
      </w:pPr>
      <w:r>
        <w:rPr>
          <w:lang w:eastAsia="zh-CN"/>
        </w:rPr>
        <w:t>This subclause specifies the application data model supported by the API. Data types listed in subclause &lt;6.X related to SEAL design aspects for all APIs&gt; apply to this API</w:t>
      </w:r>
    </w:p>
    <w:p w:rsidR="00233DE2" w:rsidRDefault="00233DE2" w:rsidP="00233DE2">
      <w:r>
        <w:t xml:space="preserve">Table 7.2.3.4.1-1 specifies the data types defined </w:t>
      </w:r>
      <w:r w:rsidRPr="00FF31D1">
        <w:t xml:space="preserve">specifically </w:t>
      </w:r>
      <w:r>
        <w:t>for the SS_Store_Group_Membership_Configuration</w:t>
      </w:r>
      <w:r w:rsidRPr="00FF31D1">
        <w:t xml:space="preserve"> API</w:t>
      </w:r>
      <w:r>
        <w:t xml:space="preserve"> service.</w:t>
      </w:r>
    </w:p>
    <w:p w:rsidR="00233DE2" w:rsidRDefault="00233DE2" w:rsidP="00233DE2">
      <w:pPr>
        <w:pStyle w:val="TH"/>
      </w:pPr>
      <w:r>
        <w:t xml:space="preserve">Table 7.2.3.4.1-1: SS_Store_Group_Membership_Configuration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Default="00233DE2" w:rsidP="00233DE2"/>
    <w:p w:rsidR="00233DE2" w:rsidRDefault="00233DE2" w:rsidP="00233DE2">
      <w:r>
        <w:t xml:space="preserve">Table 7.2.3.4.1-2 specifies data types re-used by the SS_Store_Group_Membership_Configuration API service. </w:t>
      </w:r>
    </w:p>
    <w:p w:rsidR="00233DE2" w:rsidRDefault="00233DE2" w:rsidP="00233DE2">
      <w:pPr>
        <w:pStyle w:val="TH"/>
      </w:pPr>
      <w:r>
        <w:t>Table 7.2.2.4.1-2: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pPr>
            <w:r>
              <w:t>Applicability</w:t>
            </w:r>
          </w:p>
        </w:tc>
      </w:tr>
      <w:tr w:rsidR="00233DE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33DE2" w:rsidRPr="00FF31D1" w:rsidRDefault="00233DE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86051F" w:rsidRDefault="00233DE2" w:rsidP="00233DE2">
      <w:pPr>
        <w:rPr>
          <w:lang w:eastAsia="zh-CN"/>
        </w:rPr>
      </w:pPr>
    </w:p>
    <w:p w:rsidR="00233DE2" w:rsidRDefault="00233DE2" w:rsidP="00233DE2">
      <w:pPr>
        <w:pStyle w:val="Heading5"/>
        <w:rPr>
          <w:lang w:eastAsia="zh-CN"/>
        </w:rPr>
      </w:pPr>
      <w:bookmarkStart w:id="268" w:name="_Toc20504563"/>
      <w:r>
        <w:rPr>
          <w:lang w:eastAsia="zh-CN"/>
        </w:rPr>
        <w:t>7.2.3.4.2</w:t>
      </w:r>
      <w:r>
        <w:rPr>
          <w:lang w:eastAsia="zh-CN"/>
        </w:rPr>
        <w:tab/>
        <w:t>Structured data types</w:t>
      </w:r>
      <w:bookmarkEnd w:id="268"/>
    </w:p>
    <w:p w:rsidR="00233DE2" w:rsidRDefault="00233DE2" w:rsidP="00233DE2">
      <w:pPr>
        <w:pStyle w:val="Heading6"/>
        <w:rPr>
          <w:lang w:eastAsia="zh-CN"/>
        </w:rPr>
      </w:pPr>
      <w:bookmarkStart w:id="269" w:name="_Toc20504564"/>
      <w:r>
        <w:rPr>
          <w:lang w:eastAsia="zh-CN"/>
        </w:rPr>
        <w:t>7.2.3.4.2.1</w:t>
      </w:r>
      <w:r>
        <w:rPr>
          <w:lang w:eastAsia="zh-CN"/>
        </w:rPr>
        <w:tab/>
        <w:t>Introduction</w:t>
      </w:r>
      <w:bookmarkEnd w:id="269"/>
    </w:p>
    <w:p w:rsidR="00233DE2" w:rsidRDefault="00233DE2" w:rsidP="00233DE2">
      <w:pPr>
        <w:pStyle w:val="Heading6"/>
        <w:rPr>
          <w:lang w:eastAsia="zh-CN"/>
        </w:rPr>
      </w:pPr>
      <w:bookmarkStart w:id="270" w:name="_Toc20504565"/>
      <w:r>
        <w:rPr>
          <w:lang w:eastAsia="zh-CN"/>
        </w:rPr>
        <w:t>7.2.3.4.2.2</w:t>
      </w:r>
      <w:r>
        <w:rPr>
          <w:lang w:eastAsia="zh-CN"/>
        </w:rPr>
        <w:tab/>
        <w:t>Type: &lt;Data type name&gt;</w:t>
      </w:r>
      <w:bookmarkEnd w:id="270"/>
    </w:p>
    <w:p w:rsidR="00233DE2" w:rsidRDefault="00233DE2" w:rsidP="00233DE2">
      <w:pPr>
        <w:pStyle w:val="TH"/>
      </w:pPr>
      <w:r>
        <w:rPr>
          <w:noProof/>
        </w:rPr>
        <w:t>Table 7.2.3.4.2.2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33DE2" w:rsidRDefault="00233DE2" w:rsidP="00616BB7">
            <w:pPr>
              <w:pStyle w:val="TAH"/>
              <w:rPr>
                <w:rFonts w:cs="Arial"/>
                <w:szCs w:val="18"/>
              </w:rPr>
            </w:pPr>
            <w:r>
              <w:t>Applicability</w:t>
            </w:r>
          </w:p>
        </w:tc>
      </w:tr>
      <w:tr w:rsidR="00233DE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33DE2" w:rsidRDefault="00233DE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33DE2" w:rsidRDefault="00233DE2" w:rsidP="00616BB7">
            <w:pPr>
              <w:pStyle w:val="TAL"/>
              <w:rPr>
                <w:rFonts w:cs="Arial"/>
                <w:szCs w:val="18"/>
              </w:rPr>
            </w:pPr>
          </w:p>
        </w:tc>
      </w:tr>
    </w:tbl>
    <w:p w:rsidR="00233DE2" w:rsidRPr="00490087" w:rsidRDefault="00233DE2" w:rsidP="00233DE2">
      <w:pPr>
        <w:rPr>
          <w:lang w:eastAsia="zh-CN"/>
        </w:rPr>
      </w:pPr>
    </w:p>
    <w:p w:rsidR="00233DE2" w:rsidRDefault="00233DE2" w:rsidP="00233DE2">
      <w:pPr>
        <w:pStyle w:val="Heading5"/>
        <w:rPr>
          <w:lang w:eastAsia="zh-CN"/>
        </w:rPr>
      </w:pPr>
      <w:bookmarkStart w:id="271" w:name="_Toc20504566"/>
      <w:r>
        <w:rPr>
          <w:lang w:eastAsia="zh-CN"/>
        </w:rPr>
        <w:lastRenderedPageBreak/>
        <w:t>7.2.3.4.3</w:t>
      </w:r>
      <w:r>
        <w:rPr>
          <w:lang w:eastAsia="zh-CN"/>
        </w:rPr>
        <w:tab/>
        <w:t>Simple data types and enumerations</w:t>
      </w:r>
      <w:bookmarkEnd w:id="271"/>
    </w:p>
    <w:p w:rsidR="00233DE2" w:rsidRPr="008146AF" w:rsidRDefault="00233DE2" w:rsidP="00233DE2">
      <w:pPr>
        <w:pStyle w:val="Heading4"/>
        <w:rPr>
          <w:lang w:eastAsia="zh-CN"/>
        </w:rPr>
      </w:pPr>
      <w:bookmarkStart w:id="272" w:name="_Toc20504567"/>
      <w:r>
        <w:rPr>
          <w:lang w:eastAsia="zh-CN"/>
        </w:rPr>
        <w:t>7.2.3.5</w:t>
      </w:r>
      <w:r>
        <w:rPr>
          <w:lang w:eastAsia="zh-CN"/>
        </w:rPr>
        <w:tab/>
        <w:t>Error Handling</w:t>
      </w:r>
      <w:bookmarkEnd w:id="272"/>
    </w:p>
    <w:p w:rsidR="00233DE2" w:rsidRPr="00EB4E11" w:rsidRDefault="00233DE2" w:rsidP="00233DE2">
      <w:pPr>
        <w:pStyle w:val="Heading4"/>
        <w:rPr>
          <w:lang w:eastAsia="zh-CN"/>
        </w:rPr>
      </w:pPr>
      <w:bookmarkStart w:id="273" w:name="_Toc20504568"/>
      <w:r>
        <w:rPr>
          <w:lang w:eastAsia="zh-CN"/>
        </w:rPr>
        <w:t>7.2.3.6</w:t>
      </w:r>
      <w:r>
        <w:rPr>
          <w:lang w:eastAsia="zh-CN"/>
        </w:rPr>
        <w:tab/>
        <w:t>Feature negotiation</w:t>
      </w:r>
      <w:bookmarkEnd w:id="273"/>
    </w:p>
    <w:p w:rsidR="00233DE2" w:rsidRDefault="00233DE2" w:rsidP="00233DE2">
      <w:pPr>
        <w:pStyle w:val="TH"/>
        <w:rPr>
          <w:rFonts w:eastAsia="Batang"/>
        </w:rPr>
      </w:pPr>
      <w:r>
        <w:rPr>
          <w:rFonts w:eastAsia="Batang"/>
        </w:rPr>
        <w:t>Table 7.2.3.6-1: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33DE2" w:rsidRDefault="00233DE2" w:rsidP="00616BB7">
            <w:pPr>
              <w:keepNext/>
              <w:keepLines/>
              <w:spacing w:after="0"/>
              <w:jc w:val="center"/>
              <w:rPr>
                <w:rFonts w:ascii="Arial" w:eastAsia="Batang" w:hAnsi="Arial"/>
                <w:b/>
                <w:sz w:val="18"/>
              </w:rPr>
            </w:pPr>
            <w:r>
              <w:rPr>
                <w:rFonts w:ascii="Arial" w:eastAsia="Batang" w:hAnsi="Arial"/>
                <w:b/>
                <w:sz w:val="18"/>
              </w:rPr>
              <w:t>Description</w:t>
            </w:r>
          </w:p>
        </w:tc>
      </w:tr>
      <w:tr w:rsidR="00233DE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33DE2" w:rsidRDefault="00233DE2" w:rsidP="00616BB7">
            <w:pPr>
              <w:keepNext/>
              <w:keepLines/>
              <w:spacing w:after="0"/>
              <w:rPr>
                <w:rFonts w:ascii="Arial" w:eastAsia="Batang" w:hAnsi="Arial" w:cs="Arial"/>
                <w:sz w:val="18"/>
                <w:szCs w:val="18"/>
              </w:rPr>
            </w:pPr>
          </w:p>
        </w:tc>
      </w:tr>
    </w:tbl>
    <w:p w:rsidR="00233DE2" w:rsidRPr="00233DE2" w:rsidRDefault="00233DE2" w:rsidP="00233DE2">
      <w:pPr>
        <w:rPr>
          <w:lang w:eastAsia="zh-CN"/>
        </w:rPr>
      </w:pPr>
    </w:p>
    <w:p w:rsidR="00857F64" w:rsidRDefault="00857F64" w:rsidP="00857F64">
      <w:pPr>
        <w:pStyle w:val="Heading3"/>
        <w:rPr>
          <w:lang w:eastAsia="zh-CN"/>
        </w:rPr>
      </w:pPr>
      <w:bookmarkStart w:id="274" w:name="_Toc20504569"/>
      <w:r>
        <w:rPr>
          <w:lang w:eastAsia="zh-CN"/>
        </w:rPr>
        <w:t>7.2.4</w:t>
      </w:r>
      <w:r>
        <w:rPr>
          <w:lang w:eastAsia="zh-CN"/>
        </w:rPr>
        <w:tab/>
        <w:t>SS_Group_Management_Events API</w:t>
      </w:r>
      <w:bookmarkEnd w:id="274"/>
    </w:p>
    <w:p w:rsidR="002B6A76" w:rsidRDefault="002B6A76" w:rsidP="002B6A76">
      <w:pPr>
        <w:pStyle w:val="Heading4"/>
        <w:rPr>
          <w:lang w:eastAsia="zh-CN"/>
        </w:rPr>
      </w:pPr>
      <w:bookmarkStart w:id="275" w:name="_Toc20504570"/>
      <w:r>
        <w:rPr>
          <w:lang w:eastAsia="zh-CN"/>
        </w:rPr>
        <w:t>7.2.4.1</w:t>
      </w:r>
      <w:r>
        <w:rPr>
          <w:lang w:eastAsia="zh-CN"/>
        </w:rPr>
        <w:tab/>
        <w:t>API URI</w:t>
      </w:r>
      <w:bookmarkEnd w:id="275"/>
    </w:p>
    <w:p w:rsidR="002B6A76" w:rsidRDefault="002B6A76" w:rsidP="002B6A76">
      <w:pPr>
        <w:pStyle w:val="Heading4"/>
        <w:rPr>
          <w:lang w:eastAsia="zh-CN"/>
        </w:rPr>
      </w:pPr>
      <w:bookmarkStart w:id="276" w:name="_Toc20504571"/>
      <w:r>
        <w:rPr>
          <w:lang w:eastAsia="zh-CN"/>
        </w:rPr>
        <w:t>7.2.4.2</w:t>
      </w:r>
      <w:r>
        <w:rPr>
          <w:lang w:eastAsia="zh-CN"/>
        </w:rPr>
        <w:tab/>
        <w:t>Resources</w:t>
      </w:r>
      <w:bookmarkEnd w:id="276"/>
    </w:p>
    <w:p w:rsidR="002B6A76" w:rsidRDefault="002B6A76" w:rsidP="002B6A76">
      <w:pPr>
        <w:pStyle w:val="Heading5"/>
        <w:rPr>
          <w:lang w:eastAsia="zh-CN"/>
        </w:rPr>
      </w:pPr>
      <w:bookmarkStart w:id="277" w:name="_Toc20504572"/>
      <w:r>
        <w:rPr>
          <w:lang w:eastAsia="zh-CN"/>
        </w:rPr>
        <w:t>7.2.4.2.1</w:t>
      </w:r>
      <w:r>
        <w:rPr>
          <w:lang w:eastAsia="zh-CN"/>
        </w:rPr>
        <w:tab/>
        <w:t>Overview</w:t>
      </w:r>
      <w:bookmarkEnd w:id="277"/>
    </w:p>
    <w:p w:rsidR="002B6A76" w:rsidRDefault="002B6A76" w:rsidP="002B6A76">
      <w:pPr>
        <w:pStyle w:val="TH"/>
      </w:pPr>
      <w:r w:rsidRPr="00E73566">
        <w:object w:dxaOrig="5352" w:dyaOrig="2556">
          <v:shape id="_x0000_i1033" type="#_x0000_t75" style="width:267.45pt;height:127.9pt" o:ole="">
            <v:imagedata r:id="rId11" o:title=""/>
          </v:shape>
          <o:OLEObject Type="Embed" ProgID="Visio.Drawing.11" ShapeID="_x0000_i1033" DrawAspect="Content" ObjectID="_1631117430" r:id="rId18"/>
        </w:object>
      </w:r>
    </w:p>
    <w:p w:rsidR="002B6A76" w:rsidRDefault="002B6A76" w:rsidP="002B6A76">
      <w:pPr>
        <w:pStyle w:val="TF"/>
      </w:pPr>
      <w:r>
        <w:t>Figure 7.2.4.2.1-1: Resource URI structure of the SS_Group_Management_Events API</w:t>
      </w:r>
    </w:p>
    <w:p w:rsidR="002B6A76" w:rsidRDefault="002B6A76" w:rsidP="002B6A76">
      <w:r>
        <w:t>Table 7.2.4.2.1-1 provides an overview of the resources and applicable HTTP methods.</w:t>
      </w:r>
    </w:p>
    <w:p w:rsidR="002B6A76" w:rsidRDefault="002B6A76" w:rsidP="002B6A76">
      <w:pPr>
        <w:pStyle w:val="TH"/>
      </w:pPr>
      <w:r>
        <w:t>Table 7.2.4.2.1-1: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2B6A76"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170884" w:rsidRDefault="002B6A76" w:rsidP="00616BB7">
            <w:pPr>
              <w:pStyle w:val="TAH"/>
            </w:pPr>
            <w:r w:rsidRPr="00170884">
              <w:t>Description</w:t>
            </w:r>
          </w:p>
        </w:tc>
      </w:tr>
      <w:tr w:rsidR="002B6A76" w:rsidRPr="00FF31D1" w:rsidTr="00616BB7">
        <w:trPr>
          <w:jc w:val="center"/>
        </w:trPr>
        <w:tc>
          <w:tcPr>
            <w:tcW w:w="0" w:type="auto"/>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1585" w:type="pct"/>
            <w:tcBorders>
              <w:top w:val="single" w:sz="4" w:space="0" w:color="auto"/>
              <w:left w:val="single" w:sz="4" w:space="0" w:color="auto"/>
              <w:right w:val="single" w:sz="4" w:space="0" w:color="auto"/>
            </w:tcBorders>
          </w:tcPr>
          <w:p w:rsidR="002B6A76" w:rsidRPr="00FF31D1" w:rsidRDefault="002B6A76"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rFonts w:eastAsia="SimSun"/>
              </w:rPr>
            </w:pPr>
          </w:p>
        </w:tc>
      </w:tr>
    </w:tbl>
    <w:p w:rsidR="002B6A76" w:rsidRPr="00EF2A9E" w:rsidRDefault="002B6A76" w:rsidP="002B6A76">
      <w:pPr>
        <w:rPr>
          <w:lang w:eastAsia="zh-CN"/>
        </w:rPr>
      </w:pPr>
    </w:p>
    <w:p w:rsidR="002B6A76" w:rsidRDefault="002B6A76" w:rsidP="002B6A76">
      <w:pPr>
        <w:pStyle w:val="Heading5"/>
        <w:rPr>
          <w:lang w:eastAsia="zh-CN"/>
        </w:rPr>
      </w:pPr>
      <w:bookmarkStart w:id="278" w:name="_Toc20504573"/>
      <w:r>
        <w:rPr>
          <w:lang w:eastAsia="zh-CN"/>
        </w:rPr>
        <w:lastRenderedPageBreak/>
        <w:t>7.2.4.2.2</w:t>
      </w:r>
      <w:r>
        <w:rPr>
          <w:lang w:eastAsia="zh-CN"/>
        </w:rPr>
        <w:tab/>
        <w:t>Resource: &lt;Resource name&gt;</w:t>
      </w:r>
      <w:bookmarkEnd w:id="278"/>
    </w:p>
    <w:p w:rsidR="002B6A76" w:rsidRPr="00C14CE6" w:rsidRDefault="002B6A76" w:rsidP="002B6A76">
      <w:pPr>
        <w:pStyle w:val="Heading6"/>
        <w:rPr>
          <w:lang w:eastAsia="zh-CN"/>
        </w:rPr>
      </w:pPr>
      <w:bookmarkStart w:id="279" w:name="_Toc20504574"/>
      <w:r>
        <w:rPr>
          <w:lang w:eastAsia="zh-CN"/>
        </w:rPr>
        <w:t>7.2.4.2.2.1</w:t>
      </w:r>
      <w:r>
        <w:rPr>
          <w:lang w:eastAsia="zh-CN"/>
        </w:rPr>
        <w:tab/>
        <w:t>Description</w:t>
      </w:r>
      <w:bookmarkEnd w:id="279"/>
    </w:p>
    <w:p w:rsidR="002B6A76" w:rsidRDefault="002B6A76" w:rsidP="002B6A76">
      <w:pPr>
        <w:pStyle w:val="Heading6"/>
        <w:rPr>
          <w:lang w:eastAsia="zh-CN"/>
        </w:rPr>
      </w:pPr>
      <w:bookmarkStart w:id="280" w:name="_Toc20504575"/>
      <w:r>
        <w:rPr>
          <w:lang w:eastAsia="zh-CN"/>
        </w:rPr>
        <w:t>7.2.4.2.2.2</w:t>
      </w:r>
      <w:r>
        <w:rPr>
          <w:lang w:eastAsia="zh-CN"/>
        </w:rPr>
        <w:tab/>
        <w:t>Resource Definition</w:t>
      </w:r>
      <w:bookmarkEnd w:id="280"/>
    </w:p>
    <w:p w:rsidR="002B6A76" w:rsidRDefault="002B6A76" w:rsidP="002B6A76">
      <w:pPr>
        <w:pStyle w:val="Heading6"/>
        <w:rPr>
          <w:lang w:eastAsia="zh-CN"/>
        </w:rPr>
      </w:pPr>
      <w:bookmarkStart w:id="281" w:name="_Toc20504576"/>
      <w:r>
        <w:rPr>
          <w:lang w:eastAsia="zh-CN"/>
        </w:rPr>
        <w:t>7.2.4.2.2.3</w:t>
      </w:r>
      <w:r>
        <w:rPr>
          <w:lang w:eastAsia="zh-CN"/>
        </w:rPr>
        <w:tab/>
        <w:t>Resource Standard Methods</w:t>
      </w:r>
      <w:bookmarkEnd w:id="281"/>
    </w:p>
    <w:p w:rsidR="002B6A76" w:rsidRDefault="002B6A76" w:rsidP="002B6A76">
      <w:pPr>
        <w:pStyle w:val="Heading7"/>
        <w:rPr>
          <w:lang w:eastAsia="zh-CN"/>
        </w:rPr>
      </w:pPr>
      <w:bookmarkStart w:id="282" w:name="_Toc20504577"/>
      <w:r>
        <w:rPr>
          <w:lang w:eastAsia="zh-CN"/>
        </w:rPr>
        <w:t>7.2.4.2.2.3.1</w:t>
      </w:r>
      <w:r>
        <w:rPr>
          <w:lang w:eastAsia="zh-CN"/>
        </w:rPr>
        <w:tab/>
        <w:t>&lt;Method Name&gt;</w:t>
      </w:r>
      <w:bookmarkEnd w:id="282"/>
    </w:p>
    <w:p w:rsidR="002B6A76" w:rsidRPr="00384E92" w:rsidRDefault="002B6A76" w:rsidP="002B6A76">
      <w:pPr>
        <w:pStyle w:val="TH"/>
        <w:rPr>
          <w:rFonts w:cs="Arial"/>
        </w:rPr>
      </w:pPr>
      <w:r>
        <w:t>Table 7.2.4.2.2.3.1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B6A76"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2B6A76" w:rsidRDefault="002B6A76"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2B6A76" w:rsidRDefault="002B6A76"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2B6A76" w:rsidRPr="000C4B53" w:rsidRDefault="002B6A76" w:rsidP="00616BB7">
            <w:pPr>
              <w:pStyle w:val="TAL"/>
            </w:pPr>
          </w:p>
        </w:tc>
      </w:tr>
    </w:tbl>
    <w:p w:rsidR="002B6A76" w:rsidRDefault="002B6A76" w:rsidP="002B6A76"/>
    <w:p w:rsidR="002B6A76" w:rsidRPr="00384E92" w:rsidRDefault="002B6A76" w:rsidP="002B6A76">
      <w:r>
        <w:t>This method shall support the request data structures specified in table 7.2.4.2.2.3.1-2 and the response data structures and response codes specified in table 7.2.4.2.2.3.1-3.</w:t>
      </w:r>
    </w:p>
    <w:p w:rsidR="002B6A76" w:rsidRPr="001769FF" w:rsidRDefault="002B6A76" w:rsidP="002B6A76">
      <w:pPr>
        <w:pStyle w:val="TH"/>
      </w:pPr>
      <w:r>
        <w:t>Table 7.2.4.2.2.3.1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2B6A76"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B6A76" w:rsidRPr="00A54937" w:rsidRDefault="002B6A76" w:rsidP="00616BB7">
            <w:pPr>
              <w:pStyle w:val="TAH"/>
            </w:pPr>
            <w:r w:rsidRPr="00A54937">
              <w:t>Description</w:t>
            </w:r>
          </w:p>
        </w:tc>
      </w:tr>
      <w:tr w:rsidR="002B6A76"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2B6A76" w:rsidRPr="00A54937" w:rsidRDefault="002B6A76"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B6A76" w:rsidRPr="00A54937" w:rsidRDefault="002B6A76" w:rsidP="00616BB7">
            <w:pPr>
              <w:pStyle w:val="TAL"/>
            </w:pPr>
          </w:p>
        </w:tc>
      </w:tr>
    </w:tbl>
    <w:p w:rsidR="002B6A76" w:rsidRDefault="002B6A76" w:rsidP="002B6A76"/>
    <w:p w:rsidR="002B6A76" w:rsidRPr="001769FF" w:rsidRDefault="002B6A76" w:rsidP="002B6A76">
      <w:pPr>
        <w:pStyle w:val="TH"/>
      </w:pPr>
      <w:r>
        <w:t>Table 7.2.4.2.2.3.1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2B6A76"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Response</w:t>
            </w:r>
          </w:p>
          <w:p w:rsidR="002B6A76" w:rsidRPr="00A54937" w:rsidRDefault="002B6A76"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2B6A76" w:rsidRPr="00A54937" w:rsidRDefault="002B6A76" w:rsidP="00616BB7">
            <w:pPr>
              <w:pStyle w:val="TAH"/>
            </w:pPr>
            <w:r w:rsidRPr="00A54937">
              <w:t>Description</w:t>
            </w:r>
          </w:p>
        </w:tc>
      </w:tr>
      <w:tr w:rsidR="002B6A76"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2B6A76" w:rsidRPr="00A54937" w:rsidRDefault="002B6A76"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B6A76" w:rsidRPr="00A54937" w:rsidRDefault="002B6A76" w:rsidP="00616BB7">
            <w:pPr>
              <w:pStyle w:val="TAL"/>
            </w:pPr>
          </w:p>
        </w:tc>
      </w:tr>
    </w:tbl>
    <w:p w:rsidR="002B6A76" w:rsidRPr="00C14CE6" w:rsidRDefault="002B6A76" w:rsidP="002B6A76">
      <w:pPr>
        <w:rPr>
          <w:lang w:eastAsia="zh-CN"/>
        </w:rPr>
      </w:pPr>
    </w:p>
    <w:p w:rsidR="002B6A76" w:rsidRPr="00EF2A9E" w:rsidRDefault="002B6A76" w:rsidP="002B6A76">
      <w:pPr>
        <w:pStyle w:val="Heading6"/>
        <w:rPr>
          <w:lang w:eastAsia="zh-CN"/>
        </w:rPr>
      </w:pPr>
      <w:bookmarkStart w:id="283" w:name="_Toc20504578"/>
      <w:r>
        <w:rPr>
          <w:lang w:eastAsia="zh-CN"/>
        </w:rPr>
        <w:t>7.2.4.2.2.4</w:t>
      </w:r>
      <w:r>
        <w:rPr>
          <w:lang w:eastAsia="zh-CN"/>
        </w:rPr>
        <w:tab/>
      </w:r>
      <w:r>
        <w:rPr>
          <w:lang w:eastAsia="zh-CN"/>
        </w:rPr>
        <w:tab/>
        <w:t>Resource Custom Operations</w:t>
      </w:r>
      <w:bookmarkEnd w:id="283"/>
      <w:r>
        <w:rPr>
          <w:lang w:eastAsia="zh-CN"/>
        </w:rPr>
        <w:tab/>
      </w:r>
    </w:p>
    <w:p w:rsidR="002B6A76" w:rsidRDefault="002B6A76" w:rsidP="002B6A76">
      <w:pPr>
        <w:pStyle w:val="Heading4"/>
        <w:rPr>
          <w:lang w:eastAsia="zh-CN"/>
        </w:rPr>
      </w:pPr>
      <w:bookmarkStart w:id="284" w:name="_Toc20504579"/>
      <w:r>
        <w:rPr>
          <w:lang w:eastAsia="zh-CN"/>
        </w:rPr>
        <w:t>7.2.4.3</w:t>
      </w:r>
      <w:r>
        <w:rPr>
          <w:lang w:eastAsia="zh-CN"/>
        </w:rPr>
        <w:tab/>
        <w:t>Notifications</w:t>
      </w:r>
      <w:bookmarkEnd w:id="284"/>
    </w:p>
    <w:p w:rsidR="002B6A76" w:rsidRDefault="002B6A76" w:rsidP="002B6A76">
      <w:pPr>
        <w:pStyle w:val="Heading5"/>
        <w:rPr>
          <w:lang w:eastAsia="zh-CN"/>
        </w:rPr>
      </w:pPr>
      <w:bookmarkStart w:id="285" w:name="_Toc20504580"/>
      <w:r>
        <w:rPr>
          <w:lang w:eastAsia="zh-CN"/>
        </w:rPr>
        <w:t>7.2.4.3.1</w:t>
      </w:r>
      <w:r>
        <w:rPr>
          <w:lang w:eastAsia="zh-CN"/>
        </w:rPr>
        <w:tab/>
        <w:t>General</w:t>
      </w:r>
      <w:bookmarkEnd w:id="285"/>
    </w:p>
    <w:p w:rsidR="002B6A76" w:rsidRPr="00384E92" w:rsidRDefault="002B6A76" w:rsidP="002B6A76">
      <w:pPr>
        <w:pStyle w:val="TH"/>
      </w:pPr>
      <w:r w:rsidRPr="00384E92">
        <w:t>Table</w:t>
      </w:r>
      <w:r>
        <w:t> 7.2.4.3.1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2B6A76"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8C18E3" w:rsidRDefault="002B6A76"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Default="002B6A76" w:rsidP="00616BB7">
            <w:pPr>
              <w:pStyle w:val="TAH"/>
            </w:pPr>
            <w:r>
              <w:t>Description</w:t>
            </w:r>
          </w:p>
          <w:p w:rsidR="002B6A76" w:rsidRPr="008C18E3" w:rsidRDefault="002B6A76" w:rsidP="00616BB7">
            <w:pPr>
              <w:pStyle w:val="TAH"/>
            </w:pPr>
            <w:r>
              <w:t>(service operation)</w:t>
            </w:r>
          </w:p>
        </w:tc>
      </w:tr>
      <w:tr w:rsidR="002B6A76" w:rsidRPr="00CD494F" w:rsidTr="00616BB7">
        <w:trPr>
          <w:jc w:val="center"/>
        </w:trPr>
        <w:tc>
          <w:tcPr>
            <w:tcW w:w="1028" w:type="pct"/>
            <w:tcBorders>
              <w:left w:val="single" w:sz="4" w:space="0" w:color="auto"/>
              <w:right w:val="single" w:sz="4" w:space="0" w:color="auto"/>
            </w:tcBorders>
            <w:vAlign w:val="center"/>
          </w:tcPr>
          <w:p w:rsidR="002B6A76" w:rsidRPr="0033441A" w:rsidRDefault="002B6A76" w:rsidP="00616BB7">
            <w:pPr>
              <w:pStyle w:val="TAL"/>
              <w:rPr>
                <w:lang w:val="en-US"/>
              </w:rPr>
            </w:pPr>
          </w:p>
        </w:tc>
        <w:tc>
          <w:tcPr>
            <w:tcW w:w="2548" w:type="pct"/>
            <w:tcBorders>
              <w:left w:val="single" w:sz="4" w:space="0" w:color="auto"/>
              <w:right w:val="single" w:sz="4" w:space="0" w:color="auto"/>
            </w:tcBorders>
            <w:vAlign w:val="center"/>
          </w:tcPr>
          <w:p w:rsidR="002B6A76" w:rsidRPr="00A801C6" w:rsidDel="005E0502" w:rsidRDefault="002B6A76"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2B6A76" w:rsidRPr="00904791" w:rsidRDefault="002B6A76"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2B6A76" w:rsidRPr="00CD494F" w:rsidRDefault="002B6A76" w:rsidP="00616BB7">
            <w:pPr>
              <w:pStyle w:val="TAL"/>
              <w:rPr>
                <w:lang w:val="en-US"/>
              </w:rPr>
            </w:pPr>
          </w:p>
        </w:tc>
      </w:tr>
    </w:tbl>
    <w:p w:rsidR="002B6A76" w:rsidRPr="00EB4E11" w:rsidRDefault="002B6A76" w:rsidP="002B6A76">
      <w:pPr>
        <w:rPr>
          <w:lang w:val="en-US" w:eastAsia="zh-CN"/>
        </w:rPr>
      </w:pPr>
    </w:p>
    <w:p w:rsidR="002B6A76" w:rsidRDefault="002B6A76" w:rsidP="002B6A76">
      <w:pPr>
        <w:pStyle w:val="Heading5"/>
        <w:rPr>
          <w:lang w:eastAsia="zh-CN"/>
        </w:rPr>
      </w:pPr>
      <w:bookmarkStart w:id="286" w:name="_Toc20504581"/>
      <w:r>
        <w:rPr>
          <w:lang w:eastAsia="zh-CN"/>
        </w:rPr>
        <w:t>7.2.4.3.2</w:t>
      </w:r>
      <w:r>
        <w:rPr>
          <w:lang w:eastAsia="zh-CN"/>
        </w:rPr>
        <w:tab/>
        <w:t>&lt;Notification name&gt;</w:t>
      </w:r>
      <w:bookmarkEnd w:id="286"/>
    </w:p>
    <w:p w:rsidR="002B6A76" w:rsidRDefault="002B6A76" w:rsidP="002B6A76">
      <w:pPr>
        <w:pStyle w:val="Heading6"/>
        <w:rPr>
          <w:lang w:eastAsia="zh-CN"/>
        </w:rPr>
      </w:pPr>
      <w:bookmarkStart w:id="287" w:name="_Toc20504582"/>
      <w:r>
        <w:rPr>
          <w:lang w:eastAsia="zh-CN"/>
        </w:rPr>
        <w:t>7.2.4.3.2.1</w:t>
      </w:r>
      <w:r>
        <w:rPr>
          <w:lang w:eastAsia="zh-CN"/>
        </w:rPr>
        <w:tab/>
        <w:t>Description</w:t>
      </w:r>
      <w:bookmarkEnd w:id="287"/>
    </w:p>
    <w:p w:rsidR="002B6A76" w:rsidRDefault="002B6A76" w:rsidP="002B6A76">
      <w:pPr>
        <w:pStyle w:val="Heading6"/>
        <w:rPr>
          <w:lang w:eastAsia="zh-CN"/>
        </w:rPr>
      </w:pPr>
      <w:bookmarkStart w:id="288" w:name="_Toc20504583"/>
      <w:r>
        <w:rPr>
          <w:lang w:eastAsia="zh-CN"/>
        </w:rPr>
        <w:t>7.2.4.3.2.2</w:t>
      </w:r>
      <w:r>
        <w:rPr>
          <w:lang w:eastAsia="zh-CN"/>
        </w:rPr>
        <w:tab/>
        <w:t>Notification definition</w:t>
      </w:r>
      <w:bookmarkEnd w:id="288"/>
    </w:p>
    <w:p w:rsidR="002B6A76" w:rsidRDefault="002B6A76" w:rsidP="002B6A76">
      <w:pPr>
        <w:rPr>
          <w:lang w:eastAsia="zh-CN"/>
        </w:rPr>
      </w:pPr>
      <w:r>
        <w:rPr>
          <w:lang w:eastAsia="zh-CN"/>
        </w:rPr>
        <w:t>Resource URI: &lt;Notification resource URI&gt;</w:t>
      </w:r>
    </w:p>
    <w:p w:rsidR="002B6A76" w:rsidRPr="00E73566" w:rsidRDefault="002B6A76" w:rsidP="002B6A76">
      <w:r w:rsidRPr="00E73566">
        <w:t>This method shall support the URI query parameters specified in table </w:t>
      </w:r>
      <w:r>
        <w:t>7.2.4.3.2.2</w:t>
      </w:r>
      <w:r w:rsidRPr="00E73566">
        <w:t>-1.</w:t>
      </w:r>
    </w:p>
    <w:p w:rsidR="002B6A76" w:rsidRPr="00E73566" w:rsidRDefault="002B6A76" w:rsidP="002B6A76">
      <w:pPr>
        <w:pStyle w:val="TH"/>
        <w:rPr>
          <w:rFonts w:cs="Arial"/>
        </w:rPr>
      </w:pPr>
      <w:r w:rsidRPr="00E73566">
        <w:lastRenderedPageBreak/>
        <w:t>Table </w:t>
      </w:r>
      <w:r>
        <w:t>7.2.4.3.2.2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2B6A76"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B6A76" w:rsidRPr="00E73566" w:rsidRDefault="002B6A76"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2B6A76" w:rsidRPr="00E73566" w:rsidRDefault="002B6A76" w:rsidP="00616BB7">
            <w:pPr>
              <w:pStyle w:val="TAL"/>
            </w:pPr>
          </w:p>
        </w:tc>
      </w:tr>
    </w:tbl>
    <w:p w:rsidR="002B6A76" w:rsidRPr="00E73566" w:rsidRDefault="002B6A76" w:rsidP="002B6A76"/>
    <w:p w:rsidR="002B6A76" w:rsidRPr="00E73566" w:rsidRDefault="002B6A76" w:rsidP="002B6A76">
      <w:r w:rsidRPr="00E73566">
        <w:t>This method shall support the request data structures specified in table </w:t>
      </w:r>
      <w:r>
        <w:t>7.2.4.3.2.2</w:t>
      </w:r>
      <w:r w:rsidRPr="00E73566">
        <w:t>-2 and the response data structures and response codes specified in table </w:t>
      </w:r>
      <w:r>
        <w:t>7.2.4.3.2.2</w:t>
      </w:r>
      <w:r w:rsidRPr="00E73566">
        <w:t>-3.</w:t>
      </w:r>
    </w:p>
    <w:p w:rsidR="002B6A76" w:rsidRPr="00E73566" w:rsidRDefault="002B6A76" w:rsidP="002B6A76">
      <w:pPr>
        <w:pStyle w:val="TH"/>
      </w:pPr>
      <w:r w:rsidRPr="00E73566">
        <w:t>Table </w:t>
      </w:r>
      <w:r>
        <w:t>7.2.4.3.2.2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2B6A76"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B6A76" w:rsidRPr="00E73566" w:rsidRDefault="002B6A76" w:rsidP="00616BB7">
            <w:pPr>
              <w:pStyle w:val="TAH"/>
            </w:pPr>
            <w:r w:rsidRPr="00E73566">
              <w:t>Description</w:t>
            </w:r>
          </w:p>
        </w:tc>
      </w:tr>
      <w:tr w:rsidR="002B6A76"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73566" w:rsidRDefault="002B6A76" w:rsidP="002B6A76"/>
    <w:p w:rsidR="002B6A76" w:rsidRPr="00E73566" w:rsidRDefault="002B6A76" w:rsidP="002B6A76">
      <w:pPr>
        <w:pStyle w:val="TH"/>
      </w:pPr>
      <w:r w:rsidRPr="00E73566">
        <w:t>Table </w:t>
      </w:r>
      <w:r>
        <w:t>7.2.4.3.2.2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2B6A76"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2B6A76" w:rsidRPr="00E73566" w:rsidRDefault="002B6A76" w:rsidP="00616BB7">
            <w:pPr>
              <w:pStyle w:val="TAH"/>
            </w:pPr>
            <w:r w:rsidRPr="00E73566">
              <w:t>Description</w:t>
            </w:r>
          </w:p>
        </w:tc>
      </w:tr>
      <w:tr w:rsidR="002B6A76"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2B6A76" w:rsidRPr="00E73566" w:rsidRDefault="002B6A76" w:rsidP="00616BB7">
            <w:pPr>
              <w:pStyle w:val="TAL"/>
            </w:pPr>
          </w:p>
        </w:tc>
      </w:tr>
    </w:tbl>
    <w:p w:rsidR="002B6A76" w:rsidRPr="00EB4E11" w:rsidRDefault="002B6A76" w:rsidP="002B6A76">
      <w:pPr>
        <w:rPr>
          <w:lang w:eastAsia="zh-CN"/>
        </w:rPr>
      </w:pPr>
    </w:p>
    <w:p w:rsidR="002B6A76" w:rsidRDefault="002B6A76" w:rsidP="002B6A76">
      <w:pPr>
        <w:pStyle w:val="Heading4"/>
        <w:rPr>
          <w:lang w:eastAsia="zh-CN"/>
        </w:rPr>
      </w:pPr>
      <w:bookmarkStart w:id="289" w:name="_Toc20504584"/>
      <w:r>
        <w:rPr>
          <w:lang w:eastAsia="zh-CN"/>
        </w:rPr>
        <w:t>7.2.4.4</w:t>
      </w:r>
      <w:r>
        <w:rPr>
          <w:lang w:eastAsia="zh-CN"/>
        </w:rPr>
        <w:tab/>
        <w:t>Data Model</w:t>
      </w:r>
      <w:bookmarkEnd w:id="289"/>
    </w:p>
    <w:p w:rsidR="002B6A76" w:rsidRDefault="002B6A76" w:rsidP="002B6A76">
      <w:pPr>
        <w:pStyle w:val="Heading5"/>
        <w:rPr>
          <w:lang w:eastAsia="zh-CN"/>
        </w:rPr>
      </w:pPr>
      <w:bookmarkStart w:id="290" w:name="_Toc20504585"/>
      <w:r>
        <w:rPr>
          <w:lang w:eastAsia="zh-CN"/>
        </w:rPr>
        <w:t>7.2.4.4.1</w:t>
      </w:r>
      <w:r>
        <w:rPr>
          <w:lang w:eastAsia="zh-CN"/>
        </w:rPr>
        <w:tab/>
        <w:t>General</w:t>
      </w:r>
      <w:bookmarkEnd w:id="290"/>
    </w:p>
    <w:p w:rsidR="002B6A76" w:rsidRDefault="002B6A76" w:rsidP="002B6A76">
      <w:pPr>
        <w:rPr>
          <w:lang w:eastAsia="zh-CN"/>
        </w:rPr>
      </w:pPr>
      <w:r>
        <w:rPr>
          <w:lang w:eastAsia="zh-CN"/>
        </w:rPr>
        <w:t>This subclause specifies the application data model supported by the API. Data types listed in subclause &lt;6.X related to SEAL design aspects for all APIs&gt; apply to this API</w:t>
      </w:r>
    </w:p>
    <w:p w:rsidR="002B6A76" w:rsidRDefault="002B6A76" w:rsidP="002B6A76">
      <w:r>
        <w:t xml:space="preserve">Table 7.2.4.4.1-1 specifies the data types defined </w:t>
      </w:r>
      <w:r w:rsidRPr="00FF31D1">
        <w:t xml:space="preserve">specifically </w:t>
      </w:r>
      <w:r>
        <w:t>for the SS_Group_Management_Events</w:t>
      </w:r>
      <w:r w:rsidRPr="00FF31D1">
        <w:t xml:space="preserve"> API</w:t>
      </w:r>
      <w:r>
        <w:t xml:space="preserve"> service.</w:t>
      </w:r>
    </w:p>
    <w:p w:rsidR="002B6A76" w:rsidRDefault="002B6A76" w:rsidP="002B6A76">
      <w:pPr>
        <w:pStyle w:val="TH"/>
      </w:pPr>
      <w:r>
        <w:t xml:space="preserve">Table 7.2.4.4.1-1: SS_Group_Management_Events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Default="002B6A76" w:rsidP="002B6A76"/>
    <w:p w:rsidR="002B6A76" w:rsidRDefault="002B6A76" w:rsidP="002B6A76">
      <w:r>
        <w:t xml:space="preserve">Table 7.2.4.4.1-2 specifies data types re-used by the SS_Group_Management_Events API service. </w:t>
      </w:r>
    </w:p>
    <w:p w:rsidR="002B6A76" w:rsidRDefault="002B6A76" w:rsidP="002B6A76">
      <w:pPr>
        <w:pStyle w:val="TH"/>
      </w:pPr>
      <w:r>
        <w:t>Table 7.2.4.4.1-2: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pPr>
            <w:r>
              <w:t>Applicability</w:t>
            </w:r>
          </w:p>
        </w:tc>
      </w:tr>
      <w:tr w:rsidR="002B6A76"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2B6A76" w:rsidRPr="00FF31D1" w:rsidRDefault="002B6A76"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86051F" w:rsidRDefault="002B6A76" w:rsidP="002B6A76">
      <w:pPr>
        <w:rPr>
          <w:lang w:eastAsia="zh-CN"/>
        </w:rPr>
      </w:pPr>
    </w:p>
    <w:p w:rsidR="002B6A76" w:rsidRDefault="002B6A76" w:rsidP="002B6A76">
      <w:pPr>
        <w:pStyle w:val="Heading5"/>
        <w:rPr>
          <w:lang w:eastAsia="zh-CN"/>
        </w:rPr>
      </w:pPr>
      <w:bookmarkStart w:id="291" w:name="_Toc20504586"/>
      <w:r>
        <w:rPr>
          <w:lang w:eastAsia="zh-CN"/>
        </w:rPr>
        <w:t>7.2.4.4.2</w:t>
      </w:r>
      <w:r>
        <w:rPr>
          <w:lang w:eastAsia="zh-CN"/>
        </w:rPr>
        <w:tab/>
        <w:t>Structured data types</w:t>
      </w:r>
      <w:bookmarkEnd w:id="291"/>
    </w:p>
    <w:p w:rsidR="002B6A76" w:rsidRDefault="002B6A76" w:rsidP="002B6A76">
      <w:pPr>
        <w:pStyle w:val="Heading6"/>
        <w:rPr>
          <w:lang w:eastAsia="zh-CN"/>
        </w:rPr>
      </w:pPr>
      <w:bookmarkStart w:id="292" w:name="_Toc20504587"/>
      <w:r>
        <w:rPr>
          <w:lang w:eastAsia="zh-CN"/>
        </w:rPr>
        <w:t>7.2.4.4.2.1</w:t>
      </w:r>
      <w:r>
        <w:rPr>
          <w:lang w:eastAsia="zh-CN"/>
        </w:rPr>
        <w:tab/>
        <w:t>Introduction</w:t>
      </w:r>
      <w:bookmarkEnd w:id="292"/>
    </w:p>
    <w:p w:rsidR="002B6A76" w:rsidRDefault="002B6A76" w:rsidP="002B6A76">
      <w:pPr>
        <w:pStyle w:val="Heading6"/>
        <w:rPr>
          <w:lang w:eastAsia="zh-CN"/>
        </w:rPr>
      </w:pPr>
      <w:bookmarkStart w:id="293" w:name="_Toc20504588"/>
      <w:r>
        <w:rPr>
          <w:lang w:eastAsia="zh-CN"/>
        </w:rPr>
        <w:t>7.2.4.4.2.2</w:t>
      </w:r>
      <w:r>
        <w:rPr>
          <w:lang w:eastAsia="zh-CN"/>
        </w:rPr>
        <w:tab/>
        <w:t>Type: &lt;Data type name&gt;</w:t>
      </w:r>
      <w:bookmarkEnd w:id="293"/>
    </w:p>
    <w:p w:rsidR="002B6A76" w:rsidRDefault="002B6A76" w:rsidP="002B6A76">
      <w:pPr>
        <w:pStyle w:val="TH"/>
      </w:pPr>
      <w:r>
        <w:rPr>
          <w:noProof/>
        </w:rPr>
        <w:t>Table 7.2.4.4.2.2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2B6A76" w:rsidRDefault="002B6A76" w:rsidP="00616BB7">
            <w:pPr>
              <w:pStyle w:val="TAH"/>
              <w:rPr>
                <w:rFonts w:cs="Arial"/>
                <w:szCs w:val="18"/>
              </w:rPr>
            </w:pPr>
            <w:r>
              <w:t>Applicability</w:t>
            </w:r>
          </w:p>
        </w:tc>
      </w:tr>
      <w:tr w:rsidR="002B6A76"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2B6A76" w:rsidRDefault="002B6A76"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2B6A76" w:rsidRDefault="002B6A76" w:rsidP="00616BB7">
            <w:pPr>
              <w:pStyle w:val="TAL"/>
              <w:rPr>
                <w:rFonts w:cs="Arial"/>
                <w:szCs w:val="18"/>
              </w:rPr>
            </w:pPr>
          </w:p>
        </w:tc>
      </w:tr>
    </w:tbl>
    <w:p w:rsidR="002B6A76" w:rsidRPr="00490087" w:rsidRDefault="002B6A76" w:rsidP="002B6A76">
      <w:pPr>
        <w:rPr>
          <w:lang w:eastAsia="zh-CN"/>
        </w:rPr>
      </w:pPr>
    </w:p>
    <w:p w:rsidR="002B6A76" w:rsidRDefault="002B6A76" w:rsidP="002B6A76">
      <w:pPr>
        <w:pStyle w:val="Heading5"/>
        <w:rPr>
          <w:lang w:eastAsia="zh-CN"/>
        </w:rPr>
      </w:pPr>
      <w:bookmarkStart w:id="294" w:name="_Toc20504589"/>
      <w:r>
        <w:rPr>
          <w:lang w:eastAsia="zh-CN"/>
        </w:rPr>
        <w:lastRenderedPageBreak/>
        <w:t>7.2.4.4.3</w:t>
      </w:r>
      <w:r>
        <w:rPr>
          <w:lang w:eastAsia="zh-CN"/>
        </w:rPr>
        <w:tab/>
        <w:t>Simple data types and enumerations</w:t>
      </w:r>
      <w:bookmarkEnd w:id="294"/>
    </w:p>
    <w:p w:rsidR="002B6A76" w:rsidRPr="008146AF" w:rsidRDefault="002B6A76" w:rsidP="002B6A76">
      <w:pPr>
        <w:pStyle w:val="Heading4"/>
        <w:rPr>
          <w:lang w:eastAsia="zh-CN"/>
        </w:rPr>
      </w:pPr>
      <w:bookmarkStart w:id="295" w:name="_Toc20504590"/>
      <w:r>
        <w:rPr>
          <w:lang w:eastAsia="zh-CN"/>
        </w:rPr>
        <w:t>7.2.4.5</w:t>
      </w:r>
      <w:r>
        <w:rPr>
          <w:lang w:eastAsia="zh-CN"/>
        </w:rPr>
        <w:tab/>
        <w:t>Error Handling</w:t>
      </w:r>
      <w:bookmarkEnd w:id="295"/>
    </w:p>
    <w:p w:rsidR="002B6A76" w:rsidRPr="00EB4E11" w:rsidRDefault="002B6A76" w:rsidP="002B6A76">
      <w:pPr>
        <w:pStyle w:val="Heading4"/>
        <w:rPr>
          <w:lang w:eastAsia="zh-CN"/>
        </w:rPr>
      </w:pPr>
      <w:bookmarkStart w:id="296" w:name="_Toc20504591"/>
      <w:r>
        <w:rPr>
          <w:lang w:eastAsia="zh-CN"/>
        </w:rPr>
        <w:t>7.2.4.6</w:t>
      </w:r>
      <w:r>
        <w:rPr>
          <w:lang w:eastAsia="zh-CN"/>
        </w:rPr>
        <w:tab/>
        <w:t>Feature negotiation</w:t>
      </w:r>
      <w:bookmarkEnd w:id="296"/>
    </w:p>
    <w:p w:rsidR="002B6A76" w:rsidRDefault="002B6A76" w:rsidP="002B6A76">
      <w:pPr>
        <w:pStyle w:val="TH"/>
        <w:rPr>
          <w:rFonts w:eastAsia="Batang"/>
        </w:rPr>
      </w:pPr>
      <w:r>
        <w:rPr>
          <w:rFonts w:eastAsia="Batang"/>
        </w:rPr>
        <w:t>Table 7.2.4.6-1: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2B6A76" w:rsidRDefault="002B6A76" w:rsidP="00616BB7">
            <w:pPr>
              <w:keepNext/>
              <w:keepLines/>
              <w:spacing w:after="0"/>
              <w:jc w:val="center"/>
              <w:rPr>
                <w:rFonts w:ascii="Arial" w:eastAsia="Batang" w:hAnsi="Arial"/>
                <w:b/>
                <w:sz w:val="18"/>
              </w:rPr>
            </w:pPr>
            <w:r>
              <w:rPr>
                <w:rFonts w:ascii="Arial" w:eastAsia="Batang" w:hAnsi="Arial"/>
                <w:b/>
                <w:sz w:val="18"/>
              </w:rPr>
              <w:t>Description</w:t>
            </w:r>
          </w:p>
        </w:tc>
      </w:tr>
      <w:tr w:rsidR="002B6A76"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2B6A76" w:rsidRDefault="002B6A76" w:rsidP="00616BB7">
            <w:pPr>
              <w:keepNext/>
              <w:keepLines/>
              <w:spacing w:after="0"/>
              <w:rPr>
                <w:rFonts w:ascii="Arial" w:eastAsia="Batang" w:hAnsi="Arial" w:cs="Arial"/>
                <w:sz w:val="18"/>
                <w:szCs w:val="18"/>
              </w:rPr>
            </w:pPr>
          </w:p>
        </w:tc>
      </w:tr>
    </w:tbl>
    <w:p w:rsidR="002B6A76" w:rsidRPr="002B6A76" w:rsidRDefault="002B6A76" w:rsidP="002B6A76">
      <w:pPr>
        <w:rPr>
          <w:lang w:eastAsia="zh-CN"/>
        </w:rPr>
      </w:pPr>
    </w:p>
    <w:p w:rsidR="00547844" w:rsidRDefault="00391093" w:rsidP="00547844">
      <w:pPr>
        <w:pStyle w:val="Heading2"/>
        <w:rPr>
          <w:lang w:eastAsia="zh-CN"/>
        </w:rPr>
      </w:pPr>
      <w:bookmarkStart w:id="297" w:name="_Toc20504592"/>
      <w:r>
        <w:rPr>
          <w:lang w:eastAsia="zh-CN"/>
        </w:rPr>
        <w:t>7.3</w:t>
      </w:r>
      <w:r w:rsidR="00547844">
        <w:rPr>
          <w:lang w:eastAsia="zh-CN"/>
        </w:rPr>
        <w:tab/>
      </w:r>
      <w:r w:rsidR="00083ECB">
        <w:rPr>
          <w:lang w:eastAsia="zh-CN"/>
        </w:rPr>
        <w:t>C</w:t>
      </w:r>
      <w:r w:rsidR="00547844">
        <w:rPr>
          <w:lang w:eastAsia="zh-CN"/>
        </w:rPr>
        <w:t>onfiguration management</w:t>
      </w:r>
      <w:r w:rsidR="00083ECB">
        <w:rPr>
          <w:lang w:eastAsia="zh-CN"/>
        </w:rPr>
        <w:t xml:space="preserve"> APIs</w:t>
      </w:r>
      <w:bookmarkEnd w:id="297"/>
    </w:p>
    <w:p w:rsidR="00D01DFC" w:rsidRDefault="00D01DFC" w:rsidP="00D01DFC">
      <w:pPr>
        <w:pStyle w:val="Heading3"/>
        <w:rPr>
          <w:lang w:eastAsia="zh-CN"/>
        </w:rPr>
      </w:pPr>
      <w:bookmarkStart w:id="298" w:name="_Toc20504593"/>
      <w:r>
        <w:rPr>
          <w:lang w:eastAsia="zh-CN"/>
        </w:rPr>
        <w:t>7.3.1</w:t>
      </w:r>
      <w:r>
        <w:rPr>
          <w:lang w:eastAsia="zh-CN"/>
        </w:rPr>
        <w:tab/>
        <w:t>SS_Obtain_User_Profile API</w:t>
      </w:r>
      <w:bookmarkEnd w:id="298"/>
    </w:p>
    <w:p w:rsidR="004D67D2" w:rsidRDefault="004D67D2" w:rsidP="004D67D2">
      <w:pPr>
        <w:pStyle w:val="Heading4"/>
        <w:rPr>
          <w:lang w:eastAsia="zh-CN"/>
        </w:rPr>
      </w:pPr>
      <w:bookmarkStart w:id="299" w:name="_Toc20504594"/>
      <w:r>
        <w:rPr>
          <w:lang w:eastAsia="zh-CN"/>
        </w:rPr>
        <w:t>7.3.1.1</w:t>
      </w:r>
      <w:r>
        <w:rPr>
          <w:lang w:eastAsia="zh-CN"/>
        </w:rPr>
        <w:tab/>
        <w:t>API URI</w:t>
      </w:r>
      <w:bookmarkEnd w:id="299"/>
    </w:p>
    <w:p w:rsidR="004D67D2" w:rsidRDefault="004D67D2" w:rsidP="004D67D2">
      <w:pPr>
        <w:pStyle w:val="Heading4"/>
        <w:rPr>
          <w:lang w:eastAsia="zh-CN"/>
        </w:rPr>
      </w:pPr>
      <w:bookmarkStart w:id="300" w:name="_Toc20504595"/>
      <w:r>
        <w:rPr>
          <w:lang w:eastAsia="zh-CN"/>
        </w:rPr>
        <w:t>7.3.1.2</w:t>
      </w:r>
      <w:r>
        <w:rPr>
          <w:lang w:eastAsia="zh-CN"/>
        </w:rPr>
        <w:tab/>
        <w:t>Resources</w:t>
      </w:r>
      <w:bookmarkEnd w:id="300"/>
    </w:p>
    <w:p w:rsidR="004D67D2" w:rsidRDefault="004D67D2" w:rsidP="004D67D2">
      <w:pPr>
        <w:pStyle w:val="Heading5"/>
        <w:rPr>
          <w:lang w:eastAsia="zh-CN"/>
        </w:rPr>
      </w:pPr>
      <w:bookmarkStart w:id="301" w:name="_Toc20504596"/>
      <w:r>
        <w:rPr>
          <w:lang w:eastAsia="zh-CN"/>
        </w:rPr>
        <w:t>7.3.1.2.1</w:t>
      </w:r>
      <w:r>
        <w:rPr>
          <w:lang w:eastAsia="zh-CN"/>
        </w:rPr>
        <w:tab/>
        <w:t>Overview</w:t>
      </w:r>
      <w:bookmarkEnd w:id="301"/>
    </w:p>
    <w:p w:rsidR="004D67D2" w:rsidRDefault="004D67D2" w:rsidP="004D67D2">
      <w:pPr>
        <w:pStyle w:val="TH"/>
      </w:pPr>
      <w:r w:rsidRPr="00E73566">
        <w:object w:dxaOrig="5352" w:dyaOrig="2556">
          <v:shape id="_x0000_i1034" type="#_x0000_t75" style="width:267.45pt;height:127.9pt" o:ole="">
            <v:imagedata r:id="rId11" o:title=""/>
          </v:shape>
          <o:OLEObject Type="Embed" ProgID="Visio.Drawing.11" ShapeID="_x0000_i1034" DrawAspect="Content" ObjectID="_1631117431" r:id="rId19"/>
        </w:object>
      </w:r>
    </w:p>
    <w:p w:rsidR="004D67D2" w:rsidRDefault="004D67D2" w:rsidP="004D67D2">
      <w:pPr>
        <w:pStyle w:val="TF"/>
      </w:pPr>
      <w:r>
        <w:t>Figure 7.3.1.2.1-1: Resource URI structure of the SS_Obtain_User_Profile API</w:t>
      </w:r>
    </w:p>
    <w:p w:rsidR="004D67D2" w:rsidRDefault="004D67D2" w:rsidP="004D67D2">
      <w:r>
        <w:t>Table 7.3.1.2.1-1 provides an overview of the resources and applicable HTTP methods.</w:t>
      </w:r>
    </w:p>
    <w:p w:rsidR="004D67D2" w:rsidRDefault="004D67D2" w:rsidP="004D67D2">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4D67D2"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170884" w:rsidRDefault="004D67D2" w:rsidP="00616BB7">
            <w:pPr>
              <w:pStyle w:val="TAH"/>
            </w:pPr>
            <w:r w:rsidRPr="00170884">
              <w:t>Description</w:t>
            </w:r>
          </w:p>
        </w:tc>
      </w:tr>
      <w:tr w:rsidR="004D67D2" w:rsidRPr="00FF31D1" w:rsidTr="00616BB7">
        <w:trPr>
          <w:jc w:val="center"/>
        </w:trPr>
        <w:tc>
          <w:tcPr>
            <w:tcW w:w="0" w:type="auto"/>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1585" w:type="pct"/>
            <w:tcBorders>
              <w:top w:val="single" w:sz="4" w:space="0" w:color="auto"/>
              <w:left w:val="single" w:sz="4" w:space="0" w:color="auto"/>
              <w:right w:val="single" w:sz="4" w:space="0" w:color="auto"/>
            </w:tcBorders>
          </w:tcPr>
          <w:p w:rsidR="004D67D2" w:rsidRPr="00FF31D1" w:rsidRDefault="004D67D2"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rFonts w:eastAsia="SimSun"/>
              </w:rPr>
            </w:pPr>
          </w:p>
        </w:tc>
      </w:tr>
    </w:tbl>
    <w:p w:rsidR="004D67D2" w:rsidRPr="00EF2A9E" w:rsidRDefault="004D67D2" w:rsidP="004D67D2">
      <w:pPr>
        <w:rPr>
          <w:lang w:eastAsia="zh-CN"/>
        </w:rPr>
      </w:pPr>
    </w:p>
    <w:p w:rsidR="004D67D2" w:rsidRDefault="004D67D2" w:rsidP="004D67D2">
      <w:pPr>
        <w:pStyle w:val="Heading5"/>
        <w:rPr>
          <w:lang w:eastAsia="zh-CN"/>
        </w:rPr>
      </w:pPr>
      <w:bookmarkStart w:id="302" w:name="_Toc20504597"/>
      <w:r>
        <w:rPr>
          <w:lang w:eastAsia="zh-CN"/>
        </w:rPr>
        <w:lastRenderedPageBreak/>
        <w:t>7.3.1.2.2</w:t>
      </w:r>
      <w:r>
        <w:rPr>
          <w:lang w:eastAsia="zh-CN"/>
        </w:rPr>
        <w:tab/>
        <w:t>Resource: &lt;Resource name&gt;</w:t>
      </w:r>
      <w:bookmarkEnd w:id="302"/>
    </w:p>
    <w:p w:rsidR="004D67D2" w:rsidRPr="00C14CE6" w:rsidRDefault="004D67D2" w:rsidP="004D67D2">
      <w:pPr>
        <w:pStyle w:val="Heading6"/>
        <w:rPr>
          <w:lang w:eastAsia="zh-CN"/>
        </w:rPr>
      </w:pPr>
      <w:bookmarkStart w:id="303" w:name="_Toc20504598"/>
      <w:r>
        <w:rPr>
          <w:lang w:eastAsia="zh-CN"/>
        </w:rPr>
        <w:t>7.3.1.2.2.1</w:t>
      </w:r>
      <w:r>
        <w:rPr>
          <w:lang w:eastAsia="zh-CN"/>
        </w:rPr>
        <w:tab/>
        <w:t>Description</w:t>
      </w:r>
      <w:bookmarkEnd w:id="303"/>
    </w:p>
    <w:p w:rsidR="004D67D2" w:rsidRDefault="004D67D2" w:rsidP="004D67D2">
      <w:pPr>
        <w:pStyle w:val="Heading6"/>
        <w:rPr>
          <w:lang w:eastAsia="zh-CN"/>
        </w:rPr>
      </w:pPr>
      <w:bookmarkStart w:id="304" w:name="_Toc20504599"/>
      <w:r>
        <w:rPr>
          <w:lang w:eastAsia="zh-CN"/>
        </w:rPr>
        <w:t>7.3.1.2.2.2</w:t>
      </w:r>
      <w:r>
        <w:rPr>
          <w:lang w:eastAsia="zh-CN"/>
        </w:rPr>
        <w:tab/>
        <w:t>Resource Definition</w:t>
      </w:r>
      <w:bookmarkEnd w:id="304"/>
    </w:p>
    <w:p w:rsidR="004D67D2" w:rsidRDefault="004D67D2" w:rsidP="004D67D2">
      <w:pPr>
        <w:pStyle w:val="Heading6"/>
        <w:rPr>
          <w:lang w:eastAsia="zh-CN"/>
        </w:rPr>
      </w:pPr>
      <w:bookmarkStart w:id="305" w:name="_Toc20504600"/>
      <w:r>
        <w:rPr>
          <w:lang w:eastAsia="zh-CN"/>
        </w:rPr>
        <w:t>7.3.1.2.2.3</w:t>
      </w:r>
      <w:r>
        <w:rPr>
          <w:lang w:eastAsia="zh-CN"/>
        </w:rPr>
        <w:tab/>
        <w:t>Resource Standard Methods</w:t>
      </w:r>
      <w:bookmarkEnd w:id="305"/>
    </w:p>
    <w:p w:rsidR="004D67D2" w:rsidRDefault="004D67D2" w:rsidP="004D67D2">
      <w:pPr>
        <w:pStyle w:val="Heading7"/>
        <w:rPr>
          <w:lang w:eastAsia="zh-CN"/>
        </w:rPr>
      </w:pPr>
      <w:bookmarkStart w:id="306" w:name="_Toc20504601"/>
      <w:r>
        <w:rPr>
          <w:lang w:eastAsia="zh-CN"/>
        </w:rPr>
        <w:t>7.3.1.2.2.3.1</w:t>
      </w:r>
      <w:r>
        <w:rPr>
          <w:lang w:eastAsia="zh-CN"/>
        </w:rPr>
        <w:tab/>
        <w:t>&lt;Method Name&gt;</w:t>
      </w:r>
      <w:bookmarkEnd w:id="306"/>
    </w:p>
    <w:p w:rsidR="004D67D2" w:rsidRPr="00384E92" w:rsidRDefault="004D67D2" w:rsidP="004D67D2">
      <w:pPr>
        <w:pStyle w:val="TH"/>
        <w:rPr>
          <w:rFonts w:cs="Arial"/>
        </w:rPr>
      </w:pPr>
      <w:r>
        <w:t>Table 7.3.1.2.2.3.1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4D67D2"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4D67D2" w:rsidRDefault="004D67D2"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4D67D2" w:rsidRDefault="004D67D2"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4D67D2" w:rsidRPr="000C4B53" w:rsidRDefault="004D67D2" w:rsidP="00616BB7">
            <w:pPr>
              <w:pStyle w:val="TAL"/>
            </w:pPr>
          </w:p>
        </w:tc>
      </w:tr>
    </w:tbl>
    <w:p w:rsidR="004D67D2" w:rsidRDefault="004D67D2" w:rsidP="004D67D2"/>
    <w:p w:rsidR="004D67D2" w:rsidRPr="00384E92" w:rsidRDefault="004D67D2" w:rsidP="004D67D2">
      <w:r>
        <w:t>This method shall support the request data structures specified in table 7.3.1.2.2.3.1-2 and the response data structures and response codes specified in table 7.3.1.2.2.3.1-3.</w:t>
      </w:r>
    </w:p>
    <w:p w:rsidR="004D67D2" w:rsidRPr="001769FF" w:rsidRDefault="004D67D2" w:rsidP="004D67D2">
      <w:pPr>
        <w:pStyle w:val="TH"/>
      </w:pPr>
      <w:r>
        <w:t>Table 7.3.1.2.2.3.1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4D67D2"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D67D2" w:rsidRPr="00A54937" w:rsidRDefault="004D67D2" w:rsidP="00616BB7">
            <w:pPr>
              <w:pStyle w:val="TAH"/>
            </w:pPr>
            <w:r w:rsidRPr="00A54937">
              <w:t>Description</w:t>
            </w:r>
          </w:p>
        </w:tc>
      </w:tr>
      <w:tr w:rsidR="004D67D2"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4D67D2" w:rsidRPr="00A54937" w:rsidRDefault="004D67D2"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D67D2" w:rsidRPr="00A54937" w:rsidRDefault="004D67D2" w:rsidP="00616BB7">
            <w:pPr>
              <w:pStyle w:val="TAL"/>
            </w:pPr>
          </w:p>
        </w:tc>
      </w:tr>
    </w:tbl>
    <w:p w:rsidR="004D67D2" w:rsidRDefault="004D67D2" w:rsidP="004D67D2"/>
    <w:p w:rsidR="004D67D2" w:rsidRPr="001769FF" w:rsidRDefault="004D67D2" w:rsidP="004D67D2">
      <w:pPr>
        <w:pStyle w:val="TH"/>
      </w:pPr>
      <w:r>
        <w:t>Table 7.3.1.2.2.3.1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4D67D2"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Response</w:t>
            </w:r>
          </w:p>
          <w:p w:rsidR="004D67D2" w:rsidRPr="00A54937" w:rsidRDefault="004D67D2"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D67D2" w:rsidRPr="00A54937" w:rsidRDefault="004D67D2" w:rsidP="00616BB7">
            <w:pPr>
              <w:pStyle w:val="TAH"/>
            </w:pPr>
            <w:r w:rsidRPr="00A54937">
              <w:t>Description</w:t>
            </w:r>
          </w:p>
        </w:tc>
      </w:tr>
      <w:tr w:rsidR="004D67D2"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4D67D2" w:rsidRPr="00A54937" w:rsidRDefault="004D67D2"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D67D2" w:rsidRPr="00A54937" w:rsidRDefault="004D67D2" w:rsidP="00616BB7">
            <w:pPr>
              <w:pStyle w:val="TAL"/>
            </w:pPr>
          </w:p>
        </w:tc>
      </w:tr>
    </w:tbl>
    <w:p w:rsidR="004D67D2" w:rsidRPr="00C14CE6" w:rsidRDefault="004D67D2" w:rsidP="004D67D2">
      <w:pPr>
        <w:rPr>
          <w:lang w:eastAsia="zh-CN"/>
        </w:rPr>
      </w:pPr>
    </w:p>
    <w:p w:rsidR="004D67D2" w:rsidRPr="00EF2A9E" w:rsidRDefault="004D67D2" w:rsidP="004D67D2">
      <w:pPr>
        <w:pStyle w:val="Heading6"/>
        <w:rPr>
          <w:lang w:eastAsia="zh-CN"/>
        </w:rPr>
      </w:pPr>
      <w:bookmarkStart w:id="307" w:name="_Toc20504602"/>
      <w:r>
        <w:rPr>
          <w:lang w:eastAsia="zh-CN"/>
        </w:rPr>
        <w:t>7.3.1.2.2.4</w:t>
      </w:r>
      <w:r>
        <w:rPr>
          <w:lang w:eastAsia="zh-CN"/>
        </w:rPr>
        <w:tab/>
      </w:r>
      <w:r>
        <w:rPr>
          <w:lang w:eastAsia="zh-CN"/>
        </w:rPr>
        <w:tab/>
        <w:t>Resource Custom Operations</w:t>
      </w:r>
      <w:bookmarkEnd w:id="307"/>
      <w:r>
        <w:rPr>
          <w:lang w:eastAsia="zh-CN"/>
        </w:rPr>
        <w:tab/>
      </w:r>
    </w:p>
    <w:p w:rsidR="004D67D2" w:rsidRDefault="004D67D2" w:rsidP="004D67D2">
      <w:pPr>
        <w:pStyle w:val="Heading4"/>
        <w:rPr>
          <w:lang w:eastAsia="zh-CN"/>
        </w:rPr>
      </w:pPr>
      <w:bookmarkStart w:id="308" w:name="_Toc20504603"/>
      <w:r>
        <w:rPr>
          <w:lang w:eastAsia="zh-CN"/>
        </w:rPr>
        <w:t>7.3.1.3</w:t>
      </w:r>
      <w:r>
        <w:rPr>
          <w:lang w:eastAsia="zh-CN"/>
        </w:rPr>
        <w:tab/>
        <w:t>Notifications</w:t>
      </w:r>
      <w:bookmarkEnd w:id="308"/>
    </w:p>
    <w:p w:rsidR="004D67D2" w:rsidRDefault="004D67D2" w:rsidP="004D67D2">
      <w:pPr>
        <w:pStyle w:val="Heading5"/>
        <w:rPr>
          <w:lang w:eastAsia="zh-CN"/>
        </w:rPr>
      </w:pPr>
      <w:bookmarkStart w:id="309" w:name="_Toc20504604"/>
      <w:r>
        <w:rPr>
          <w:lang w:eastAsia="zh-CN"/>
        </w:rPr>
        <w:t>7.3.1.3.1</w:t>
      </w:r>
      <w:r>
        <w:rPr>
          <w:lang w:eastAsia="zh-CN"/>
        </w:rPr>
        <w:tab/>
        <w:t>General</w:t>
      </w:r>
      <w:bookmarkEnd w:id="309"/>
    </w:p>
    <w:p w:rsidR="004D67D2" w:rsidRPr="00384E92" w:rsidRDefault="004D67D2" w:rsidP="004D67D2">
      <w:pPr>
        <w:pStyle w:val="TH"/>
      </w:pPr>
      <w:r w:rsidRPr="00384E92">
        <w:t>Table</w:t>
      </w:r>
      <w:r>
        <w:t> 7.3.1.3.1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4D67D2"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8C18E3" w:rsidRDefault="004D67D2"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Default="004D67D2" w:rsidP="00616BB7">
            <w:pPr>
              <w:pStyle w:val="TAH"/>
            </w:pPr>
            <w:r>
              <w:t>Description</w:t>
            </w:r>
          </w:p>
          <w:p w:rsidR="004D67D2" w:rsidRPr="008C18E3" w:rsidRDefault="004D67D2" w:rsidP="00616BB7">
            <w:pPr>
              <w:pStyle w:val="TAH"/>
            </w:pPr>
            <w:r>
              <w:t>(service operation)</w:t>
            </w:r>
          </w:p>
        </w:tc>
      </w:tr>
      <w:tr w:rsidR="004D67D2" w:rsidRPr="00CD494F" w:rsidTr="00616BB7">
        <w:trPr>
          <w:jc w:val="center"/>
        </w:trPr>
        <w:tc>
          <w:tcPr>
            <w:tcW w:w="1028" w:type="pct"/>
            <w:tcBorders>
              <w:left w:val="single" w:sz="4" w:space="0" w:color="auto"/>
              <w:right w:val="single" w:sz="4" w:space="0" w:color="auto"/>
            </w:tcBorders>
            <w:vAlign w:val="center"/>
          </w:tcPr>
          <w:p w:rsidR="004D67D2" w:rsidRPr="0033441A" w:rsidRDefault="004D67D2" w:rsidP="00616BB7">
            <w:pPr>
              <w:pStyle w:val="TAL"/>
              <w:rPr>
                <w:lang w:val="en-US"/>
              </w:rPr>
            </w:pPr>
          </w:p>
        </w:tc>
        <w:tc>
          <w:tcPr>
            <w:tcW w:w="2548" w:type="pct"/>
            <w:tcBorders>
              <w:left w:val="single" w:sz="4" w:space="0" w:color="auto"/>
              <w:right w:val="single" w:sz="4" w:space="0" w:color="auto"/>
            </w:tcBorders>
            <w:vAlign w:val="center"/>
          </w:tcPr>
          <w:p w:rsidR="004D67D2" w:rsidRPr="00A801C6" w:rsidDel="005E0502" w:rsidRDefault="004D67D2"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4D67D2" w:rsidRPr="00904791" w:rsidRDefault="004D67D2"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4D67D2" w:rsidRPr="00CD494F" w:rsidRDefault="004D67D2" w:rsidP="00616BB7">
            <w:pPr>
              <w:pStyle w:val="TAL"/>
              <w:rPr>
                <w:lang w:val="en-US"/>
              </w:rPr>
            </w:pPr>
          </w:p>
        </w:tc>
      </w:tr>
    </w:tbl>
    <w:p w:rsidR="004D67D2" w:rsidRPr="00EB4E11" w:rsidRDefault="004D67D2" w:rsidP="004D67D2">
      <w:pPr>
        <w:rPr>
          <w:lang w:val="en-US" w:eastAsia="zh-CN"/>
        </w:rPr>
      </w:pPr>
    </w:p>
    <w:p w:rsidR="004D67D2" w:rsidRDefault="004D67D2" w:rsidP="004D67D2">
      <w:pPr>
        <w:pStyle w:val="Heading5"/>
        <w:rPr>
          <w:lang w:eastAsia="zh-CN"/>
        </w:rPr>
      </w:pPr>
      <w:bookmarkStart w:id="310" w:name="_Toc20504605"/>
      <w:r>
        <w:rPr>
          <w:lang w:eastAsia="zh-CN"/>
        </w:rPr>
        <w:t>7.3.1.3.2</w:t>
      </w:r>
      <w:r>
        <w:rPr>
          <w:lang w:eastAsia="zh-CN"/>
        </w:rPr>
        <w:tab/>
        <w:t>&lt;Notification name&gt;</w:t>
      </w:r>
      <w:bookmarkEnd w:id="310"/>
    </w:p>
    <w:p w:rsidR="004D67D2" w:rsidRDefault="004D67D2" w:rsidP="004D67D2">
      <w:pPr>
        <w:pStyle w:val="Heading6"/>
        <w:rPr>
          <w:lang w:eastAsia="zh-CN"/>
        </w:rPr>
      </w:pPr>
      <w:bookmarkStart w:id="311" w:name="_Toc20504606"/>
      <w:r>
        <w:rPr>
          <w:lang w:eastAsia="zh-CN"/>
        </w:rPr>
        <w:t>7.3.1.3.2.1</w:t>
      </w:r>
      <w:r>
        <w:rPr>
          <w:lang w:eastAsia="zh-CN"/>
        </w:rPr>
        <w:tab/>
        <w:t>Description</w:t>
      </w:r>
      <w:bookmarkEnd w:id="311"/>
    </w:p>
    <w:p w:rsidR="004D67D2" w:rsidRDefault="004D67D2" w:rsidP="004D67D2">
      <w:pPr>
        <w:pStyle w:val="Heading6"/>
        <w:rPr>
          <w:lang w:eastAsia="zh-CN"/>
        </w:rPr>
      </w:pPr>
      <w:bookmarkStart w:id="312" w:name="_Toc20504607"/>
      <w:r>
        <w:rPr>
          <w:lang w:eastAsia="zh-CN"/>
        </w:rPr>
        <w:t>7.3.1.3.2.2</w:t>
      </w:r>
      <w:r>
        <w:rPr>
          <w:lang w:eastAsia="zh-CN"/>
        </w:rPr>
        <w:tab/>
        <w:t>Notification definition</w:t>
      </w:r>
      <w:bookmarkEnd w:id="312"/>
    </w:p>
    <w:p w:rsidR="004D67D2" w:rsidRDefault="004D67D2" w:rsidP="004D67D2">
      <w:pPr>
        <w:rPr>
          <w:lang w:eastAsia="zh-CN"/>
        </w:rPr>
      </w:pPr>
      <w:r>
        <w:rPr>
          <w:lang w:eastAsia="zh-CN"/>
        </w:rPr>
        <w:t>Resource URI: &lt;Notification resource URI&gt;</w:t>
      </w:r>
    </w:p>
    <w:p w:rsidR="004D67D2" w:rsidRPr="00E73566" w:rsidRDefault="004D67D2" w:rsidP="004D67D2">
      <w:r w:rsidRPr="00E73566">
        <w:t>This method shall support the URI query parameters specified in table </w:t>
      </w:r>
      <w:r>
        <w:t>7.3.1.3.2.2</w:t>
      </w:r>
      <w:r w:rsidRPr="00E73566">
        <w:t>-1.</w:t>
      </w:r>
    </w:p>
    <w:p w:rsidR="004D67D2" w:rsidRPr="00E73566" w:rsidRDefault="004D67D2" w:rsidP="004D67D2">
      <w:pPr>
        <w:pStyle w:val="TH"/>
        <w:rPr>
          <w:rFonts w:cs="Arial"/>
        </w:rPr>
      </w:pPr>
      <w:r w:rsidRPr="00E73566">
        <w:lastRenderedPageBreak/>
        <w:t>Table </w:t>
      </w:r>
      <w:r>
        <w:t>7.3.1.3.2.2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4D67D2"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4D67D2" w:rsidRPr="00E73566" w:rsidRDefault="004D67D2"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4D67D2" w:rsidRPr="00E73566" w:rsidRDefault="004D67D2" w:rsidP="00616BB7">
            <w:pPr>
              <w:pStyle w:val="TAL"/>
            </w:pPr>
          </w:p>
        </w:tc>
      </w:tr>
    </w:tbl>
    <w:p w:rsidR="004D67D2" w:rsidRPr="00E73566" w:rsidRDefault="004D67D2" w:rsidP="004D67D2"/>
    <w:p w:rsidR="004D67D2" w:rsidRPr="00E73566" w:rsidRDefault="004D67D2" w:rsidP="004D67D2">
      <w:r w:rsidRPr="00E73566">
        <w:t>This method shall support the request data structures specified in table </w:t>
      </w:r>
      <w:r>
        <w:t>7.3.1.3.2.2</w:t>
      </w:r>
      <w:r w:rsidRPr="00E73566">
        <w:t>-2 and the response data structures and response codes specified in table </w:t>
      </w:r>
      <w:r>
        <w:t>7.3.1.3.2.2</w:t>
      </w:r>
      <w:r w:rsidRPr="00E73566">
        <w:t>-3.</w:t>
      </w:r>
    </w:p>
    <w:p w:rsidR="004D67D2" w:rsidRPr="00E73566" w:rsidRDefault="004D67D2" w:rsidP="004D67D2">
      <w:pPr>
        <w:pStyle w:val="TH"/>
      </w:pPr>
      <w:r w:rsidRPr="00E73566">
        <w:t>Table </w:t>
      </w:r>
      <w:r>
        <w:t>7.3.1.3.2.2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4D67D2"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7D2" w:rsidRPr="00E73566" w:rsidRDefault="004D67D2" w:rsidP="00616BB7">
            <w:pPr>
              <w:pStyle w:val="TAH"/>
            </w:pPr>
            <w:r w:rsidRPr="00E73566">
              <w:t>Description</w:t>
            </w:r>
          </w:p>
        </w:tc>
      </w:tr>
      <w:tr w:rsidR="004D67D2"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73566" w:rsidRDefault="004D67D2" w:rsidP="004D67D2"/>
    <w:p w:rsidR="004D67D2" w:rsidRPr="00E73566" w:rsidRDefault="004D67D2" w:rsidP="004D67D2">
      <w:pPr>
        <w:pStyle w:val="TH"/>
      </w:pPr>
      <w:r w:rsidRPr="00E73566">
        <w:t>Table </w:t>
      </w:r>
      <w:r>
        <w:t>7.3.1.3.2.2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4D67D2"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4D67D2" w:rsidRPr="00E73566" w:rsidRDefault="004D67D2" w:rsidP="00616BB7">
            <w:pPr>
              <w:pStyle w:val="TAH"/>
            </w:pPr>
            <w:r w:rsidRPr="00E73566">
              <w:t>Description</w:t>
            </w:r>
          </w:p>
        </w:tc>
      </w:tr>
      <w:tr w:rsidR="004D67D2"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4D67D2" w:rsidRPr="00E73566" w:rsidRDefault="004D67D2" w:rsidP="00616BB7">
            <w:pPr>
              <w:pStyle w:val="TAL"/>
            </w:pPr>
          </w:p>
        </w:tc>
      </w:tr>
    </w:tbl>
    <w:p w:rsidR="004D67D2" w:rsidRPr="00EB4E11" w:rsidRDefault="004D67D2" w:rsidP="004D67D2">
      <w:pPr>
        <w:rPr>
          <w:lang w:eastAsia="zh-CN"/>
        </w:rPr>
      </w:pPr>
    </w:p>
    <w:p w:rsidR="004D67D2" w:rsidRDefault="004D67D2" w:rsidP="004D67D2">
      <w:pPr>
        <w:pStyle w:val="Heading4"/>
        <w:rPr>
          <w:lang w:eastAsia="zh-CN"/>
        </w:rPr>
      </w:pPr>
      <w:bookmarkStart w:id="313" w:name="_Toc20504608"/>
      <w:r>
        <w:rPr>
          <w:lang w:eastAsia="zh-CN"/>
        </w:rPr>
        <w:t>7.3.1.4</w:t>
      </w:r>
      <w:r>
        <w:rPr>
          <w:lang w:eastAsia="zh-CN"/>
        </w:rPr>
        <w:tab/>
        <w:t>Data Model</w:t>
      </w:r>
      <w:bookmarkEnd w:id="313"/>
    </w:p>
    <w:p w:rsidR="004D67D2" w:rsidRDefault="004D67D2" w:rsidP="004D67D2">
      <w:pPr>
        <w:pStyle w:val="Heading5"/>
        <w:rPr>
          <w:lang w:eastAsia="zh-CN"/>
        </w:rPr>
      </w:pPr>
      <w:bookmarkStart w:id="314" w:name="_Toc20504609"/>
      <w:r>
        <w:rPr>
          <w:lang w:eastAsia="zh-CN"/>
        </w:rPr>
        <w:t>7.3.1.4.1</w:t>
      </w:r>
      <w:r>
        <w:rPr>
          <w:lang w:eastAsia="zh-CN"/>
        </w:rPr>
        <w:tab/>
        <w:t>General</w:t>
      </w:r>
      <w:bookmarkEnd w:id="314"/>
    </w:p>
    <w:p w:rsidR="004D67D2" w:rsidRDefault="004D67D2" w:rsidP="004D67D2">
      <w:pPr>
        <w:rPr>
          <w:lang w:eastAsia="zh-CN"/>
        </w:rPr>
      </w:pPr>
      <w:r>
        <w:rPr>
          <w:lang w:eastAsia="zh-CN"/>
        </w:rPr>
        <w:t>This subclause specifies the application data model supported by the API. Data types listed in subclause &lt;6.X related to SEAL design aspects for all APIs&gt; apply to this API</w:t>
      </w:r>
    </w:p>
    <w:p w:rsidR="004D67D2" w:rsidRDefault="004D67D2" w:rsidP="004D67D2">
      <w:r>
        <w:t xml:space="preserve">Table 7.3.1.4.1-1 specifies the data types defined </w:t>
      </w:r>
      <w:r w:rsidRPr="00FF31D1">
        <w:t xml:space="preserve">specifically </w:t>
      </w:r>
      <w:r>
        <w:t>for the SS_Obtain_User_Profile</w:t>
      </w:r>
      <w:r w:rsidRPr="00FF31D1">
        <w:t xml:space="preserve"> API</w:t>
      </w:r>
      <w:r>
        <w:t xml:space="preserve"> service.</w:t>
      </w:r>
    </w:p>
    <w:p w:rsidR="004D67D2" w:rsidRDefault="004D67D2" w:rsidP="004D67D2">
      <w:pPr>
        <w:pStyle w:val="TH"/>
      </w:pPr>
      <w:r>
        <w:t xml:space="preserve">Table 7.3.1.4.1-1: SS_Obtain_User_Profile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Default="004D67D2" w:rsidP="004D67D2"/>
    <w:p w:rsidR="004D67D2" w:rsidRDefault="004D67D2" w:rsidP="004D67D2">
      <w:r>
        <w:t xml:space="preserve">Table 7.3.1.4.1-2 specifies data types re-used by the SS_Obtain_User_Profile API service. </w:t>
      </w:r>
    </w:p>
    <w:p w:rsidR="004D67D2" w:rsidRDefault="004D67D2" w:rsidP="004D67D2">
      <w:pPr>
        <w:pStyle w:val="TH"/>
      </w:pPr>
      <w:r>
        <w:t>Table 7.3.1.4.1-2: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pPr>
            <w:r>
              <w:t>Applicability</w:t>
            </w:r>
          </w:p>
        </w:tc>
      </w:tr>
      <w:tr w:rsidR="004D67D2"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4D67D2" w:rsidRPr="00FF31D1" w:rsidRDefault="004D67D2"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86051F" w:rsidRDefault="004D67D2" w:rsidP="004D67D2">
      <w:pPr>
        <w:rPr>
          <w:lang w:eastAsia="zh-CN"/>
        </w:rPr>
      </w:pPr>
    </w:p>
    <w:p w:rsidR="004D67D2" w:rsidRDefault="004D67D2" w:rsidP="004D67D2">
      <w:pPr>
        <w:pStyle w:val="Heading5"/>
        <w:rPr>
          <w:lang w:eastAsia="zh-CN"/>
        </w:rPr>
      </w:pPr>
      <w:bookmarkStart w:id="315" w:name="_Toc20504610"/>
      <w:r>
        <w:rPr>
          <w:lang w:eastAsia="zh-CN"/>
        </w:rPr>
        <w:t>7.3.1.4.2</w:t>
      </w:r>
      <w:r>
        <w:rPr>
          <w:lang w:eastAsia="zh-CN"/>
        </w:rPr>
        <w:tab/>
        <w:t>Structured data types</w:t>
      </w:r>
      <w:bookmarkEnd w:id="315"/>
    </w:p>
    <w:p w:rsidR="004D67D2" w:rsidRDefault="004D67D2" w:rsidP="004D67D2">
      <w:pPr>
        <w:pStyle w:val="Heading6"/>
        <w:rPr>
          <w:lang w:eastAsia="zh-CN"/>
        </w:rPr>
      </w:pPr>
      <w:bookmarkStart w:id="316" w:name="_Toc20504611"/>
      <w:r>
        <w:rPr>
          <w:lang w:eastAsia="zh-CN"/>
        </w:rPr>
        <w:t>7.3.1.4.2.1</w:t>
      </w:r>
      <w:r>
        <w:rPr>
          <w:lang w:eastAsia="zh-CN"/>
        </w:rPr>
        <w:tab/>
        <w:t>Introduction</w:t>
      </w:r>
      <w:bookmarkEnd w:id="316"/>
    </w:p>
    <w:p w:rsidR="004D67D2" w:rsidRDefault="004D67D2" w:rsidP="004D67D2">
      <w:pPr>
        <w:pStyle w:val="Heading6"/>
        <w:rPr>
          <w:lang w:eastAsia="zh-CN"/>
        </w:rPr>
      </w:pPr>
      <w:bookmarkStart w:id="317" w:name="_Toc20504612"/>
      <w:r>
        <w:rPr>
          <w:lang w:eastAsia="zh-CN"/>
        </w:rPr>
        <w:t>7.3.1.4.2.2</w:t>
      </w:r>
      <w:r>
        <w:rPr>
          <w:lang w:eastAsia="zh-CN"/>
        </w:rPr>
        <w:tab/>
        <w:t>Type: &lt;Data type name&gt;</w:t>
      </w:r>
      <w:bookmarkEnd w:id="317"/>
    </w:p>
    <w:p w:rsidR="004D67D2" w:rsidRDefault="004D67D2" w:rsidP="004D67D2">
      <w:pPr>
        <w:pStyle w:val="TH"/>
      </w:pPr>
      <w:r>
        <w:rPr>
          <w:noProof/>
        </w:rPr>
        <w:t>Table 7.3.1.4.2.2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D67D2" w:rsidRDefault="004D67D2" w:rsidP="00616BB7">
            <w:pPr>
              <w:pStyle w:val="TAH"/>
              <w:rPr>
                <w:rFonts w:cs="Arial"/>
                <w:szCs w:val="18"/>
              </w:rPr>
            </w:pPr>
            <w:r>
              <w:t>Applicability</w:t>
            </w:r>
          </w:p>
        </w:tc>
      </w:tr>
      <w:tr w:rsidR="004D67D2"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4D67D2" w:rsidRDefault="004D67D2"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4D67D2" w:rsidRDefault="004D67D2" w:rsidP="00616BB7">
            <w:pPr>
              <w:pStyle w:val="TAL"/>
              <w:rPr>
                <w:rFonts w:cs="Arial"/>
                <w:szCs w:val="18"/>
              </w:rPr>
            </w:pPr>
          </w:p>
        </w:tc>
      </w:tr>
    </w:tbl>
    <w:p w:rsidR="004D67D2" w:rsidRPr="00490087" w:rsidRDefault="004D67D2" w:rsidP="004D67D2">
      <w:pPr>
        <w:rPr>
          <w:lang w:eastAsia="zh-CN"/>
        </w:rPr>
      </w:pPr>
    </w:p>
    <w:p w:rsidR="004D67D2" w:rsidRDefault="004D67D2" w:rsidP="004D67D2">
      <w:pPr>
        <w:pStyle w:val="Heading5"/>
        <w:rPr>
          <w:lang w:eastAsia="zh-CN"/>
        </w:rPr>
      </w:pPr>
      <w:bookmarkStart w:id="318" w:name="_Toc20504613"/>
      <w:r>
        <w:rPr>
          <w:lang w:eastAsia="zh-CN"/>
        </w:rPr>
        <w:lastRenderedPageBreak/>
        <w:t>7.3.1.4.3</w:t>
      </w:r>
      <w:r>
        <w:rPr>
          <w:lang w:eastAsia="zh-CN"/>
        </w:rPr>
        <w:tab/>
        <w:t>Simple data types and enumerations</w:t>
      </w:r>
      <w:bookmarkEnd w:id="318"/>
    </w:p>
    <w:p w:rsidR="004D67D2" w:rsidRPr="008146AF" w:rsidRDefault="004D67D2" w:rsidP="004D67D2">
      <w:pPr>
        <w:pStyle w:val="Heading4"/>
        <w:rPr>
          <w:lang w:eastAsia="zh-CN"/>
        </w:rPr>
      </w:pPr>
      <w:bookmarkStart w:id="319" w:name="_Toc20504614"/>
      <w:r>
        <w:rPr>
          <w:lang w:eastAsia="zh-CN"/>
        </w:rPr>
        <w:t>7.3.1.5</w:t>
      </w:r>
      <w:r>
        <w:rPr>
          <w:lang w:eastAsia="zh-CN"/>
        </w:rPr>
        <w:tab/>
        <w:t>Error Handling</w:t>
      </w:r>
      <w:bookmarkEnd w:id="319"/>
    </w:p>
    <w:p w:rsidR="004D67D2" w:rsidRPr="00EB4E11" w:rsidRDefault="004D67D2" w:rsidP="004D67D2">
      <w:pPr>
        <w:pStyle w:val="Heading4"/>
        <w:rPr>
          <w:lang w:eastAsia="zh-CN"/>
        </w:rPr>
      </w:pPr>
      <w:bookmarkStart w:id="320" w:name="_Toc20504615"/>
      <w:r>
        <w:rPr>
          <w:lang w:eastAsia="zh-CN"/>
        </w:rPr>
        <w:t>7.3.1.6</w:t>
      </w:r>
      <w:r>
        <w:rPr>
          <w:lang w:eastAsia="zh-CN"/>
        </w:rPr>
        <w:tab/>
        <w:t>Feature negotiation</w:t>
      </w:r>
      <w:bookmarkEnd w:id="320"/>
    </w:p>
    <w:p w:rsidR="004D67D2" w:rsidRDefault="004D67D2" w:rsidP="004D67D2">
      <w:pPr>
        <w:pStyle w:val="TH"/>
        <w:rPr>
          <w:rFonts w:eastAsia="Batang"/>
        </w:rPr>
      </w:pPr>
      <w:r>
        <w:rPr>
          <w:rFonts w:eastAsia="Batang"/>
        </w:rPr>
        <w:t>Table 7.3.1.6-1: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4D67D2" w:rsidRDefault="004D67D2" w:rsidP="00616BB7">
            <w:pPr>
              <w:keepNext/>
              <w:keepLines/>
              <w:spacing w:after="0"/>
              <w:jc w:val="center"/>
              <w:rPr>
                <w:rFonts w:ascii="Arial" w:eastAsia="Batang" w:hAnsi="Arial"/>
                <w:b/>
                <w:sz w:val="18"/>
              </w:rPr>
            </w:pPr>
            <w:r>
              <w:rPr>
                <w:rFonts w:ascii="Arial" w:eastAsia="Batang" w:hAnsi="Arial"/>
                <w:b/>
                <w:sz w:val="18"/>
              </w:rPr>
              <w:t>Description</w:t>
            </w:r>
          </w:p>
        </w:tc>
      </w:tr>
      <w:tr w:rsidR="004D67D2"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D67D2" w:rsidRDefault="004D67D2" w:rsidP="00616BB7">
            <w:pPr>
              <w:keepNext/>
              <w:keepLines/>
              <w:spacing w:after="0"/>
              <w:rPr>
                <w:rFonts w:ascii="Arial" w:eastAsia="Batang" w:hAnsi="Arial" w:cs="Arial"/>
                <w:sz w:val="18"/>
                <w:szCs w:val="18"/>
              </w:rPr>
            </w:pPr>
          </w:p>
        </w:tc>
      </w:tr>
    </w:tbl>
    <w:p w:rsidR="004D67D2" w:rsidRPr="004D67D2" w:rsidRDefault="004D67D2" w:rsidP="004D67D2">
      <w:pPr>
        <w:rPr>
          <w:lang w:eastAsia="zh-CN"/>
        </w:rPr>
      </w:pPr>
    </w:p>
    <w:p w:rsidR="00D01DFC" w:rsidRDefault="00D01DFC" w:rsidP="00D01DFC">
      <w:pPr>
        <w:pStyle w:val="Heading3"/>
        <w:rPr>
          <w:lang w:eastAsia="zh-CN"/>
        </w:rPr>
      </w:pPr>
      <w:bookmarkStart w:id="321" w:name="_Toc20504616"/>
      <w:r>
        <w:rPr>
          <w:lang w:eastAsia="zh-CN"/>
        </w:rPr>
        <w:t>7.3.2</w:t>
      </w:r>
      <w:r>
        <w:rPr>
          <w:lang w:eastAsia="zh-CN"/>
        </w:rPr>
        <w:tab/>
        <w:t>SS_Obtain_Updated_User_Profile API</w:t>
      </w:r>
      <w:bookmarkEnd w:id="321"/>
    </w:p>
    <w:p w:rsidR="007043D9" w:rsidRDefault="007043D9" w:rsidP="007043D9">
      <w:pPr>
        <w:pStyle w:val="Heading4"/>
        <w:rPr>
          <w:lang w:eastAsia="zh-CN"/>
        </w:rPr>
      </w:pPr>
      <w:bookmarkStart w:id="322" w:name="_Toc20504617"/>
      <w:r>
        <w:rPr>
          <w:lang w:eastAsia="zh-CN"/>
        </w:rPr>
        <w:t>7.3.2.1</w:t>
      </w:r>
      <w:r>
        <w:rPr>
          <w:lang w:eastAsia="zh-CN"/>
        </w:rPr>
        <w:tab/>
        <w:t>API URI</w:t>
      </w:r>
      <w:bookmarkEnd w:id="322"/>
    </w:p>
    <w:p w:rsidR="007043D9" w:rsidRDefault="007043D9" w:rsidP="007043D9">
      <w:pPr>
        <w:pStyle w:val="Heading4"/>
        <w:rPr>
          <w:lang w:eastAsia="zh-CN"/>
        </w:rPr>
      </w:pPr>
      <w:bookmarkStart w:id="323" w:name="_Toc20504618"/>
      <w:r>
        <w:rPr>
          <w:lang w:eastAsia="zh-CN"/>
        </w:rPr>
        <w:t>7.3.2.2</w:t>
      </w:r>
      <w:r>
        <w:rPr>
          <w:lang w:eastAsia="zh-CN"/>
        </w:rPr>
        <w:tab/>
        <w:t>Resources</w:t>
      </w:r>
      <w:bookmarkEnd w:id="323"/>
    </w:p>
    <w:p w:rsidR="007043D9" w:rsidRDefault="007043D9" w:rsidP="007043D9">
      <w:pPr>
        <w:pStyle w:val="Heading5"/>
        <w:rPr>
          <w:lang w:eastAsia="zh-CN"/>
        </w:rPr>
      </w:pPr>
      <w:bookmarkStart w:id="324" w:name="_Toc20504619"/>
      <w:r>
        <w:rPr>
          <w:lang w:eastAsia="zh-CN"/>
        </w:rPr>
        <w:t>7.3.2.2.1</w:t>
      </w:r>
      <w:r>
        <w:rPr>
          <w:lang w:eastAsia="zh-CN"/>
        </w:rPr>
        <w:tab/>
        <w:t>Overview</w:t>
      </w:r>
      <w:bookmarkEnd w:id="324"/>
    </w:p>
    <w:p w:rsidR="007043D9" w:rsidRDefault="007043D9" w:rsidP="007043D9">
      <w:pPr>
        <w:pStyle w:val="TH"/>
      </w:pPr>
      <w:r w:rsidRPr="00E73566">
        <w:object w:dxaOrig="5352" w:dyaOrig="2556">
          <v:shape id="_x0000_i1035" type="#_x0000_t75" style="width:267.45pt;height:127.9pt" o:ole="">
            <v:imagedata r:id="rId11" o:title=""/>
          </v:shape>
          <o:OLEObject Type="Embed" ProgID="Visio.Drawing.11" ShapeID="_x0000_i1035" DrawAspect="Content" ObjectID="_1631117432" r:id="rId20"/>
        </w:object>
      </w:r>
    </w:p>
    <w:p w:rsidR="007043D9" w:rsidRDefault="007043D9" w:rsidP="007043D9">
      <w:pPr>
        <w:pStyle w:val="TF"/>
      </w:pPr>
      <w:r>
        <w:t>Figure 7.3.2.2.1-1: Resource URI structure of the SS_Obtain_Updated_User_Profile API</w:t>
      </w:r>
    </w:p>
    <w:p w:rsidR="007043D9" w:rsidRDefault="007043D9" w:rsidP="007043D9">
      <w:r>
        <w:t>Table 7.3.2.2.1-1 provides an overview of the resources and applicable HTTP methods.</w:t>
      </w:r>
    </w:p>
    <w:p w:rsidR="007043D9" w:rsidRDefault="007043D9" w:rsidP="007043D9">
      <w:pPr>
        <w:pStyle w:val="TH"/>
      </w:pPr>
      <w:r>
        <w:t>Table 7.3.2.2.1-1: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7043D9"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170884" w:rsidRDefault="007043D9" w:rsidP="00616BB7">
            <w:pPr>
              <w:pStyle w:val="TAH"/>
            </w:pPr>
            <w:r w:rsidRPr="00170884">
              <w:t>Description</w:t>
            </w:r>
          </w:p>
        </w:tc>
      </w:tr>
      <w:tr w:rsidR="007043D9" w:rsidRPr="00FF31D1" w:rsidTr="00616BB7">
        <w:trPr>
          <w:jc w:val="center"/>
        </w:trPr>
        <w:tc>
          <w:tcPr>
            <w:tcW w:w="0" w:type="auto"/>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1585" w:type="pct"/>
            <w:tcBorders>
              <w:top w:val="single" w:sz="4" w:space="0" w:color="auto"/>
              <w:left w:val="single" w:sz="4" w:space="0" w:color="auto"/>
              <w:right w:val="single" w:sz="4" w:space="0" w:color="auto"/>
            </w:tcBorders>
          </w:tcPr>
          <w:p w:rsidR="007043D9" w:rsidRPr="00FF31D1" w:rsidRDefault="007043D9"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rFonts w:eastAsia="SimSun"/>
              </w:rPr>
            </w:pPr>
          </w:p>
        </w:tc>
      </w:tr>
    </w:tbl>
    <w:p w:rsidR="007043D9" w:rsidRPr="00EF2A9E" w:rsidRDefault="007043D9" w:rsidP="007043D9">
      <w:pPr>
        <w:rPr>
          <w:lang w:eastAsia="zh-CN"/>
        </w:rPr>
      </w:pPr>
    </w:p>
    <w:p w:rsidR="007043D9" w:rsidRDefault="007043D9" w:rsidP="007043D9">
      <w:pPr>
        <w:pStyle w:val="Heading5"/>
        <w:rPr>
          <w:lang w:eastAsia="zh-CN"/>
        </w:rPr>
      </w:pPr>
      <w:bookmarkStart w:id="325" w:name="_Toc20504620"/>
      <w:r>
        <w:rPr>
          <w:lang w:eastAsia="zh-CN"/>
        </w:rPr>
        <w:lastRenderedPageBreak/>
        <w:t>7.3.2.2.2</w:t>
      </w:r>
      <w:r>
        <w:rPr>
          <w:lang w:eastAsia="zh-CN"/>
        </w:rPr>
        <w:tab/>
        <w:t>Resource: &lt;Resource name&gt;</w:t>
      </w:r>
      <w:bookmarkEnd w:id="325"/>
    </w:p>
    <w:p w:rsidR="007043D9" w:rsidRPr="00C14CE6" w:rsidRDefault="007043D9" w:rsidP="007043D9">
      <w:pPr>
        <w:pStyle w:val="Heading6"/>
        <w:rPr>
          <w:lang w:eastAsia="zh-CN"/>
        </w:rPr>
      </w:pPr>
      <w:bookmarkStart w:id="326" w:name="_Toc20504621"/>
      <w:r>
        <w:rPr>
          <w:lang w:eastAsia="zh-CN"/>
        </w:rPr>
        <w:t>7.3.2.2.2.1</w:t>
      </w:r>
      <w:r>
        <w:rPr>
          <w:lang w:eastAsia="zh-CN"/>
        </w:rPr>
        <w:tab/>
        <w:t>Description</w:t>
      </w:r>
      <w:bookmarkEnd w:id="326"/>
    </w:p>
    <w:p w:rsidR="007043D9" w:rsidRDefault="007043D9" w:rsidP="007043D9">
      <w:pPr>
        <w:pStyle w:val="Heading6"/>
        <w:rPr>
          <w:lang w:eastAsia="zh-CN"/>
        </w:rPr>
      </w:pPr>
      <w:bookmarkStart w:id="327" w:name="_Toc20504622"/>
      <w:r>
        <w:rPr>
          <w:lang w:eastAsia="zh-CN"/>
        </w:rPr>
        <w:t>7.3.2.2.2.2</w:t>
      </w:r>
      <w:r>
        <w:rPr>
          <w:lang w:eastAsia="zh-CN"/>
        </w:rPr>
        <w:tab/>
        <w:t>Resource Definition</w:t>
      </w:r>
      <w:bookmarkEnd w:id="327"/>
    </w:p>
    <w:p w:rsidR="007043D9" w:rsidRDefault="007043D9" w:rsidP="007043D9">
      <w:pPr>
        <w:pStyle w:val="Heading6"/>
        <w:rPr>
          <w:lang w:eastAsia="zh-CN"/>
        </w:rPr>
      </w:pPr>
      <w:bookmarkStart w:id="328" w:name="_Toc20504623"/>
      <w:r>
        <w:rPr>
          <w:lang w:eastAsia="zh-CN"/>
        </w:rPr>
        <w:t>7.3.2.2.2.3</w:t>
      </w:r>
      <w:r>
        <w:rPr>
          <w:lang w:eastAsia="zh-CN"/>
        </w:rPr>
        <w:tab/>
        <w:t>Resource Standard Methods</w:t>
      </w:r>
      <w:bookmarkEnd w:id="328"/>
    </w:p>
    <w:p w:rsidR="007043D9" w:rsidRDefault="007043D9" w:rsidP="007043D9">
      <w:pPr>
        <w:pStyle w:val="Heading7"/>
        <w:rPr>
          <w:lang w:eastAsia="zh-CN"/>
        </w:rPr>
      </w:pPr>
      <w:bookmarkStart w:id="329" w:name="_Toc20504624"/>
      <w:r>
        <w:rPr>
          <w:lang w:eastAsia="zh-CN"/>
        </w:rPr>
        <w:t>7.3.2.2.2.3.1</w:t>
      </w:r>
      <w:r>
        <w:rPr>
          <w:lang w:eastAsia="zh-CN"/>
        </w:rPr>
        <w:tab/>
        <w:t>&lt;Method Name&gt;</w:t>
      </w:r>
      <w:bookmarkEnd w:id="329"/>
    </w:p>
    <w:p w:rsidR="007043D9" w:rsidRPr="00384E92" w:rsidRDefault="007043D9" w:rsidP="007043D9">
      <w:pPr>
        <w:pStyle w:val="TH"/>
        <w:rPr>
          <w:rFonts w:cs="Arial"/>
        </w:rPr>
      </w:pPr>
      <w:r>
        <w:t>Table 7.3.2.2.2.3.1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7043D9"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7043D9" w:rsidRDefault="007043D9"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7043D9" w:rsidRDefault="007043D9"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7043D9" w:rsidRPr="000C4B53" w:rsidRDefault="007043D9" w:rsidP="00616BB7">
            <w:pPr>
              <w:pStyle w:val="TAL"/>
            </w:pPr>
          </w:p>
        </w:tc>
      </w:tr>
    </w:tbl>
    <w:p w:rsidR="007043D9" w:rsidRDefault="007043D9" w:rsidP="007043D9"/>
    <w:p w:rsidR="007043D9" w:rsidRPr="00384E92" w:rsidRDefault="007043D9" w:rsidP="007043D9">
      <w:r>
        <w:t>This method shall support the request data structures specified in table 7.3.2.2.2.3.1-2 and the response data structures and response codes specified in table 7.3.2.2.2.3.1-3.</w:t>
      </w:r>
    </w:p>
    <w:p w:rsidR="007043D9" w:rsidRPr="001769FF" w:rsidRDefault="007043D9" w:rsidP="007043D9">
      <w:pPr>
        <w:pStyle w:val="TH"/>
      </w:pPr>
      <w:r>
        <w:t>Table 7.3.2.2.2.3.1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7043D9"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7043D9" w:rsidRPr="00A54937" w:rsidRDefault="007043D9" w:rsidP="00616BB7">
            <w:pPr>
              <w:pStyle w:val="TAH"/>
            </w:pPr>
            <w:r w:rsidRPr="00A54937">
              <w:t>Description</w:t>
            </w:r>
          </w:p>
        </w:tc>
      </w:tr>
      <w:tr w:rsidR="007043D9"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7043D9" w:rsidRPr="00A54937" w:rsidRDefault="007043D9"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7043D9" w:rsidRPr="00A54937" w:rsidRDefault="007043D9" w:rsidP="00616BB7">
            <w:pPr>
              <w:pStyle w:val="TAL"/>
            </w:pPr>
          </w:p>
        </w:tc>
      </w:tr>
    </w:tbl>
    <w:p w:rsidR="007043D9" w:rsidRDefault="007043D9" w:rsidP="007043D9"/>
    <w:p w:rsidR="007043D9" w:rsidRPr="001769FF" w:rsidRDefault="007043D9" w:rsidP="007043D9">
      <w:pPr>
        <w:pStyle w:val="TH"/>
      </w:pPr>
      <w:r>
        <w:t>Table 7.3.2.2.2.3.1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7043D9"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Response</w:t>
            </w:r>
          </w:p>
          <w:p w:rsidR="007043D9" w:rsidRPr="00A54937" w:rsidRDefault="007043D9"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7043D9" w:rsidRPr="00A54937" w:rsidRDefault="007043D9" w:rsidP="00616BB7">
            <w:pPr>
              <w:pStyle w:val="TAH"/>
            </w:pPr>
            <w:r w:rsidRPr="00A54937">
              <w:t>Description</w:t>
            </w:r>
          </w:p>
        </w:tc>
      </w:tr>
      <w:tr w:rsidR="007043D9"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7043D9" w:rsidRPr="00A54937" w:rsidRDefault="007043D9"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7043D9" w:rsidRPr="00A54937" w:rsidRDefault="007043D9" w:rsidP="00616BB7">
            <w:pPr>
              <w:pStyle w:val="TAL"/>
            </w:pPr>
          </w:p>
        </w:tc>
      </w:tr>
    </w:tbl>
    <w:p w:rsidR="007043D9" w:rsidRPr="00C14CE6" w:rsidRDefault="007043D9" w:rsidP="007043D9">
      <w:pPr>
        <w:rPr>
          <w:lang w:eastAsia="zh-CN"/>
        </w:rPr>
      </w:pPr>
    </w:p>
    <w:p w:rsidR="007043D9" w:rsidRPr="00EF2A9E" w:rsidRDefault="007043D9" w:rsidP="007043D9">
      <w:pPr>
        <w:pStyle w:val="Heading6"/>
        <w:rPr>
          <w:lang w:eastAsia="zh-CN"/>
        </w:rPr>
      </w:pPr>
      <w:bookmarkStart w:id="330" w:name="_Toc20504625"/>
      <w:r>
        <w:rPr>
          <w:lang w:eastAsia="zh-CN"/>
        </w:rPr>
        <w:t>7.3.2.2.2.4</w:t>
      </w:r>
      <w:r>
        <w:rPr>
          <w:lang w:eastAsia="zh-CN"/>
        </w:rPr>
        <w:tab/>
      </w:r>
      <w:r>
        <w:rPr>
          <w:lang w:eastAsia="zh-CN"/>
        </w:rPr>
        <w:tab/>
        <w:t>Resource Custom Operations</w:t>
      </w:r>
      <w:bookmarkEnd w:id="330"/>
      <w:r>
        <w:rPr>
          <w:lang w:eastAsia="zh-CN"/>
        </w:rPr>
        <w:tab/>
      </w:r>
    </w:p>
    <w:p w:rsidR="007043D9" w:rsidRDefault="007043D9" w:rsidP="007043D9">
      <w:pPr>
        <w:pStyle w:val="Heading4"/>
        <w:rPr>
          <w:lang w:eastAsia="zh-CN"/>
        </w:rPr>
      </w:pPr>
      <w:bookmarkStart w:id="331" w:name="_Toc20504626"/>
      <w:r>
        <w:rPr>
          <w:lang w:eastAsia="zh-CN"/>
        </w:rPr>
        <w:t>7.3.2.3</w:t>
      </w:r>
      <w:r>
        <w:rPr>
          <w:lang w:eastAsia="zh-CN"/>
        </w:rPr>
        <w:tab/>
        <w:t>Notifications</w:t>
      </w:r>
      <w:bookmarkEnd w:id="331"/>
    </w:p>
    <w:p w:rsidR="007043D9" w:rsidRDefault="007043D9" w:rsidP="007043D9">
      <w:pPr>
        <w:pStyle w:val="Heading5"/>
        <w:rPr>
          <w:lang w:eastAsia="zh-CN"/>
        </w:rPr>
      </w:pPr>
      <w:bookmarkStart w:id="332" w:name="_Toc20504627"/>
      <w:r>
        <w:rPr>
          <w:lang w:eastAsia="zh-CN"/>
        </w:rPr>
        <w:t>7.3.2.3.1</w:t>
      </w:r>
      <w:r>
        <w:rPr>
          <w:lang w:eastAsia="zh-CN"/>
        </w:rPr>
        <w:tab/>
        <w:t>General</w:t>
      </w:r>
      <w:bookmarkEnd w:id="332"/>
    </w:p>
    <w:p w:rsidR="007043D9" w:rsidRPr="00384E92" w:rsidRDefault="007043D9" w:rsidP="007043D9">
      <w:pPr>
        <w:pStyle w:val="TH"/>
      </w:pPr>
      <w:r w:rsidRPr="00384E92">
        <w:t>Table</w:t>
      </w:r>
      <w:r>
        <w:t> 7.3.2.3.1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7043D9"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8C18E3" w:rsidRDefault="007043D9"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Default="007043D9" w:rsidP="00616BB7">
            <w:pPr>
              <w:pStyle w:val="TAH"/>
            </w:pPr>
            <w:r>
              <w:t>Description</w:t>
            </w:r>
          </w:p>
          <w:p w:rsidR="007043D9" w:rsidRPr="008C18E3" w:rsidRDefault="007043D9" w:rsidP="00616BB7">
            <w:pPr>
              <w:pStyle w:val="TAH"/>
            </w:pPr>
            <w:r>
              <w:t>(service operation)</w:t>
            </w:r>
          </w:p>
        </w:tc>
      </w:tr>
      <w:tr w:rsidR="007043D9" w:rsidRPr="00CD494F" w:rsidTr="00616BB7">
        <w:trPr>
          <w:jc w:val="center"/>
        </w:trPr>
        <w:tc>
          <w:tcPr>
            <w:tcW w:w="1028" w:type="pct"/>
            <w:tcBorders>
              <w:left w:val="single" w:sz="4" w:space="0" w:color="auto"/>
              <w:right w:val="single" w:sz="4" w:space="0" w:color="auto"/>
            </w:tcBorders>
            <w:vAlign w:val="center"/>
          </w:tcPr>
          <w:p w:rsidR="007043D9" w:rsidRPr="0033441A" w:rsidRDefault="007043D9" w:rsidP="00616BB7">
            <w:pPr>
              <w:pStyle w:val="TAL"/>
              <w:rPr>
                <w:lang w:val="en-US"/>
              </w:rPr>
            </w:pPr>
          </w:p>
        </w:tc>
        <w:tc>
          <w:tcPr>
            <w:tcW w:w="2548" w:type="pct"/>
            <w:tcBorders>
              <w:left w:val="single" w:sz="4" w:space="0" w:color="auto"/>
              <w:right w:val="single" w:sz="4" w:space="0" w:color="auto"/>
            </w:tcBorders>
            <w:vAlign w:val="center"/>
          </w:tcPr>
          <w:p w:rsidR="007043D9" w:rsidRPr="00A801C6" w:rsidDel="005E0502" w:rsidRDefault="007043D9"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7043D9" w:rsidRPr="00904791" w:rsidRDefault="007043D9"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7043D9" w:rsidRPr="00CD494F" w:rsidRDefault="007043D9" w:rsidP="00616BB7">
            <w:pPr>
              <w:pStyle w:val="TAL"/>
              <w:rPr>
                <w:lang w:val="en-US"/>
              </w:rPr>
            </w:pPr>
          </w:p>
        </w:tc>
      </w:tr>
    </w:tbl>
    <w:p w:rsidR="007043D9" w:rsidRPr="00EB4E11" w:rsidRDefault="007043D9" w:rsidP="007043D9">
      <w:pPr>
        <w:rPr>
          <w:lang w:val="en-US" w:eastAsia="zh-CN"/>
        </w:rPr>
      </w:pPr>
    </w:p>
    <w:p w:rsidR="007043D9" w:rsidRDefault="007043D9" w:rsidP="007043D9">
      <w:pPr>
        <w:pStyle w:val="Heading5"/>
        <w:rPr>
          <w:lang w:eastAsia="zh-CN"/>
        </w:rPr>
      </w:pPr>
      <w:bookmarkStart w:id="333" w:name="_Toc20504628"/>
      <w:r>
        <w:rPr>
          <w:lang w:eastAsia="zh-CN"/>
        </w:rPr>
        <w:t>7.3.2.3.2</w:t>
      </w:r>
      <w:r>
        <w:rPr>
          <w:lang w:eastAsia="zh-CN"/>
        </w:rPr>
        <w:tab/>
        <w:t>&lt;Notification name&gt;</w:t>
      </w:r>
      <w:bookmarkEnd w:id="333"/>
    </w:p>
    <w:p w:rsidR="007043D9" w:rsidRDefault="007043D9" w:rsidP="007043D9">
      <w:pPr>
        <w:pStyle w:val="Heading6"/>
        <w:rPr>
          <w:lang w:eastAsia="zh-CN"/>
        </w:rPr>
      </w:pPr>
      <w:bookmarkStart w:id="334" w:name="_Toc20504629"/>
      <w:r>
        <w:rPr>
          <w:lang w:eastAsia="zh-CN"/>
        </w:rPr>
        <w:t>7.3.2.3.2.1</w:t>
      </w:r>
      <w:r>
        <w:rPr>
          <w:lang w:eastAsia="zh-CN"/>
        </w:rPr>
        <w:tab/>
        <w:t>Description</w:t>
      </w:r>
      <w:bookmarkEnd w:id="334"/>
    </w:p>
    <w:p w:rsidR="007043D9" w:rsidRDefault="007043D9" w:rsidP="007043D9">
      <w:pPr>
        <w:pStyle w:val="Heading6"/>
        <w:rPr>
          <w:lang w:eastAsia="zh-CN"/>
        </w:rPr>
      </w:pPr>
      <w:bookmarkStart w:id="335" w:name="_Toc20504630"/>
      <w:r>
        <w:rPr>
          <w:lang w:eastAsia="zh-CN"/>
        </w:rPr>
        <w:t>7.3.2.3.2.2</w:t>
      </w:r>
      <w:r>
        <w:rPr>
          <w:lang w:eastAsia="zh-CN"/>
        </w:rPr>
        <w:tab/>
        <w:t>Notification definition</w:t>
      </w:r>
      <w:bookmarkEnd w:id="335"/>
    </w:p>
    <w:p w:rsidR="007043D9" w:rsidRDefault="007043D9" w:rsidP="007043D9">
      <w:pPr>
        <w:rPr>
          <w:lang w:eastAsia="zh-CN"/>
        </w:rPr>
      </w:pPr>
      <w:r>
        <w:rPr>
          <w:lang w:eastAsia="zh-CN"/>
        </w:rPr>
        <w:t>Resource URI: &lt;Notification resource URI&gt;</w:t>
      </w:r>
    </w:p>
    <w:p w:rsidR="007043D9" w:rsidRPr="00E73566" w:rsidRDefault="007043D9" w:rsidP="007043D9">
      <w:r w:rsidRPr="00E73566">
        <w:t>This method shall support the URI query parameters specified in table </w:t>
      </w:r>
      <w:r>
        <w:t>7.3.2.3.2.2</w:t>
      </w:r>
      <w:r w:rsidRPr="00E73566">
        <w:t>-1.</w:t>
      </w:r>
    </w:p>
    <w:p w:rsidR="007043D9" w:rsidRPr="00E73566" w:rsidRDefault="007043D9" w:rsidP="007043D9">
      <w:pPr>
        <w:pStyle w:val="TH"/>
        <w:rPr>
          <w:rFonts w:cs="Arial"/>
        </w:rPr>
      </w:pPr>
      <w:r w:rsidRPr="00E73566">
        <w:lastRenderedPageBreak/>
        <w:t>Table </w:t>
      </w:r>
      <w:r>
        <w:t>7.3.2.3.2.2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043D9"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043D9" w:rsidRPr="00E73566" w:rsidRDefault="007043D9"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7043D9" w:rsidRPr="00E73566" w:rsidRDefault="007043D9" w:rsidP="00616BB7">
            <w:pPr>
              <w:pStyle w:val="TAL"/>
            </w:pPr>
          </w:p>
        </w:tc>
      </w:tr>
    </w:tbl>
    <w:p w:rsidR="007043D9" w:rsidRPr="00E73566" w:rsidRDefault="007043D9" w:rsidP="007043D9"/>
    <w:p w:rsidR="007043D9" w:rsidRPr="00E73566" w:rsidRDefault="007043D9" w:rsidP="007043D9">
      <w:r w:rsidRPr="00E73566">
        <w:t>This method shall support the request data structures specified in table </w:t>
      </w:r>
      <w:r>
        <w:t>7.3.2.3.2.2</w:t>
      </w:r>
      <w:r w:rsidRPr="00E73566">
        <w:t>-2 and the response data structures and response codes specified in table </w:t>
      </w:r>
      <w:r>
        <w:t>7.3.2.3.2.2</w:t>
      </w:r>
      <w:r w:rsidRPr="00E73566">
        <w:t>-3.</w:t>
      </w:r>
    </w:p>
    <w:p w:rsidR="007043D9" w:rsidRPr="00E73566" w:rsidRDefault="007043D9" w:rsidP="007043D9">
      <w:pPr>
        <w:pStyle w:val="TH"/>
      </w:pPr>
      <w:r w:rsidRPr="00E73566">
        <w:t>Table </w:t>
      </w:r>
      <w:r>
        <w:t>7.3.2.3.2.2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7043D9"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043D9" w:rsidRPr="00E73566" w:rsidRDefault="007043D9" w:rsidP="00616BB7">
            <w:pPr>
              <w:pStyle w:val="TAH"/>
            </w:pPr>
            <w:r w:rsidRPr="00E73566">
              <w:t>Description</w:t>
            </w:r>
          </w:p>
        </w:tc>
      </w:tr>
      <w:tr w:rsidR="007043D9"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73566" w:rsidRDefault="007043D9" w:rsidP="007043D9"/>
    <w:p w:rsidR="007043D9" w:rsidRPr="00E73566" w:rsidRDefault="007043D9" w:rsidP="007043D9">
      <w:pPr>
        <w:pStyle w:val="TH"/>
      </w:pPr>
      <w:r w:rsidRPr="00E73566">
        <w:t>Table </w:t>
      </w:r>
      <w:r>
        <w:t>7.3.2.3.2.2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7043D9"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7043D9" w:rsidRPr="00E73566" w:rsidRDefault="007043D9" w:rsidP="00616BB7">
            <w:pPr>
              <w:pStyle w:val="TAH"/>
            </w:pPr>
            <w:r w:rsidRPr="00E73566">
              <w:t>Description</w:t>
            </w:r>
          </w:p>
        </w:tc>
      </w:tr>
      <w:tr w:rsidR="007043D9"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7043D9" w:rsidRPr="00E73566" w:rsidRDefault="007043D9" w:rsidP="00616BB7">
            <w:pPr>
              <w:pStyle w:val="TAL"/>
            </w:pPr>
          </w:p>
        </w:tc>
      </w:tr>
    </w:tbl>
    <w:p w:rsidR="007043D9" w:rsidRPr="00EB4E11" w:rsidRDefault="007043D9" w:rsidP="007043D9">
      <w:pPr>
        <w:rPr>
          <w:lang w:eastAsia="zh-CN"/>
        </w:rPr>
      </w:pPr>
    </w:p>
    <w:p w:rsidR="007043D9" w:rsidRDefault="007043D9" w:rsidP="007043D9">
      <w:pPr>
        <w:pStyle w:val="Heading4"/>
        <w:rPr>
          <w:lang w:eastAsia="zh-CN"/>
        </w:rPr>
      </w:pPr>
      <w:bookmarkStart w:id="336" w:name="_Toc20504631"/>
      <w:r>
        <w:rPr>
          <w:lang w:eastAsia="zh-CN"/>
        </w:rPr>
        <w:t>7.3.2.4</w:t>
      </w:r>
      <w:r>
        <w:rPr>
          <w:lang w:eastAsia="zh-CN"/>
        </w:rPr>
        <w:tab/>
        <w:t>Data Model</w:t>
      </w:r>
      <w:bookmarkEnd w:id="336"/>
    </w:p>
    <w:p w:rsidR="007043D9" w:rsidRDefault="007043D9" w:rsidP="007043D9">
      <w:pPr>
        <w:pStyle w:val="Heading5"/>
        <w:rPr>
          <w:lang w:eastAsia="zh-CN"/>
        </w:rPr>
      </w:pPr>
      <w:bookmarkStart w:id="337" w:name="_Toc20504632"/>
      <w:r>
        <w:rPr>
          <w:lang w:eastAsia="zh-CN"/>
        </w:rPr>
        <w:t>7.3.2.4.1</w:t>
      </w:r>
      <w:r>
        <w:rPr>
          <w:lang w:eastAsia="zh-CN"/>
        </w:rPr>
        <w:tab/>
        <w:t>General</w:t>
      </w:r>
      <w:bookmarkEnd w:id="337"/>
    </w:p>
    <w:p w:rsidR="007043D9" w:rsidRDefault="007043D9" w:rsidP="007043D9">
      <w:pPr>
        <w:rPr>
          <w:lang w:eastAsia="zh-CN"/>
        </w:rPr>
      </w:pPr>
      <w:r>
        <w:rPr>
          <w:lang w:eastAsia="zh-CN"/>
        </w:rPr>
        <w:t>This subclause specifies the application data model supported by the API. Data types listed in subclause &lt;6.X related to SEAL design aspects for all APIs&gt; apply to this API</w:t>
      </w:r>
    </w:p>
    <w:p w:rsidR="007043D9" w:rsidRDefault="007043D9" w:rsidP="007043D9">
      <w:r>
        <w:t xml:space="preserve">Table 7.3.2.4.1-1 specifies the data types defined </w:t>
      </w:r>
      <w:r w:rsidRPr="00FF31D1">
        <w:t xml:space="preserve">specifically </w:t>
      </w:r>
      <w:r>
        <w:t>for the SS_Obtain_Updated_User_Profile</w:t>
      </w:r>
      <w:r w:rsidRPr="00FF31D1">
        <w:t xml:space="preserve"> API</w:t>
      </w:r>
      <w:r>
        <w:t xml:space="preserve"> service.</w:t>
      </w:r>
    </w:p>
    <w:p w:rsidR="007043D9" w:rsidRDefault="007043D9" w:rsidP="007043D9">
      <w:pPr>
        <w:pStyle w:val="TH"/>
      </w:pPr>
      <w:r>
        <w:t xml:space="preserve">Table 7.3.2.4.1-1: SS_Obtain_Updated_User_Profile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Default="007043D9" w:rsidP="007043D9"/>
    <w:p w:rsidR="007043D9" w:rsidRDefault="007043D9" w:rsidP="007043D9">
      <w:r>
        <w:t xml:space="preserve">Table 7.3.2.4.1-2 specifies data types re-used by the SS_Obtain_Updated_User_Profile API service. </w:t>
      </w:r>
    </w:p>
    <w:p w:rsidR="007043D9" w:rsidRDefault="007043D9" w:rsidP="007043D9">
      <w:pPr>
        <w:pStyle w:val="TH"/>
      </w:pPr>
      <w:r>
        <w:t>Table 7.3.2.4.1-2: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pPr>
            <w:r>
              <w:t>Applicability</w:t>
            </w:r>
          </w:p>
        </w:tc>
      </w:tr>
      <w:tr w:rsidR="007043D9"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7043D9" w:rsidRPr="00FF31D1" w:rsidRDefault="007043D9"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86051F" w:rsidRDefault="007043D9" w:rsidP="007043D9">
      <w:pPr>
        <w:rPr>
          <w:lang w:eastAsia="zh-CN"/>
        </w:rPr>
      </w:pPr>
    </w:p>
    <w:p w:rsidR="007043D9" w:rsidRDefault="007043D9" w:rsidP="007043D9">
      <w:pPr>
        <w:pStyle w:val="Heading5"/>
        <w:rPr>
          <w:lang w:eastAsia="zh-CN"/>
        </w:rPr>
      </w:pPr>
      <w:bookmarkStart w:id="338" w:name="_Toc20504633"/>
      <w:r>
        <w:rPr>
          <w:lang w:eastAsia="zh-CN"/>
        </w:rPr>
        <w:t>7.3.2.4.2</w:t>
      </w:r>
      <w:r>
        <w:rPr>
          <w:lang w:eastAsia="zh-CN"/>
        </w:rPr>
        <w:tab/>
        <w:t>Structured data types</w:t>
      </w:r>
      <w:bookmarkEnd w:id="338"/>
    </w:p>
    <w:p w:rsidR="007043D9" w:rsidRDefault="007043D9" w:rsidP="007043D9">
      <w:pPr>
        <w:pStyle w:val="Heading6"/>
        <w:rPr>
          <w:lang w:eastAsia="zh-CN"/>
        </w:rPr>
      </w:pPr>
      <w:bookmarkStart w:id="339" w:name="_Toc20504634"/>
      <w:r>
        <w:rPr>
          <w:lang w:eastAsia="zh-CN"/>
        </w:rPr>
        <w:t>7.3.2.4.2.1</w:t>
      </w:r>
      <w:r>
        <w:rPr>
          <w:lang w:eastAsia="zh-CN"/>
        </w:rPr>
        <w:tab/>
        <w:t>Introduction</w:t>
      </w:r>
      <w:bookmarkEnd w:id="339"/>
    </w:p>
    <w:p w:rsidR="007043D9" w:rsidRDefault="007043D9" w:rsidP="007043D9">
      <w:pPr>
        <w:pStyle w:val="Heading6"/>
        <w:rPr>
          <w:lang w:eastAsia="zh-CN"/>
        </w:rPr>
      </w:pPr>
      <w:bookmarkStart w:id="340" w:name="_Toc20504635"/>
      <w:r>
        <w:rPr>
          <w:lang w:eastAsia="zh-CN"/>
        </w:rPr>
        <w:t>7.3.2.4.2.2</w:t>
      </w:r>
      <w:r>
        <w:rPr>
          <w:lang w:eastAsia="zh-CN"/>
        </w:rPr>
        <w:tab/>
        <w:t>Type: &lt;Data type name&gt;</w:t>
      </w:r>
      <w:bookmarkEnd w:id="340"/>
    </w:p>
    <w:p w:rsidR="007043D9" w:rsidRDefault="007043D9" w:rsidP="007043D9">
      <w:pPr>
        <w:pStyle w:val="TH"/>
      </w:pPr>
      <w:r>
        <w:rPr>
          <w:noProof/>
        </w:rPr>
        <w:t>Table 7.3.2.4.2.2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043D9" w:rsidRDefault="007043D9" w:rsidP="00616BB7">
            <w:pPr>
              <w:pStyle w:val="TAH"/>
              <w:rPr>
                <w:rFonts w:cs="Arial"/>
                <w:szCs w:val="18"/>
              </w:rPr>
            </w:pPr>
            <w:r>
              <w:t>Applicability</w:t>
            </w:r>
          </w:p>
        </w:tc>
      </w:tr>
      <w:tr w:rsidR="007043D9"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7043D9" w:rsidRDefault="007043D9"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7043D9" w:rsidRDefault="007043D9" w:rsidP="00616BB7">
            <w:pPr>
              <w:pStyle w:val="TAL"/>
              <w:rPr>
                <w:rFonts w:cs="Arial"/>
                <w:szCs w:val="18"/>
              </w:rPr>
            </w:pPr>
          </w:p>
        </w:tc>
      </w:tr>
    </w:tbl>
    <w:p w:rsidR="007043D9" w:rsidRPr="00490087" w:rsidRDefault="007043D9" w:rsidP="007043D9">
      <w:pPr>
        <w:rPr>
          <w:lang w:eastAsia="zh-CN"/>
        </w:rPr>
      </w:pPr>
    </w:p>
    <w:p w:rsidR="007043D9" w:rsidRDefault="007043D9" w:rsidP="007043D9">
      <w:pPr>
        <w:pStyle w:val="Heading5"/>
        <w:rPr>
          <w:lang w:eastAsia="zh-CN"/>
        </w:rPr>
      </w:pPr>
      <w:bookmarkStart w:id="341" w:name="_Toc20504636"/>
      <w:r>
        <w:rPr>
          <w:lang w:eastAsia="zh-CN"/>
        </w:rPr>
        <w:lastRenderedPageBreak/>
        <w:t>7.3.2.4.3</w:t>
      </w:r>
      <w:r>
        <w:rPr>
          <w:lang w:eastAsia="zh-CN"/>
        </w:rPr>
        <w:tab/>
        <w:t>Simple data types and enumerations</w:t>
      </w:r>
      <w:bookmarkEnd w:id="341"/>
    </w:p>
    <w:p w:rsidR="007043D9" w:rsidRPr="008146AF" w:rsidRDefault="007043D9" w:rsidP="007043D9">
      <w:pPr>
        <w:pStyle w:val="Heading4"/>
        <w:rPr>
          <w:lang w:eastAsia="zh-CN"/>
        </w:rPr>
      </w:pPr>
      <w:bookmarkStart w:id="342" w:name="_Toc20504637"/>
      <w:r>
        <w:rPr>
          <w:lang w:eastAsia="zh-CN"/>
        </w:rPr>
        <w:t>7.3.2.5</w:t>
      </w:r>
      <w:r>
        <w:rPr>
          <w:lang w:eastAsia="zh-CN"/>
        </w:rPr>
        <w:tab/>
        <w:t>Error Handling</w:t>
      </w:r>
      <w:bookmarkEnd w:id="342"/>
    </w:p>
    <w:p w:rsidR="007043D9" w:rsidRPr="00EB4E11" w:rsidRDefault="007043D9" w:rsidP="007043D9">
      <w:pPr>
        <w:pStyle w:val="Heading4"/>
        <w:rPr>
          <w:lang w:eastAsia="zh-CN"/>
        </w:rPr>
      </w:pPr>
      <w:bookmarkStart w:id="343" w:name="_Toc20504638"/>
      <w:r>
        <w:rPr>
          <w:lang w:eastAsia="zh-CN"/>
        </w:rPr>
        <w:t>7.3.2.6</w:t>
      </w:r>
      <w:r>
        <w:rPr>
          <w:lang w:eastAsia="zh-CN"/>
        </w:rPr>
        <w:tab/>
        <w:t>Feature negotiation</w:t>
      </w:r>
      <w:bookmarkEnd w:id="343"/>
    </w:p>
    <w:p w:rsidR="007043D9" w:rsidRDefault="007043D9" w:rsidP="007043D9">
      <w:pPr>
        <w:pStyle w:val="TH"/>
        <w:rPr>
          <w:rFonts w:eastAsia="Batang"/>
        </w:rPr>
      </w:pPr>
      <w:r>
        <w:rPr>
          <w:rFonts w:eastAsia="Batang"/>
        </w:rPr>
        <w:t>Table 7.3.2.6-1: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043D9" w:rsidRDefault="007043D9" w:rsidP="00616BB7">
            <w:pPr>
              <w:keepNext/>
              <w:keepLines/>
              <w:spacing w:after="0"/>
              <w:jc w:val="center"/>
              <w:rPr>
                <w:rFonts w:ascii="Arial" w:eastAsia="Batang" w:hAnsi="Arial"/>
                <w:b/>
                <w:sz w:val="18"/>
              </w:rPr>
            </w:pPr>
            <w:r>
              <w:rPr>
                <w:rFonts w:ascii="Arial" w:eastAsia="Batang" w:hAnsi="Arial"/>
                <w:b/>
                <w:sz w:val="18"/>
              </w:rPr>
              <w:t>Description</w:t>
            </w:r>
          </w:p>
        </w:tc>
      </w:tr>
      <w:tr w:rsidR="007043D9"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7043D9" w:rsidRDefault="007043D9" w:rsidP="00616BB7">
            <w:pPr>
              <w:keepNext/>
              <w:keepLines/>
              <w:spacing w:after="0"/>
              <w:rPr>
                <w:rFonts w:ascii="Arial" w:eastAsia="Batang" w:hAnsi="Arial" w:cs="Arial"/>
                <w:sz w:val="18"/>
                <w:szCs w:val="18"/>
              </w:rPr>
            </w:pPr>
          </w:p>
        </w:tc>
      </w:tr>
    </w:tbl>
    <w:p w:rsidR="007043D9" w:rsidRPr="007043D9" w:rsidRDefault="007043D9" w:rsidP="007043D9">
      <w:pPr>
        <w:rPr>
          <w:lang w:eastAsia="zh-CN"/>
        </w:rPr>
      </w:pPr>
    </w:p>
    <w:p w:rsidR="00687C0B" w:rsidRDefault="00687C0B" w:rsidP="00687C0B">
      <w:pPr>
        <w:pStyle w:val="Heading2"/>
        <w:rPr>
          <w:lang w:eastAsia="zh-CN"/>
        </w:rPr>
      </w:pPr>
      <w:bookmarkStart w:id="344" w:name="_Toc20504639"/>
      <w:r>
        <w:rPr>
          <w:lang w:eastAsia="zh-CN"/>
        </w:rPr>
        <w:t>7.4</w:t>
      </w:r>
      <w:r>
        <w:rPr>
          <w:lang w:eastAsia="zh-CN"/>
        </w:rPr>
        <w:tab/>
        <w:t>Network resource management APIs</w:t>
      </w:r>
      <w:bookmarkEnd w:id="344"/>
    </w:p>
    <w:p w:rsidR="00D01DFC" w:rsidRDefault="00D01DFC" w:rsidP="00D01DFC">
      <w:pPr>
        <w:pStyle w:val="Heading3"/>
        <w:rPr>
          <w:lang w:eastAsia="zh-CN"/>
        </w:rPr>
      </w:pPr>
      <w:bookmarkStart w:id="345" w:name="_Toc20504640"/>
      <w:r>
        <w:rPr>
          <w:lang w:eastAsia="zh-CN"/>
        </w:rPr>
        <w:t>7.4.1</w:t>
      </w:r>
      <w:r>
        <w:rPr>
          <w:lang w:eastAsia="zh-CN"/>
        </w:rPr>
        <w:tab/>
        <w:t>SS_Network_Resource_Adaptation API</w:t>
      </w:r>
      <w:bookmarkEnd w:id="345"/>
    </w:p>
    <w:p w:rsidR="00EC7A64" w:rsidRDefault="00EC7A64" w:rsidP="00EC7A64">
      <w:pPr>
        <w:pStyle w:val="Heading4"/>
        <w:rPr>
          <w:lang w:eastAsia="zh-CN"/>
        </w:rPr>
      </w:pPr>
      <w:bookmarkStart w:id="346" w:name="_Toc20504641"/>
      <w:r>
        <w:rPr>
          <w:lang w:eastAsia="zh-CN"/>
        </w:rPr>
        <w:t>7.4.1.1</w:t>
      </w:r>
      <w:r>
        <w:rPr>
          <w:lang w:eastAsia="zh-CN"/>
        </w:rPr>
        <w:tab/>
        <w:t>API URI</w:t>
      </w:r>
      <w:bookmarkEnd w:id="346"/>
    </w:p>
    <w:p w:rsidR="00EC7A64" w:rsidRDefault="00EC7A64" w:rsidP="00EC7A64">
      <w:pPr>
        <w:pStyle w:val="Heading4"/>
        <w:rPr>
          <w:lang w:eastAsia="zh-CN"/>
        </w:rPr>
      </w:pPr>
      <w:bookmarkStart w:id="347" w:name="_Toc20504642"/>
      <w:r>
        <w:rPr>
          <w:lang w:eastAsia="zh-CN"/>
        </w:rPr>
        <w:t>7.4.1.2</w:t>
      </w:r>
      <w:r>
        <w:rPr>
          <w:lang w:eastAsia="zh-CN"/>
        </w:rPr>
        <w:tab/>
        <w:t>Resources</w:t>
      </w:r>
      <w:bookmarkEnd w:id="347"/>
    </w:p>
    <w:p w:rsidR="00EC7A64" w:rsidRDefault="00EC7A64" w:rsidP="00EC7A64">
      <w:pPr>
        <w:pStyle w:val="Heading5"/>
        <w:rPr>
          <w:lang w:eastAsia="zh-CN"/>
        </w:rPr>
      </w:pPr>
      <w:bookmarkStart w:id="348" w:name="_Toc20504643"/>
      <w:r>
        <w:rPr>
          <w:lang w:eastAsia="zh-CN"/>
        </w:rPr>
        <w:t>7.4.1.2.1</w:t>
      </w:r>
      <w:r>
        <w:rPr>
          <w:lang w:eastAsia="zh-CN"/>
        </w:rPr>
        <w:tab/>
        <w:t>Overview</w:t>
      </w:r>
      <w:bookmarkEnd w:id="348"/>
    </w:p>
    <w:p w:rsidR="00EC7A64" w:rsidRDefault="00EC7A64" w:rsidP="00EC7A64">
      <w:pPr>
        <w:pStyle w:val="TH"/>
      </w:pPr>
      <w:r w:rsidRPr="00E73566">
        <w:object w:dxaOrig="5352" w:dyaOrig="2556">
          <v:shape id="_x0000_i1036" type="#_x0000_t75" style="width:267.45pt;height:127.9pt" o:ole="">
            <v:imagedata r:id="rId11" o:title=""/>
          </v:shape>
          <o:OLEObject Type="Embed" ProgID="Visio.Drawing.11" ShapeID="_x0000_i1036" DrawAspect="Content" ObjectID="_1631117433" r:id="rId21"/>
        </w:object>
      </w:r>
    </w:p>
    <w:p w:rsidR="00EC7A64" w:rsidRDefault="00EC7A64" w:rsidP="00EC7A64">
      <w:pPr>
        <w:pStyle w:val="TF"/>
      </w:pPr>
      <w:r>
        <w:t>Figure 7.4.1.2.1-1: Resource URI structure of the SS_Network_Resource_Adaptation API</w:t>
      </w:r>
    </w:p>
    <w:p w:rsidR="00EC7A64" w:rsidRDefault="00EC7A64" w:rsidP="00EC7A64">
      <w:r>
        <w:t>Table 7.4.1.2.1-1 provides an overview of the resources and applicable HTTP methods.</w:t>
      </w:r>
    </w:p>
    <w:p w:rsidR="00EC7A64" w:rsidRDefault="00EC7A64" w:rsidP="00EC7A64">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C7A64" w:rsidRPr="00170884" w:rsidTr="00616BB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170884" w:rsidRDefault="00EC7A64" w:rsidP="00616BB7">
            <w:pPr>
              <w:pStyle w:val="TAH"/>
            </w:pPr>
            <w:r w:rsidRPr="00170884">
              <w:t>Description</w:t>
            </w:r>
          </w:p>
        </w:tc>
      </w:tr>
      <w:tr w:rsidR="00EC7A64" w:rsidRPr="00FF31D1" w:rsidTr="00616BB7">
        <w:trPr>
          <w:jc w:val="center"/>
        </w:trPr>
        <w:tc>
          <w:tcPr>
            <w:tcW w:w="0" w:type="auto"/>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1585" w:type="pct"/>
            <w:tcBorders>
              <w:top w:val="single" w:sz="4" w:space="0" w:color="auto"/>
              <w:left w:val="single" w:sz="4" w:space="0" w:color="auto"/>
              <w:right w:val="single" w:sz="4" w:space="0" w:color="auto"/>
            </w:tcBorders>
          </w:tcPr>
          <w:p w:rsidR="00EC7A64" w:rsidRPr="00FF31D1" w:rsidRDefault="00EC7A64" w:rsidP="00616BB7">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rFonts w:eastAsia="SimSun"/>
              </w:rPr>
            </w:pPr>
          </w:p>
        </w:tc>
      </w:tr>
    </w:tbl>
    <w:p w:rsidR="00EC7A64" w:rsidRPr="00EF2A9E" w:rsidRDefault="00EC7A64" w:rsidP="00EC7A64">
      <w:pPr>
        <w:rPr>
          <w:lang w:eastAsia="zh-CN"/>
        </w:rPr>
      </w:pPr>
    </w:p>
    <w:p w:rsidR="00EC7A64" w:rsidRDefault="00EC7A64" w:rsidP="00EC7A64">
      <w:pPr>
        <w:pStyle w:val="Heading5"/>
        <w:rPr>
          <w:lang w:eastAsia="zh-CN"/>
        </w:rPr>
      </w:pPr>
      <w:bookmarkStart w:id="349" w:name="_Toc20504644"/>
      <w:r>
        <w:rPr>
          <w:lang w:eastAsia="zh-CN"/>
        </w:rPr>
        <w:lastRenderedPageBreak/>
        <w:t>7.4.1.2.2</w:t>
      </w:r>
      <w:r>
        <w:rPr>
          <w:lang w:eastAsia="zh-CN"/>
        </w:rPr>
        <w:tab/>
        <w:t>Resource: &lt;Resource name&gt;</w:t>
      </w:r>
      <w:bookmarkEnd w:id="349"/>
    </w:p>
    <w:p w:rsidR="00EC7A64" w:rsidRPr="00C14CE6" w:rsidRDefault="00EC7A64" w:rsidP="00EC7A64">
      <w:pPr>
        <w:pStyle w:val="Heading6"/>
        <w:rPr>
          <w:lang w:eastAsia="zh-CN"/>
        </w:rPr>
      </w:pPr>
      <w:bookmarkStart w:id="350" w:name="_Toc20504645"/>
      <w:r>
        <w:rPr>
          <w:lang w:eastAsia="zh-CN"/>
        </w:rPr>
        <w:t>7.4.1.2.2.1</w:t>
      </w:r>
      <w:r>
        <w:rPr>
          <w:lang w:eastAsia="zh-CN"/>
        </w:rPr>
        <w:tab/>
        <w:t>Description</w:t>
      </w:r>
      <w:bookmarkEnd w:id="350"/>
    </w:p>
    <w:p w:rsidR="00EC7A64" w:rsidRDefault="00EC7A64" w:rsidP="00EC7A64">
      <w:pPr>
        <w:pStyle w:val="Heading6"/>
        <w:rPr>
          <w:lang w:eastAsia="zh-CN"/>
        </w:rPr>
      </w:pPr>
      <w:bookmarkStart w:id="351" w:name="_Toc20504646"/>
      <w:r>
        <w:rPr>
          <w:lang w:eastAsia="zh-CN"/>
        </w:rPr>
        <w:t>7.4.1.2.2.2</w:t>
      </w:r>
      <w:r>
        <w:rPr>
          <w:lang w:eastAsia="zh-CN"/>
        </w:rPr>
        <w:tab/>
        <w:t>Resource Definition</w:t>
      </w:r>
      <w:bookmarkEnd w:id="351"/>
    </w:p>
    <w:p w:rsidR="00EC7A64" w:rsidRDefault="00EC7A64" w:rsidP="00EC7A64">
      <w:pPr>
        <w:pStyle w:val="Heading6"/>
        <w:rPr>
          <w:lang w:eastAsia="zh-CN"/>
        </w:rPr>
      </w:pPr>
      <w:bookmarkStart w:id="352" w:name="_Toc20504647"/>
      <w:r>
        <w:rPr>
          <w:lang w:eastAsia="zh-CN"/>
        </w:rPr>
        <w:t>7.4.1.2.2.3</w:t>
      </w:r>
      <w:r>
        <w:rPr>
          <w:lang w:eastAsia="zh-CN"/>
        </w:rPr>
        <w:tab/>
        <w:t>Resource Standard Methods</w:t>
      </w:r>
      <w:bookmarkEnd w:id="352"/>
    </w:p>
    <w:p w:rsidR="00EC7A64" w:rsidRDefault="00EC7A64" w:rsidP="00EC7A64">
      <w:pPr>
        <w:pStyle w:val="Heading7"/>
        <w:rPr>
          <w:lang w:eastAsia="zh-CN"/>
        </w:rPr>
      </w:pPr>
      <w:bookmarkStart w:id="353" w:name="_Toc20504648"/>
      <w:r>
        <w:rPr>
          <w:lang w:eastAsia="zh-CN"/>
        </w:rPr>
        <w:t>7.4.1.2.2.3.1</w:t>
      </w:r>
      <w:r>
        <w:rPr>
          <w:lang w:eastAsia="zh-CN"/>
        </w:rPr>
        <w:tab/>
        <w:t>&lt;Method Name&gt;</w:t>
      </w:r>
      <w:bookmarkEnd w:id="353"/>
    </w:p>
    <w:p w:rsidR="00EC7A64" w:rsidRPr="00384E92" w:rsidRDefault="00EC7A64" w:rsidP="00EC7A64">
      <w:pPr>
        <w:pStyle w:val="TH"/>
        <w:rPr>
          <w:rFonts w:cs="Arial"/>
        </w:rPr>
      </w:pPr>
      <w:r>
        <w:t>Table 7.4.1.2.2.3.1</w:t>
      </w:r>
      <w:r w:rsidRPr="00384E92">
        <w:t xml:space="preserve">-1: URI query parameters supported by the </w:t>
      </w:r>
      <w:r>
        <w:t xml:space="preserve">&lt;Method Name&gt;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EC7A64" w:rsidRPr="00A54937" w:rsidTr="00616BB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EC7A64" w:rsidRDefault="00EC7A64" w:rsidP="00616BB7">
            <w:pPr>
              <w:pStyle w:val="TAL"/>
            </w:pPr>
          </w:p>
        </w:tc>
        <w:tc>
          <w:tcPr>
            <w:tcW w:w="947"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09"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C"/>
            </w:pPr>
          </w:p>
        </w:tc>
        <w:tc>
          <w:tcPr>
            <w:tcW w:w="608" w:type="pct"/>
            <w:tcBorders>
              <w:top w:val="single" w:sz="4" w:space="0" w:color="auto"/>
              <w:left w:val="single" w:sz="6" w:space="0" w:color="000000"/>
              <w:bottom w:val="single" w:sz="4" w:space="0" w:color="auto"/>
              <w:right w:val="single" w:sz="6" w:space="0" w:color="000000"/>
            </w:tcBorders>
          </w:tcPr>
          <w:p w:rsidR="00EC7A64" w:rsidRDefault="00EC7A64" w:rsidP="00616BB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EC7A64" w:rsidRPr="000C4B53" w:rsidRDefault="00EC7A64" w:rsidP="00616BB7">
            <w:pPr>
              <w:pStyle w:val="TAL"/>
            </w:pPr>
          </w:p>
        </w:tc>
      </w:tr>
    </w:tbl>
    <w:p w:rsidR="00EC7A64" w:rsidRDefault="00EC7A64" w:rsidP="00EC7A64"/>
    <w:p w:rsidR="00EC7A64" w:rsidRPr="00384E92" w:rsidRDefault="00EC7A64" w:rsidP="00EC7A64">
      <w:r>
        <w:t>This method shall support the request data structures specified in table 7.4.1.2.2.3.1-2 and the response data structures and response codes specified in table 7.4.1.2.2.3.1-3.</w:t>
      </w:r>
    </w:p>
    <w:p w:rsidR="00EC7A64" w:rsidRPr="001769FF" w:rsidRDefault="00EC7A64" w:rsidP="00EC7A64">
      <w:pPr>
        <w:pStyle w:val="TH"/>
      </w:pPr>
      <w:r>
        <w:t>Table 7.4.1.2.2.3.1</w:t>
      </w:r>
      <w:r w:rsidRPr="001769FF">
        <w:t xml:space="preserve">-2: Data structures supported by the </w:t>
      </w:r>
      <w:r>
        <w:t xml:space="preserve">&lt;Method Name&gt;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C7A64" w:rsidRPr="00A54937" w:rsidTr="00616BB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C7A64" w:rsidRPr="00A54937" w:rsidRDefault="00EC7A64" w:rsidP="00616BB7">
            <w:pPr>
              <w:pStyle w:val="TAH"/>
            </w:pPr>
            <w:r w:rsidRPr="00A54937">
              <w:t>Description</w:t>
            </w:r>
          </w:p>
        </w:tc>
      </w:tr>
      <w:tr w:rsidR="00EC7A64" w:rsidRPr="00A54937" w:rsidTr="00616BB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c>
          <w:tcPr>
            <w:tcW w:w="960"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C"/>
            </w:pPr>
          </w:p>
        </w:tc>
        <w:tc>
          <w:tcPr>
            <w:tcW w:w="3331" w:type="dxa"/>
            <w:tcBorders>
              <w:top w:val="single" w:sz="4" w:space="0" w:color="auto"/>
              <w:left w:val="single" w:sz="6" w:space="0" w:color="000000"/>
              <w:bottom w:val="single" w:sz="6" w:space="0" w:color="000000"/>
              <w:right w:val="single" w:sz="6" w:space="0" w:color="000000"/>
            </w:tcBorders>
          </w:tcPr>
          <w:p w:rsidR="00EC7A64" w:rsidRPr="00A54937" w:rsidRDefault="00EC7A64" w:rsidP="00616BB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C7A64" w:rsidRPr="00A54937" w:rsidRDefault="00EC7A64" w:rsidP="00616BB7">
            <w:pPr>
              <w:pStyle w:val="TAL"/>
            </w:pPr>
          </w:p>
        </w:tc>
      </w:tr>
    </w:tbl>
    <w:p w:rsidR="00EC7A64" w:rsidRDefault="00EC7A64" w:rsidP="00EC7A64"/>
    <w:p w:rsidR="00EC7A64" w:rsidRPr="001769FF" w:rsidRDefault="00EC7A64" w:rsidP="00EC7A64">
      <w:pPr>
        <w:pStyle w:val="TH"/>
      </w:pPr>
      <w:r>
        <w:t>Table 7.4.1.2.2.3.1</w:t>
      </w:r>
      <w:r w:rsidRPr="001769FF">
        <w:t>-</w:t>
      </w:r>
      <w:r>
        <w:t>3</w:t>
      </w:r>
      <w:r w:rsidRPr="001769FF">
        <w:t>: Data structures</w:t>
      </w:r>
      <w:r>
        <w:t xml:space="preserve"> supported by the &lt;Method Name&gt;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C7A64" w:rsidRPr="00A54937"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Response</w:t>
            </w:r>
          </w:p>
          <w:p w:rsidR="00EC7A64" w:rsidRPr="00A54937" w:rsidRDefault="00EC7A64" w:rsidP="00616BB7">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C7A64" w:rsidRPr="00A54937" w:rsidRDefault="00EC7A64" w:rsidP="00616BB7">
            <w:pPr>
              <w:pStyle w:val="TAH"/>
            </w:pPr>
            <w:r w:rsidRPr="00A54937">
              <w:t>Description</w:t>
            </w:r>
          </w:p>
        </w:tc>
      </w:tr>
      <w:tr w:rsidR="00EC7A64" w:rsidRPr="00A54937" w:rsidTr="00616BB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c>
          <w:tcPr>
            <w:tcW w:w="499"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C"/>
            </w:pPr>
          </w:p>
        </w:tc>
        <w:tc>
          <w:tcPr>
            <w:tcW w:w="738"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967" w:type="pct"/>
            <w:tcBorders>
              <w:top w:val="single" w:sz="4" w:space="0" w:color="auto"/>
              <w:left w:val="single" w:sz="6" w:space="0" w:color="000000"/>
              <w:bottom w:val="single" w:sz="4" w:space="0" w:color="auto"/>
              <w:right w:val="single" w:sz="6" w:space="0" w:color="000000"/>
            </w:tcBorders>
          </w:tcPr>
          <w:p w:rsidR="00EC7A64" w:rsidRPr="00A54937" w:rsidRDefault="00EC7A64" w:rsidP="00616BB7">
            <w:pPr>
              <w:pStyle w:val="TAL"/>
            </w:pP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C7A64" w:rsidRPr="00A54937" w:rsidRDefault="00EC7A64" w:rsidP="00616BB7">
            <w:pPr>
              <w:pStyle w:val="TAL"/>
            </w:pPr>
          </w:p>
        </w:tc>
      </w:tr>
    </w:tbl>
    <w:p w:rsidR="00EC7A64" w:rsidRPr="00C14CE6" w:rsidRDefault="00EC7A64" w:rsidP="00EC7A64">
      <w:pPr>
        <w:rPr>
          <w:lang w:eastAsia="zh-CN"/>
        </w:rPr>
      </w:pPr>
    </w:p>
    <w:p w:rsidR="00EC7A64" w:rsidRPr="00EF2A9E" w:rsidRDefault="00EC7A64" w:rsidP="00EC7A64">
      <w:pPr>
        <w:pStyle w:val="Heading6"/>
        <w:rPr>
          <w:lang w:eastAsia="zh-CN"/>
        </w:rPr>
      </w:pPr>
      <w:bookmarkStart w:id="354" w:name="_Toc20504649"/>
      <w:r>
        <w:rPr>
          <w:lang w:eastAsia="zh-CN"/>
        </w:rPr>
        <w:t>7.4.1.2.2.4</w:t>
      </w:r>
      <w:r>
        <w:rPr>
          <w:lang w:eastAsia="zh-CN"/>
        </w:rPr>
        <w:tab/>
      </w:r>
      <w:r>
        <w:rPr>
          <w:lang w:eastAsia="zh-CN"/>
        </w:rPr>
        <w:tab/>
        <w:t>Resource Custom Operations</w:t>
      </w:r>
      <w:bookmarkEnd w:id="354"/>
      <w:r>
        <w:rPr>
          <w:lang w:eastAsia="zh-CN"/>
        </w:rPr>
        <w:tab/>
      </w:r>
    </w:p>
    <w:p w:rsidR="00EC7A64" w:rsidRDefault="00EC7A64" w:rsidP="00EC7A64">
      <w:pPr>
        <w:pStyle w:val="Heading4"/>
        <w:rPr>
          <w:lang w:eastAsia="zh-CN"/>
        </w:rPr>
      </w:pPr>
      <w:bookmarkStart w:id="355" w:name="_Toc20504650"/>
      <w:r>
        <w:rPr>
          <w:lang w:eastAsia="zh-CN"/>
        </w:rPr>
        <w:t>7.4.1.3</w:t>
      </w:r>
      <w:r>
        <w:rPr>
          <w:lang w:eastAsia="zh-CN"/>
        </w:rPr>
        <w:tab/>
        <w:t>Notifications</w:t>
      </w:r>
      <w:bookmarkEnd w:id="355"/>
    </w:p>
    <w:p w:rsidR="00EC7A64" w:rsidRDefault="00EC7A64" w:rsidP="00EC7A64">
      <w:pPr>
        <w:pStyle w:val="Heading5"/>
        <w:rPr>
          <w:lang w:eastAsia="zh-CN"/>
        </w:rPr>
      </w:pPr>
      <w:bookmarkStart w:id="356" w:name="_Toc20504651"/>
      <w:r>
        <w:rPr>
          <w:lang w:eastAsia="zh-CN"/>
        </w:rPr>
        <w:t>7.4.1.3.1</w:t>
      </w:r>
      <w:r>
        <w:rPr>
          <w:lang w:eastAsia="zh-CN"/>
        </w:rPr>
        <w:tab/>
        <w:t>General</w:t>
      </w:r>
      <w:bookmarkEnd w:id="356"/>
    </w:p>
    <w:p w:rsidR="00EC7A64" w:rsidRPr="00384E92" w:rsidRDefault="00EC7A64" w:rsidP="00EC7A64">
      <w:pPr>
        <w:pStyle w:val="TH"/>
      </w:pPr>
      <w:r w:rsidRPr="00384E92">
        <w:t>Table</w:t>
      </w:r>
      <w:r>
        <w:t> 7.4.1.3.1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4907"/>
        <w:gridCol w:w="957"/>
        <w:gridCol w:w="1785"/>
      </w:tblGrid>
      <w:tr w:rsidR="00EC7A64" w:rsidRPr="00384E92" w:rsidTr="00616BB7">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t>Notification</w:t>
            </w:r>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8C18E3" w:rsidRDefault="00EC7A64" w:rsidP="00616BB7">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Default="00EC7A64" w:rsidP="00616BB7">
            <w:pPr>
              <w:pStyle w:val="TAH"/>
            </w:pPr>
            <w:r>
              <w:t>Description</w:t>
            </w:r>
          </w:p>
          <w:p w:rsidR="00EC7A64" w:rsidRPr="008C18E3" w:rsidRDefault="00EC7A64" w:rsidP="00616BB7">
            <w:pPr>
              <w:pStyle w:val="TAH"/>
            </w:pPr>
            <w:r>
              <w:t>(service operation)</w:t>
            </w:r>
          </w:p>
        </w:tc>
      </w:tr>
      <w:tr w:rsidR="00EC7A64" w:rsidRPr="00CD494F" w:rsidTr="00616BB7">
        <w:trPr>
          <w:jc w:val="center"/>
        </w:trPr>
        <w:tc>
          <w:tcPr>
            <w:tcW w:w="1028" w:type="pct"/>
            <w:tcBorders>
              <w:left w:val="single" w:sz="4" w:space="0" w:color="auto"/>
              <w:right w:val="single" w:sz="4" w:space="0" w:color="auto"/>
            </w:tcBorders>
            <w:vAlign w:val="center"/>
          </w:tcPr>
          <w:p w:rsidR="00EC7A64" w:rsidRPr="0033441A" w:rsidRDefault="00EC7A64" w:rsidP="00616BB7">
            <w:pPr>
              <w:pStyle w:val="TAL"/>
              <w:rPr>
                <w:lang w:val="en-US"/>
              </w:rPr>
            </w:pPr>
          </w:p>
        </w:tc>
        <w:tc>
          <w:tcPr>
            <w:tcW w:w="2548" w:type="pct"/>
            <w:tcBorders>
              <w:left w:val="single" w:sz="4" w:space="0" w:color="auto"/>
              <w:right w:val="single" w:sz="4" w:space="0" w:color="auto"/>
            </w:tcBorders>
            <w:vAlign w:val="center"/>
          </w:tcPr>
          <w:p w:rsidR="00EC7A64" w:rsidRPr="00A801C6" w:rsidDel="005E0502" w:rsidRDefault="00EC7A64" w:rsidP="00616BB7">
            <w:pPr>
              <w:pStyle w:val="TAL"/>
              <w:rPr>
                <w:rFonts w:eastAsia="SimSun"/>
              </w:rPr>
            </w:pPr>
          </w:p>
        </w:tc>
        <w:tc>
          <w:tcPr>
            <w:tcW w:w="497" w:type="pct"/>
            <w:tcBorders>
              <w:top w:val="single" w:sz="4" w:space="0" w:color="auto"/>
              <w:left w:val="single" w:sz="4" w:space="0" w:color="auto"/>
              <w:bottom w:val="single" w:sz="4" w:space="0" w:color="auto"/>
              <w:right w:val="single" w:sz="4" w:space="0" w:color="auto"/>
            </w:tcBorders>
          </w:tcPr>
          <w:p w:rsidR="00EC7A64" w:rsidRPr="00904791" w:rsidRDefault="00EC7A64" w:rsidP="00616BB7">
            <w:pPr>
              <w:pStyle w:val="TAL"/>
              <w:rPr>
                <w:lang w:val="fr-FR"/>
              </w:rPr>
            </w:pPr>
          </w:p>
        </w:tc>
        <w:tc>
          <w:tcPr>
            <w:tcW w:w="927" w:type="pct"/>
            <w:tcBorders>
              <w:top w:val="single" w:sz="4" w:space="0" w:color="auto"/>
              <w:left w:val="single" w:sz="4" w:space="0" w:color="auto"/>
              <w:bottom w:val="single" w:sz="4" w:space="0" w:color="auto"/>
              <w:right w:val="single" w:sz="4" w:space="0" w:color="auto"/>
            </w:tcBorders>
          </w:tcPr>
          <w:p w:rsidR="00EC7A64" w:rsidRPr="00CD494F" w:rsidRDefault="00EC7A64" w:rsidP="00616BB7">
            <w:pPr>
              <w:pStyle w:val="TAL"/>
              <w:rPr>
                <w:lang w:val="en-US"/>
              </w:rPr>
            </w:pPr>
          </w:p>
        </w:tc>
      </w:tr>
    </w:tbl>
    <w:p w:rsidR="00EC7A64" w:rsidRPr="00EB4E11" w:rsidRDefault="00EC7A64" w:rsidP="00EC7A64">
      <w:pPr>
        <w:rPr>
          <w:lang w:val="en-US" w:eastAsia="zh-CN"/>
        </w:rPr>
      </w:pPr>
    </w:p>
    <w:p w:rsidR="00EC7A64" w:rsidRDefault="00EC7A64" w:rsidP="00EC7A64">
      <w:pPr>
        <w:pStyle w:val="Heading5"/>
        <w:rPr>
          <w:lang w:eastAsia="zh-CN"/>
        </w:rPr>
      </w:pPr>
      <w:bookmarkStart w:id="357" w:name="_Toc20504652"/>
      <w:r>
        <w:rPr>
          <w:lang w:eastAsia="zh-CN"/>
        </w:rPr>
        <w:t>7.4.1.3.2</w:t>
      </w:r>
      <w:r>
        <w:rPr>
          <w:lang w:eastAsia="zh-CN"/>
        </w:rPr>
        <w:tab/>
        <w:t>&lt;Notification name&gt;</w:t>
      </w:r>
      <w:bookmarkEnd w:id="357"/>
    </w:p>
    <w:p w:rsidR="00EC7A64" w:rsidRDefault="00EC7A64" w:rsidP="00EC7A64">
      <w:pPr>
        <w:pStyle w:val="Heading6"/>
        <w:rPr>
          <w:lang w:eastAsia="zh-CN"/>
        </w:rPr>
      </w:pPr>
      <w:bookmarkStart w:id="358" w:name="_Toc20504653"/>
      <w:r>
        <w:rPr>
          <w:lang w:eastAsia="zh-CN"/>
        </w:rPr>
        <w:t>7.4.1.3.2.1</w:t>
      </w:r>
      <w:r>
        <w:rPr>
          <w:lang w:eastAsia="zh-CN"/>
        </w:rPr>
        <w:tab/>
        <w:t>Description</w:t>
      </w:r>
      <w:bookmarkEnd w:id="358"/>
    </w:p>
    <w:p w:rsidR="00EC7A64" w:rsidRDefault="00EC7A64" w:rsidP="00EC7A64">
      <w:pPr>
        <w:pStyle w:val="Heading6"/>
        <w:rPr>
          <w:lang w:eastAsia="zh-CN"/>
        </w:rPr>
      </w:pPr>
      <w:bookmarkStart w:id="359" w:name="_Toc20504654"/>
      <w:r>
        <w:rPr>
          <w:lang w:eastAsia="zh-CN"/>
        </w:rPr>
        <w:t>7.4.1.3.2.2</w:t>
      </w:r>
      <w:r>
        <w:rPr>
          <w:lang w:eastAsia="zh-CN"/>
        </w:rPr>
        <w:tab/>
        <w:t>Notification definition</w:t>
      </w:r>
      <w:bookmarkEnd w:id="359"/>
    </w:p>
    <w:p w:rsidR="00EC7A64" w:rsidRDefault="00EC7A64" w:rsidP="00EC7A64">
      <w:pPr>
        <w:rPr>
          <w:lang w:eastAsia="zh-CN"/>
        </w:rPr>
      </w:pPr>
      <w:r>
        <w:rPr>
          <w:lang w:eastAsia="zh-CN"/>
        </w:rPr>
        <w:t>Resource URI: &lt;Notification resource URI&gt;</w:t>
      </w:r>
    </w:p>
    <w:p w:rsidR="00EC7A64" w:rsidRPr="00E73566" w:rsidRDefault="00EC7A64" w:rsidP="00EC7A64">
      <w:r w:rsidRPr="00E73566">
        <w:t>This method shall support the URI query parameters specified in table </w:t>
      </w:r>
      <w:r>
        <w:t>7.4.1.3.2.2</w:t>
      </w:r>
      <w:r w:rsidRPr="00E73566">
        <w:t>-1.</w:t>
      </w:r>
    </w:p>
    <w:p w:rsidR="00EC7A64" w:rsidRPr="00E73566" w:rsidRDefault="00EC7A64" w:rsidP="00EC7A64">
      <w:pPr>
        <w:pStyle w:val="TH"/>
        <w:rPr>
          <w:rFonts w:cs="Arial"/>
        </w:rPr>
      </w:pPr>
      <w:r w:rsidRPr="00E73566">
        <w:lastRenderedPageBreak/>
        <w:t>Table </w:t>
      </w:r>
      <w:r>
        <w:t>7.4.1.3.2.2</w:t>
      </w:r>
      <w:r w:rsidRPr="00E73566">
        <w:t xml:space="preserve">-1: URI query parameters supported by the </w:t>
      </w:r>
      <w: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EC7A64" w:rsidRPr="00E73566" w:rsidTr="00616BB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825" w:type="pct"/>
            <w:tcBorders>
              <w:top w:val="single" w:sz="4" w:space="0" w:color="auto"/>
              <w:left w:val="single" w:sz="6" w:space="0" w:color="000000"/>
              <w:bottom w:val="single" w:sz="6" w:space="0" w:color="000000"/>
              <w:right w:val="single" w:sz="6" w:space="0" w:color="000000"/>
            </w:tcBorders>
            <w:hideMark/>
          </w:tcPr>
          <w:p w:rsidR="00EC7A64" w:rsidRPr="00E73566" w:rsidRDefault="00EC7A64" w:rsidP="00616BB7">
            <w:pPr>
              <w:pStyle w:val="TAL"/>
            </w:pPr>
            <w:r w:rsidRPr="00E73566">
              <w:t>n/a</w:t>
            </w:r>
          </w:p>
        </w:tc>
        <w:tc>
          <w:tcPr>
            <w:tcW w:w="732"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7"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58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EC7A64" w:rsidRPr="00E73566" w:rsidRDefault="00EC7A64" w:rsidP="00616BB7">
            <w:pPr>
              <w:pStyle w:val="TAL"/>
            </w:pPr>
          </w:p>
        </w:tc>
      </w:tr>
    </w:tbl>
    <w:p w:rsidR="00EC7A64" w:rsidRPr="00E73566" w:rsidRDefault="00EC7A64" w:rsidP="00EC7A64"/>
    <w:p w:rsidR="00EC7A64" w:rsidRPr="00E73566" w:rsidRDefault="00EC7A64" w:rsidP="00EC7A64">
      <w:r w:rsidRPr="00E73566">
        <w:t>This method shall support the request data structures specified in table </w:t>
      </w:r>
      <w:r>
        <w:t>7.4.1.3.2.2</w:t>
      </w:r>
      <w:r w:rsidRPr="00E73566">
        <w:t>-2 and the response data structures and response codes specified in table </w:t>
      </w:r>
      <w:r>
        <w:t>7.4.1.3.2.2</w:t>
      </w:r>
      <w:r w:rsidRPr="00E73566">
        <w:t>-3.</w:t>
      </w:r>
    </w:p>
    <w:p w:rsidR="00EC7A64" w:rsidRPr="00E73566" w:rsidRDefault="00EC7A64" w:rsidP="00EC7A64">
      <w:pPr>
        <w:pStyle w:val="TH"/>
      </w:pPr>
      <w:r w:rsidRPr="00E73566">
        <w:t>Table </w:t>
      </w:r>
      <w:r>
        <w:t>7.4.1.3.2.2</w:t>
      </w:r>
      <w:r w:rsidRPr="00E73566">
        <w:t xml:space="preserve">-2: Data structures supported by the </w:t>
      </w:r>
      <w: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9"/>
        <w:gridCol w:w="360"/>
        <w:gridCol w:w="1350"/>
        <w:gridCol w:w="4980"/>
      </w:tblGrid>
      <w:tr w:rsidR="00EC7A64" w:rsidRPr="00E73566" w:rsidTr="00616BB7">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C7A64" w:rsidRPr="00E73566" w:rsidRDefault="00EC7A64" w:rsidP="00616BB7">
            <w:pPr>
              <w:pStyle w:val="TAH"/>
            </w:pPr>
            <w:r w:rsidRPr="00E73566">
              <w:t>Description</w:t>
            </w:r>
          </w:p>
        </w:tc>
      </w:tr>
      <w:tr w:rsidR="00EC7A64" w:rsidRPr="00E73566" w:rsidTr="00616BB7">
        <w:trPr>
          <w:jc w:val="center"/>
        </w:trPr>
        <w:tc>
          <w:tcPr>
            <w:tcW w:w="2989"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36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135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4980" w:type="dxa"/>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73566" w:rsidRDefault="00EC7A64" w:rsidP="00EC7A64"/>
    <w:p w:rsidR="00EC7A64" w:rsidRPr="00E73566" w:rsidRDefault="00EC7A64" w:rsidP="00EC7A64">
      <w:pPr>
        <w:pStyle w:val="TH"/>
      </w:pPr>
      <w:r w:rsidRPr="00E73566">
        <w:t>Table </w:t>
      </w:r>
      <w:r>
        <w:t>7.4.1.3.2.2</w:t>
      </w:r>
      <w:r w:rsidRPr="00E73566">
        <w:t xml:space="preserve">-3: Data structures supported by the </w:t>
      </w:r>
      <w: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4"/>
        <w:gridCol w:w="416"/>
        <w:gridCol w:w="1169"/>
        <w:gridCol w:w="1531"/>
        <w:gridCol w:w="4619"/>
      </w:tblGrid>
      <w:tr w:rsidR="00EC7A64" w:rsidRPr="00E73566" w:rsidTr="00616BB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EC7A64" w:rsidRPr="00E73566" w:rsidRDefault="00EC7A64" w:rsidP="00616BB7">
            <w:pPr>
              <w:pStyle w:val="TAH"/>
            </w:pPr>
            <w:r w:rsidRPr="00E73566">
              <w:t>Description</w:t>
            </w:r>
          </w:p>
        </w:tc>
      </w:tr>
      <w:tr w:rsidR="00EC7A64" w:rsidRPr="00E73566" w:rsidTr="00616BB7">
        <w:trPr>
          <w:jc w:val="center"/>
        </w:trPr>
        <w:tc>
          <w:tcPr>
            <w:tcW w:w="10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15"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604"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C"/>
            </w:pPr>
          </w:p>
        </w:tc>
        <w:tc>
          <w:tcPr>
            <w:tcW w:w="791"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c>
          <w:tcPr>
            <w:tcW w:w="2386" w:type="pct"/>
            <w:tcBorders>
              <w:top w:val="single" w:sz="4" w:space="0" w:color="auto"/>
              <w:left w:val="single" w:sz="6" w:space="0" w:color="000000"/>
              <w:bottom w:val="single" w:sz="6" w:space="0" w:color="000000"/>
              <w:right w:val="single" w:sz="6" w:space="0" w:color="000000"/>
            </w:tcBorders>
          </w:tcPr>
          <w:p w:rsidR="00EC7A64" w:rsidRPr="00E73566" w:rsidRDefault="00EC7A64" w:rsidP="00616BB7">
            <w:pPr>
              <w:pStyle w:val="TAL"/>
            </w:pPr>
          </w:p>
        </w:tc>
      </w:tr>
    </w:tbl>
    <w:p w:rsidR="00EC7A64" w:rsidRPr="00EB4E11" w:rsidRDefault="00EC7A64" w:rsidP="00EC7A64">
      <w:pPr>
        <w:rPr>
          <w:lang w:eastAsia="zh-CN"/>
        </w:rPr>
      </w:pPr>
    </w:p>
    <w:p w:rsidR="00EC7A64" w:rsidRDefault="00EC7A64" w:rsidP="00EC7A64">
      <w:pPr>
        <w:pStyle w:val="Heading4"/>
        <w:rPr>
          <w:lang w:eastAsia="zh-CN"/>
        </w:rPr>
      </w:pPr>
      <w:bookmarkStart w:id="360" w:name="_Toc20504655"/>
      <w:r>
        <w:rPr>
          <w:lang w:eastAsia="zh-CN"/>
        </w:rPr>
        <w:t>7.4.1.4</w:t>
      </w:r>
      <w:r>
        <w:rPr>
          <w:lang w:eastAsia="zh-CN"/>
        </w:rPr>
        <w:tab/>
        <w:t>Data Model</w:t>
      </w:r>
      <w:bookmarkEnd w:id="360"/>
    </w:p>
    <w:p w:rsidR="00EC7A64" w:rsidRDefault="00EC7A64" w:rsidP="00EC7A64">
      <w:pPr>
        <w:pStyle w:val="Heading5"/>
        <w:rPr>
          <w:lang w:eastAsia="zh-CN"/>
        </w:rPr>
      </w:pPr>
      <w:bookmarkStart w:id="361" w:name="_Toc20504656"/>
      <w:r>
        <w:rPr>
          <w:lang w:eastAsia="zh-CN"/>
        </w:rPr>
        <w:t>7.4.1.4.1</w:t>
      </w:r>
      <w:r>
        <w:rPr>
          <w:lang w:eastAsia="zh-CN"/>
        </w:rPr>
        <w:tab/>
        <w:t>General</w:t>
      </w:r>
      <w:bookmarkEnd w:id="361"/>
    </w:p>
    <w:p w:rsidR="00EC7A64" w:rsidRDefault="00EC7A64" w:rsidP="00EC7A64">
      <w:pPr>
        <w:rPr>
          <w:lang w:eastAsia="zh-CN"/>
        </w:rPr>
      </w:pPr>
      <w:r>
        <w:rPr>
          <w:lang w:eastAsia="zh-CN"/>
        </w:rPr>
        <w:t>This subclause specifies the application data model supported by the API. Data types listed in subclause &lt;6.X related to SEAL design aspects for all APIs&gt; apply to this API</w:t>
      </w:r>
    </w:p>
    <w:p w:rsidR="00EC7A64" w:rsidRDefault="00EC7A64" w:rsidP="00EC7A64">
      <w:r>
        <w:t xml:space="preserve">Table 7.4.1.4.1-1 specifies the data types defined </w:t>
      </w:r>
      <w:r w:rsidRPr="00FF31D1">
        <w:t xml:space="preserve">specifically </w:t>
      </w:r>
      <w:r>
        <w:t>for the SS_Network_Resource_Adaptation</w:t>
      </w:r>
      <w:r w:rsidRPr="00FF31D1">
        <w:t xml:space="preserve"> API</w:t>
      </w:r>
      <w:r>
        <w:t xml:space="preserve"> service.</w:t>
      </w:r>
    </w:p>
    <w:p w:rsidR="00EC7A64" w:rsidRDefault="00EC7A64" w:rsidP="00EC7A64">
      <w:pPr>
        <w:pStyle w:val="TH"/>
      </w:pPr>
      <w:r>
        <w:t xml:space="preserve">Table 7.4.1.4.1-1: SS_Network_Resource_Adaptation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28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29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288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Default="00EC7A64" w:rsidP="00EC7A64"/>
    <w:p w:rsidR="00EC7A64" w:rsidRDefault="00EC7A64" w:rsidP="00EC7A64">
      <w:r>
        <w:t xml:space="preserve">Table 7.4.1.4.1-2 specifies data types re-used by the SS_Network_Resource_Adaptation API service. </w:t>
      </w:r>
    </w:p>
    <w:p w:rsidR="00EC7A64" w:rsidRDefault="00EC7A64" w:rsidP="00EC7A64">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pPr>
            <w:r>
              <w:t>Applicability</w:t>
            </w:r>
          </w:p>
        </w:tc>
      </w:tr>
      <w:tr w:rsidR="00EC7A64" w:rsidTr="00616BB7">
        <w:trPr>
          <w:jc w:val="center"/>
        </w:trPr>
        <w:tc>
          <w:tcPr>
            <w:tcW w:w="1927" w:type="dxa"/>
            <w:tcBorders>
              <w:top w:val="single" w:sz="4" w:space="0" w:color="auto"/>
              <w:left w:val="single" w:sz="4" w:space="0" w:color="auto"/>
              <w:bottom w:val="single" w:sz="4" w:space="0" w:color="auto"/>
              <w:right w:val="single" w:sz="4" w:space="0" w:color="auto"/>
            </w:tcBorders>
          </w:tcPr>
          <w:p w:rsidR="00EC7A64" w:rsidRPr="00FF31D1" w:rsidRDefault="00EC7A64" w:rsidP="00616BB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137"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86051F" w:rsidRDefault="00EC7A64" w:rsidP="00EC7A64">
      <w:pPr>
        <w:rPr>
          <w:lang w:eastAsia="zh-CN"/>
        </w:rPr>
      </w:pPr>
    </w:p>
    <w:p w:rsidR="00EC7A64" w:rsidRDefault="00EC7A64" w:rsidP="00EC7A64">
      <w:pPr>
        <w:pStyle w:val="Heading5"/>
        <w:rPr>
          <w:lang w:eastAsia="zh-CN"/>
        </w:rPr>
      </w:pPr>
      <w:bookmarkStart w:id="362" w:name="_Toc20504657"/>
      <w:r>
        <w:rPr>
          <w:lang w:eastAsia="zh-CN"/>
        </w:rPr>
        <w:t>7.4.1.4.2</w:t>
      </w:r>
      <w:r>
        <w:rPr>
          <w:lang w:eastAsia="zh-CN"/>
        </w:rPr>
        <w:tab/>
        <w:t>Structured data types</w:t>
      </w:r>
      <w:bookmarkEnd w:id="362"/>
    </w:p>
    <w:p w:rsidR="00EC7A64" w:rsidRDefault="00EC7A64" w:rsidP="00EC7A64">
      <w:pPr>
        <w:pStyle w:val="Heading6"/>
        <w:rPr>
          <w:lang w:eastAsia="zh-CN"/>
        </w:rPr>
      </w:pPr>
      <w:bookmarkStart w:id="363" w:name="_Toc20504658"/>
      <w:r>
        <w:rPr>
          <w:lang w:eastAsia="zh-CN"/>
        </w:rPr>
        <w:t>7.4.1.4.2.1</w:t>
      </w:r>
      <w:r>
        <w:rPr>
          <w:lang w:eastAsia="zh-CN"/>
        </w:rPr>
        <w:tab/>
        <w:t>Introduction</w:t>
      </w:r>
      <w:bookmarkEnd w:id="363"/>
    </w:p>
    <w:p w:rsidR="00EC7A64" w:rsidRDefault="00EC7A64" w:rsidP="00EC7A64">
      <w:pPr>
        <w:pStyle w:val="Heading6"/>
        <w:rPr>
          <w:lang w:eastAsia="zh-CN"/>
        </w:rPr>
      </w:pPr>
      <w:bookmarkStart w:id="364" w:name="_Toc20504659"/>
      <w:r>
        <w:rPr>
          <w:lang w:eastAsia="zh-CN"/>
        </w:rPr>
        <w:t>7.4.1.4.2.2</w:t>
      </w:r>
      <w:r>
        <w:rPr>
          <w:lang w:eastAsia="zh-CN"/>
        </w:rPr>
        <w:tab/>
        <w:t>Type: &lt;Data type name&gt;</w:t>
      </w:r>
      <w:bookmarkEnd w:id="364"/>
    </w:p>
    <w:p w:rsidR="00EC7A64" w:rsidRDefault="00EC7A64" w:rsidP="00EC7A64">
      <w:pPr>
        <w:pStyle w:val="TH"/>
      </w:pPr>
      <w:r>
        <w:rPr>
          <w:noProof/>
        </w:rPr>
        <w:t>Table 7.4.1.4.2.2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C7A64" w:rsidRDefault="00EC7A64" w:rsidP="00616BB7">
            <w:pPr>
              <w:pStyle w:val="TAH"/>
              <w:rPr>
                <w:rFonts w:cs="Arial"/>
                <w:szCs w:val="18"/>
              </w:rPr>
            </w:pPr>
            <w:r>
              <w:t>Applicability</w:t>
            </w:r>
          </w:p>
        </w:tc>
      </w:tr>
      <w:tr w:rsidR="00EC7A64" w:rsidTr="00616BB7">
        <w:trPr>
          <w:jc w:val="center"/>
        </w:trPr>
        <w:tc>
          <w:tcPr>
            <w:tcW w:w="1430"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1006"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425" w:type="dxa"/>
            <w:tcBorders>
              <w:top w:val="single" w:sz="4" w:space="0" w:color="auto"/>
              <w:left w:val="single" w:sz="4" w:space="0" w:color="auto"/>
              <w:bottom w:val="single" w:sz="4" w:space="0" w:color="auto"/>
              <w:right w:val="single" w:sz="4" w:space="0" w:color="auto"/>
            </w:tcBorders>
          </w:tcPr>
          <w:p w:rsidR="00EC7A64" w:rsidRDefault="00EC7A64" w:rsidP="00616BB7">
            <w:pPr>
              <w:pStyle w:val="TAC"/>
            </w:pPr>
          </w:p>
        </w:tc>
        <w:tc>
          <w:tcPr>
            <w:tcW w:w="136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pPr>
          </w:p>
        </w:tc>
        <w:tc>
          <w:tcPr>
            <w:tcW w:w="343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rsidR="00EC7A64" w:rsidRDefault="00EC7A64" w:rsidP="00616BB7">
            <w:pPr>
              <w:pStyle w:val="TAL"/>
              <w:rPr>
                <w:rFonts w:cs="Arial"/>
                <w:szCs w:val="18"/>
              </w:rPr>
            </w:pPr>
          </w:p>
        </w:tc>
      </w:tr>
    </w:tbl>
    <w:p w:rsidR="00EC7A64" w:rsidRPr="00490087" w:rsidRDefault="00EC7A64" w:rsidP="00EC7A64">
      <w:pPr>
        <w:rPr>
          <w:lang w:eastAsia="zh-CN"/>
        </w:rPr>
      </w:pPr>
    </w:p>
    <w:p w:rsidR="00EC7A64" w:rsidRDefault="00EC7A64" w:rsidP="00EC7A64">
      <w:pPr>
        <w:pStyle w:val="Heading5"/>
        <w:rPr>
          <w:lang w:eastAsia="zh-CN"/>
        </w:rPr>
      </w:pPr>
      <w:bookmarkStart w:id="365" w:name="_Toc20504660"/>
      <w:r>
        <w:rPr>
          <w:lang w:eastAsia="zh-CN"/>
        </w:rPr>
        <w:lastRenderedPageBreak/>
        <w:t>7.4.1.4.3</w:t>
      </w:r>
      <w:r>
        <w:rPr>
          <w:lang w:eastAsia="zh-CN"/>
        </w:rPr>
        <w:tab/>
        <w:t>Simple data types and enumerations</w:t>
      </w:r>
      <w:bookmarkEnd w:id="365"/>
    </w:p>
    <w:p w:rsidR="00EC7A64" w:rsidRPr="008146AF" w:rsidRDefault="00EC7A64" w:rsidP="00EC7A64">
      <w:pPr>
        <w:pStyle w:val="Heading4"/>
        <w:rPr>
          <w:lang w:eastAsia="zh-CN"/>
        </w:rPr>
      </w:pPr>
      <w:bookmarkStart w:id="366" w:name="_Toc20504661"/>
      <w:r>
        <w:rPr>
          <w:lang w:eastAsia="zh-CN"/>
        </w:rPr>
        <w:t>7.4.1.5</w:t>
      </w:r>
      <w:r>
        <w:rPr>
          <w:lang w:eastAsia="zh-CN"/>
        </w:rPr>
        <w:tab/>
        <w:t>Error Handling</w:t>
      </w:r>
      <w:bookmarkEnd w:id="366"/>
    </w:p>
    <w:p w:rsidR="00EC7A64" w:rsidRPr="00EB4E11" w:rsidRDefault="00EC7A64" w:rsidP="00EC7A64">
      <w:pPr>
        <w:pStyle w:val="Heading4"/>
        <w:rPr>
          <w:lang w:eastAsia="zh-CN"/>
        </w:rPr>
      </w:pPr>
      <w:bookmarkStart w:id="367" w:name="_Toc20504662"/>
      <w:r>
        <w:rPr>
          <w:lang w:eastAsia="zh-CN"/>
        </w:rPr>
        <w:t>7.4.1.6</w:t>
      </w:r>
      <w:r>
        <w:rPr>
          <w:lang w:eastAsia="zh-CN"/>
        </w:rPr>
        <w:tab/>
        <w:t>Feature negotiation</w:t>
      </w:r>
      <w:bookmarkEnd w:id="367"/>
    </w:p>
    <w:p w:rsidR="00EC7A64" w:rsidRDefault="00EC7A64" w:rsidP="00EC7A64">
      <w:pPr>
        <w:pStyle w:val="TH"/>
        <w:rPr>
          <w:rFonts w:eastAsia="Batang"/>
        </w:rPr>
      </w:pPr>
      <w:r>
        <w:rPr>
          <w:rFonts w:eastAsia="Batang"/>
        </w:rPr>
        <w:t>Table 7.4.1.6-1: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C7A64" w:rsidRDefault="00EC7A64" w:rsidP="00616BB7">
            <w:pPr>
              <w:keepNext/>
              <w:keepLines/>
              <w:spacing w:after="0"/>
              <w:jc w:val="center"/>
              <w:rPr>
                <w:rFonts w:ascii="Arial" w:eastAsia="Batang" w:hAnsi="Arial"/>
                <w:b/>
                <w:sz w:val="18"/>
              </w:rPr>
            </w:pPr>
            <w:r>
              <w:rPr>
                <w:rFonts w:ascii="Arial" w:eastAsia="Batang" w:hAnsi="Arial"/>
                <w:b/>
                <w:sz w:val="18"/>
              </w:rPr>
              <w:t>Description</w:t>
            </w:r>
          </w:p>
        </w:tc>
      </w:tr>
      <w:tr w:rsidR="00EC7A64" w:rsidTr="00616BB7">
        <w:trPr>
          <w:jc w:val="center"/>
        </w:trPr>
        <w:tc>
          <w:tcPr>
            <w:tcW w:w="1529"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EC7A64" w:rsidRDefault="00EC7A64" w:rsidP="00616BB7">
            <w:pPr>
              <w:keepNext/>
              <w:keepLines/>
              <w:spacing w:after="0"/>
              <w:rPr>
                <w:rFonts w:ascii="Arial" w:eastAsia="Batang" w:hAnsi="Arial" w:cs="Arial"/>
                <w:sz w:val="18"/>
                <w:szCs w:val="18"/>
              </w:rPr>
            </w:pPr>
          </w:p>
        </w:tc>
      </w:tr>
    </w:tbl>
    <w:p w:rsidR="00EC7A64" w:rsidRPr="00EC7A64" w:rsidRDefault="00EC7A64" w:rsidP="00EC7A64">
      <w:pPr>
        <w:rPr>
          <w:lang w:eastAsia="zh-CN"/>
        </w:rPr>
      </w:pPr>
    </w:p>
    <w:p w:rsidR="00547844" w:rsidRDefault="00687C0B" w:rsidP="00547844">
      <w:pPr>
        <w:pStyle w:val="Heading2"/>
        <w:rPr>
          <w:lang w:eastAsia="zh-CN"/>
        </w:rPr>
      </w:pPr>
      <w:bookmarkStart w:id="368" w:name="_Toc20504663"/>
      <w:r>
        <w:rPr>
          <w:lang w:eastAsia="zh-CN"/>
        </w:rPr>
        <w:t>7.5</w:t>
      </w:r>
      <w:r w:rsidR="00547844">
        <w:rPr>
          <w:lang w:eastAsia="zh-CN"/>
        </w:rPr>
        <w:tab/>
      </w:r>
      <w:r w:rsidR="00083ECB">
        <w:rPr>
          <w:lang w:eastAsia="zh-CN"/>
        </w:rPr>
        <w:t>I</w:t>
      </w:r>
      <w:r w:rsidR="00547844">
        <w:rPr>
          <w:lang w:eastAsia="zh-CN"/>
        </w:rPr>
        <w:t>dentity management</w:t>
      </w:r>
      <w:r w:rsidR="00083ECB">
        <w:rPr>
          <w:lang w:eastAsia="zh-CN"/>
        </w:rPr>
        <w:t xml:space="preserve"> APIs</w:t>
      </w:r>
      <w:bookmarkEnd w:id="368"/>
    </w:p>
    <w:p w:rsidR="00596EB2" w:rsidRP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547844" w:rsidRDefault="00687C0B" w:rsidP="00547844">
      <w:pPr>
        <w:pStyle w:val="Heading2"/>
        <w:rPr>
          <w:lang w:eastAsia="zh-CN"/>
        </w:rPr>
      </w:pPr>
      <w:bookmarkStart w:id="369" w:name="_Toc20504664"/>
      <w:r>
        <w:rPr>
          <w:lang w:eastAsia="zh-CN"/>
        </w:rPr>
        <w:t>7.6</w:t>
      </w:r>
      <w:r w:rsidR="00547844">
        <w:rPr>
          <w:lang w:eastAsia="zh-CN"/>
        </w:rPr>
        <w:tab/>
      </w:r>
      <w:r w:rsidR="00083ECB">
        <w:rPr>
          <w:lang w:eastAsia="zh-CN"/>
        </w:rPr>
        <w:t>K</w:t>
      </w:r>
      <w:r w:rsidR="00547844">
        <w:rPr>
          <w:lang w:eastAsia="zh-CN"/>
        </w:rPr>
        <w:t>ey management</w:t>
      </w:r>
      <w:r w:rsidR="00083ECB">
        <w:rPr>
          <w:lang w:eastAsia="zh-CN"/>
        </w:rPr>
        <w:t xml:space="preserve"> APIs</w:t>
      </w:r>
      <w:bookmarkEnd w:id="369"/>
    </w:p>
    <w:p w:rsidR="00596EB2" w:rsidRPr="00596EB2" w:rsidRDefault="00596EB2" w:rsidP="00596EB2">
      <w:pPr>
        <w:pStyle w:val="EditorsNote"/>
        <w:rPr>
          <w:lang w:eastAsia="zh-CN"/>
        </w:rPr>
      </w:pPr>
      <w:r>
        <w:rPr>
          <w:rFonts w:hint="eastAsia"/>
          <w:lang w:eastAsia="zh-CN"/>
        </w:rPr>
        <w:t>E</w:t>
      </w:r>
      <w:r>
        <w:rPr>
          <w:lang w:eastAsia="zh-CN"/>
        </w:rPr>
        <w:t>ditor's note: Definitions of Identity management APIs is FFS</w:t>
      </w:r>
    </w:p>
    <w:p w:rsidR="00596EB2" w:rsidRPr="00596EB2" w:rsidRDefault="00596EB2" w:rsidP="00596EB2">
      <w:pPr>
        <w:rPr>
          <w:lang w:eastAsia="zh-CN"/>
        </w:rPr>
      </w:pPr>
    </w:p>
    <w:p w:rsidR="00547844" w:rsidRPr="00547844" w:rsidRDefault="00547844" w:rsidP="00547844">
      <w:pPr>
        <w:rPr>
          <w:lang w:eastAsia="zh-CN"/>
        </w:rPr>
      </w:pPr>
    </w:p>
    <w:p w:rsidR="00080512" w:rsidRDefault="00080512" w:rsidP="008C6D8E">
      <w:pPr>
        <w:pStyle w:val="Heading8"/>
      </w:pPr>
      <w:r w:rsidRPr="004D3578">
        <w:rPr>
          <w:i/>
        </w:rPr>
        <w:br w:type="page"/>
      </w:r>
      <w:bookmarkStart w:id="370" w:name="_Toc20504665"/>
      <w:r w:rsidR="008C6D8E">
        <w:lastRenderedPageBreak/>
        <w:t xml:space="preserve">Annex </w:t>
      </w:r>
      <w:r w:rsidRPr="004D3578">
        <w:t>A (normative):</w:t>
      </w:r>
      <w:r w:rsidRPr="004D3578">
        <w:br/>
      </w:r>
      <w:r w:rsidR="008C6D8E">
        <w:t>OpenAPI</w:t>
      </w:r>
      <w:r w:rsidR="006B30D0">
        <w:t xml:space="preserve"> </w:t>
      </w:r>
      <w:r w:rsidR="00A83580">
        <w:t>s</w:t>
      </w:r>
      <w:r w:rsidR="006B30D0">
        <w:t>pecification</w:t>
      </w:r>
      <w:bookmarkEnd w:id="370"/>
    </w:p>
    <w:p w:rsidR="006B30D0" w:rsidRPr="00212445" w:rsidRDefault="00E636F1" w:rsidP="00212445">
      <w:pPr>
        <w:pStyle w:val="EditorsNote"/>
        <w:ind w:left="284" w:firstLine="0"/>
        <w:rPr>
          <w:i/>
          <w:color w:val="0000FF"/>
        </w:rPr>
      </w:pPr>
      <w:r w:rsidRPr="00212445">
        <w:rPr>
          <w:i/>
          <w:color w:val="0000FF"/>
        </w:rPr>
        <w:t xml:space="preserve">This </w:t>
      </w:r>
      <w:r w:rsidR="00212445">
        <w:rPr>
          <w:i/>
          <w:color w:val="0000FF"/>
        </w:rPr>
        <w:t xml:space="preserve">is a </w:t>
      </w:r>
      <w:r w:rsidRPr="00212445">
        <w:rPr>
          <w:i/>
          <w:color w:val="0000FF"/>
        </w:rPr>
        <w:t>normative annex</w:t>
      </w:r>
      <w:r w:rsidR="00212445">
        <w:rPr>
          <w:i/>
          <w:color w:val="0000FF"/>
        </w:rPr>
        <w:t xml:space="preserve"> clause</w:t>
      </w:r>
      <w:r w:rsidRPr="00212445">
        <w:rPr>
          <w:i/>
          <w:color w:val="0000FF"/>
        </w:rPr>
        <w:t xml:space="preserve"> to specify the Open API </w:t>
      </w:r>
      <w:r w:rsidR="00465D30" w:rsidRPr="00212445">
        <w:rPr>
          <w:i/>
          <w:color w:val="0000FF"/>
        </w:rPr>
        <w:t>representation of all</w:t>
      </w:r>
      <w:r w:rsidRPr="00212445">
        <w:rPr>
          <w:i/>
          <w:color w:val="0000FF"/>
        </w:rPr>
        <w:t xml:space="preserve"> SEAL APIs defined in this specification.</w:t>
      </w:r>
    </w:p>
    <w:p w:rsidR="00054A22" w:rsidRPr="00235394" w:rsidRDefault="007429F6" w:rsidP="00830A1A">
      <w:pPr>
        <w:pStyle w:val="Heading8"/>
      </w:pPr>
      <w:r>
        <w:br w:type="page"/>
      </w:r>
      <w:bookmarkStart w:id="371" w:name="_Toc20504666"/>
      <w:r w:rsidR="00080512" w:rsidRPr="004D3578">
        <w:lastRenderedPageBreak/>
        <w:t>Annex &lt;X&gt; (informative):</w:t>
      </w:r>
      <w:r w:rsidR="00080512" w:rsidRPr="004D3578">
        <w:br/>
        <w:t>Change history</w:t>
      </w:r>
      <w:bookmarkStart w:id="372" w:name="historyclause"/>
      <w:bookmarkEnd w:id="371"/>
      <w:bookmarkEnd w:id="3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C4405B" w:rsidP="00C4405B">
      <w:pPr>
        <w:pStyle w:val="Guidance"/>
      </w:pPr>
      <w:r w:rsidRPr="00235394">
        <w:t xml:space="preserve"> </w:t>
      </w:r>
    </w:p>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1A9" w:rsidRDefault="005F11A9">
      <w:r>
        <w:separator/>
      </w:r>
    </w:p>
  </w:endnote>
  <w:endnote w:type="continuationSeparator" w:id="0">
    <w:p w:rsidR="005F11A9" w:rsidRDefault="005F1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1A9" w:rsidRDefault="005F11A9">
      <w:r>
        <w:separator/>
      </w:r>
    </w:p>
  </w:footnote>
  <w:footnote w:type="continuationSeparator" w:id="0">
    <w:p w:rsidR="005F11A9" w:rsidRDefault="005F1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D7D" w:rsidRDefault="00D40D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D58">
      <w:rPr>
        <w:rFonts w:ascii="Arial" w:hAnsi="Arial" w:cs="Arial"/>
        <w:b/>
        <w:noProof/>
        <w:sz w:val="18"/>
        <w:szCs w:val="18"/>
      </w:rPr>
      <w:t>3GPP TS 29.549 V0.0.0 (2019-09)</w:t>
    </w:r>
    <w:r>
      <w:rPr>
        <w:rFonts w:ascii="Arial" w:hAnsi="Arial" w:cs="Arial"/>
        <w:b/>
        <w:sz w:val="18"/>
        <w:szCs w:val="18"/>
      </w:rPr>
      <w:fldChar w:fldCharType="end"/>
    </w:r>
  </w:p>
  <w:p w:rsidR="00D40D7D" w:rsidRDefault="00D40D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6D58">
      <w:rPr>
        <w:rFonts w:ascii="Arial" w:hAnsi="Arial" w:cs="Arial"/>
        <w:b/>
        <w:noProof/>
        <w:sz w:val="18"/>
        <w:szCs w:val="18"/>
      </w:rPr>
      <w:t>3</w:t>
    </w:r>
    <w:r>
      <w:rPr>
        <w:rFonts w:ascii="Arial" w:hAnsi="Arial" w:cs="Arial"/>
        <w:b/>
        <w:sz w:val="18"/>
        <w:szCs w:val="18"/>
      </w:rPr>
      <w:fldChar w:fldCharType="end"/>
    </w:r>
  </w:p>
  <w:p w:rsidR="00D40D7D" w:rsidRDefault="00D40D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D58">
      <w:rPr>
        <w:rFonts w:ascii="Arial" w:hAnsi="Arial" w:cs="Arial"/>
        <w:b/>
        <w:noProof/>
        <w:sz w:val="18"/>
        <w:szCs w:val="18"/>
      </w:rPr>
      <w:t>Release 16</w:t>
    </w:r>
    <w:r>
      <w:rPr>
        <w:rFonts w:ascii="Arial" w:hAnsi="Arial" w:cs="Arial"/>
        <w:b/>
        <w:sz w:val="18"/>
        <w:szCs w:val="18"/>
      </w:rPr>
      <w:fldChar w:fldCharType="end"/>
    </w:r>
  </w:p>
  <w:p w:rsidR="00D40D7D" w:rsidRDefault="00D40D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E85"/>
    <w:rsid w:val="00027C3A"/>
    <w:rsid w:val="00033397"/>
    <w:rsid w:val="00040095"/>
    <w:rsid w:val="00051834"/>
    <w:rsid w:val="00054A22"/>
    <w:rsid w:val="00054BEF"/>
    <w:rsid w:val="000564F0"/>
    <w:rsid w:val="000568EB"/>
    <w:rsid w:val="00062023"/>
    <w:rsid w:val="000655A6"/>
    <w:rsid w:val="00065CBF"/>
    <w:rsid w:val="0007575E"/>
    <w:rsid w:val="00080512"/>
    <w:rsid w:val="00080F97"/>
    <w:rsid w:val="00083ECB"/>
    <w:rsid w:val="000C47C3"/>
    <w:rsid w:val="000D58AB"/>
    <w:rsid w:val="000F12EF"/>
    <w:rsid w:val="00104824"/>
    <w:rsid w:val="00110B30"/>
    <w:rsid w:val="00111634"/>
    <w:rsid w:val="001158D5"/>
    <w:rsid w:val="001333BE"/>
    <w:rsid w:val="00133525"/>
    <w:rsid w:val="001852F3"/>
    <w:rsid w:val="001A4C42"/>
    <w:rsid w:val="001A7420"/>
    <w:rsid w:val="001B6637"/>
    <w:rsid w:val="001C21C3"/>
    <w:rsid w:val="001D02C2"/>
    <w:rsid w:val="001D2E37"/>
    <w:rsid w:val="001D4963"/>
    <w:rsid w:val="001F0C1D"/>
    <w:rsid w:val="001F1132"/>
    <w:rsid w:val="001F168B"/>
    <w:rsid w:val="00212445"/>
    <w:rsid w:val="00233DE2"/>
    <w:rsid w:val="002347A2"/>
    <w:rsid w:val="002675F0"/>
    <w:rsid w:val="002A62BF"/>
    <w:rsid w:val="002B6040"/>
    <w:rsid w:val="002B6339"/>
    <w:rsid w:val="002B6A76"/>
    <w:rsid w:val="002E00EE"/>
    <w:rsid w:val="003172DC"/>
    <w:rsid w:val="003473D8"/>
    <w:rsid w:val="0035462D"/>
    <w:rsid w:val="00363861"/>
    <w:rsid w:val="003765B8"/>
    <w:rsid w:val="00391093"/>
    <w:rsid w:val="003C3971"/>
    <w:rsid w:val="00423334"/>
    <w:rsid w:val="004345EC"/>
    <w:rsid w:val="00443486"/>
    <w:rsid w:val="00446AA0"/>
    <w:rsid w:val="00465515"/>
    <w:rsid w:val="00465D30"/>
    <w:rsid w:val="0047616A"/>
    <w:rsid w:val="00483577"/>
    <w:rsid w:val="00490087"/>
    <w:rsid w:val="004D3578"/>
    <w:rsid w:val="004D3CCA"/>
    <w:rsid w:val="004D55A8"/>
    <w:rsid w:val="004D67D2"/>
    <w:rsid w:val="004E213A"/>
    <w:rsid w:val="004E36B2"/>
    <w:rsid w:val="004F0988"/>
    <w:rsid w:val="004F3340"/>
    <w:rsid w:val="00524380"/>
    <w:rsid w:val="0053388B"/>
    <w:rsid w:val="00535773"/>
    <w:rsid w:val="00543BA0"/>
    <w:rsid w:val="00543E6C"/>
    <w:rsid w:val="00546D73"/>
    <w:rsid w:val="00547844"/>
    <w:rsid w:val="00565087"/>
    <w:rsid w:val="00596EB2"/>
    <w:rsid w:val="00597725"/>
    <w:rsid w:val="00597B11"/>
    <w:rsid w:val="005B375F"/>
    <w:rsid w:val="005C63C3"/>
    <w:rsid w:val="005D2E01"/>
    <w:rsid w:val="005D7526"/>
    <w:rsid w:val="005E4BB2"/>
    <w:rsid w:val="005F11A9"/>
    <w:rsid w:val="00602AEA"/>
    <w:rsid w:val="00614FDF"/>
    <w:rsid w:val="00617B54"/>
    <w:rsid w:val="00626FCF"/>
    <w:rsid w:val="0063543D"/>
    <w:rsid w:val="00647114"/>
    <w:rsid w:val="00650DF0"/>
    <w:rsid w:val="006719C9"/>
    <w:rsid w:val="00687C0B"/>
    <w:rsid w:val="006A323F"/>
    <w:rsid w:val="006B30D0"/>
    <w:rsid w:val="006B3799"/>
    <w:rsid w:val="006C3D95"/>
    <w:rsid w:val="006E5C86"/>
    <w:rsid w:val="00701116"/>
    <w:rsid w:val="007043D9"/>
    <w:rsid w:val="00713C44"/>
    <w:rsid w:val="0071476E"/>
    <w:rsid w:val="0072228D"/>
    <w:rsid w:val="00734A5B"/>
    <w:rsid w:val="0074026F"/>
    <w:rsid w:val="007429F6"/>
    <w:rsid w:val="00744E76"/>
    <w:rsid w:val="007450D3"/>
    <w:rsid w:val="00774DA4"/>
    <w:rsid w:val="00781F0F"/>
    <w:rsid w:val="00793535"/>
    <w:rsid w:val="007968C6"/>
    <w:rsid w:val="007B0D1A"/>
    <w:rsid w:val="007B600E"/>
    <w:rsid w:val="007D072D"/>
    <w:rsid w:val="007D56A5"/>
    <w:rsid w:val="007E79BA"/>
    <w:rsid w:val="007F0F4A"/>
    <w:rsid w:val="008028A4"/>
    <w:rsid w:val="008040FB"/>
    <w:rsid w:val="00810FE3"/>
    <w:rsid w:val="00811683"/>
    <w:rsid w:val="008146AF"/>
    <w:rsid w:val="00815023"/>
    <w:rsid w:val="008275CA"/>
    <w:rsid w:val="00830747"/>
    <w:rsid w:val="00830A1A"/>
    <w:rsid w:val="00857F64"/>
    <w:rsid w:val="0086051F"/>
    <w:rsid w:val="008656F0"/>
    <w:rsid w:val="008740E8"/>
    <w:rsid w:val="008768CA"/>
    <w:rsid w:val="00880B48"/>
    <w:rsid w:val="008A1736"/>
    <w:rsid w:val="008C2784"/>
    <w:rsid w:val="008C384C"/>
    <w:rsid w:val="008C6D8E"/>
    <w:rsid w:val="008D1363"/>
    <w:rsid w:val="008F31CD"/>
    <w:rsid w:val="0090271F"/>
    <w:rsid w:val="00902E23"/>
    <w:rsid w:val="009114D7"/>
    <w:rsid w:val="0091348E"/>
    <w:rsid w:val="00917CCB"/>
    <w:rsid w:val="00942EC2"/>
    <w:rsid w:val="00957483"/>
    <w:rsid w:val="009575FD"/>
    <w:rsid w:val="009A6539"/>
    <w:rsid w:val="009B56A2"/>
    <w:rsid w:val="009D0A8C"/>
    <w:rsid w:val="009D7644"/>
    <w:rsid w:val="009F37B7"/>
    <w:rsid w:val="009F6ECE"/>
    <w:rsid w:val="00A10F02"/>
    <w:rsid w:val="00A164B4"/>
    <w:rsid w:val="00A24C85"/>
    <w:rsid w:val="00A26956"/>
    <w:rsid w:val="00A27111"/>
    <w:rsid w:val="00A27486"/>
    <w:rsid w:val="00A53724"/>
    <w:rsid w:val="00A56066"/>
    <w:rsid w:val="00A6737C"/>
    <w:rsid w:val="00A73129"/>
    <w:rsid w:val="00A82346"/>
    <w:rsid w:val="00A83580"/>
    <w:rsid w:val="00A9112E"/>
    <w:rsid w:val="00A92BA1"/>
    <w:rsid w:val="00AB383F"/>
    <w:rsid w:val="00AC6BC6"/>
    <w:rsid w:val="00AE65E2"/>
    <w:rsid w:val="00B0242C"/>
    <w:rsid w:val="00B15449"/>
    <w:rsid w:val="00B258DF"/>
    <w:rsid w:val="00B40EDF"/>
    <w:rsid w:val="00B435C6"/>
    <w:rsid w:val="00B665EA"/>
    <w:rsid w:val="00B66D58"/>
    <w:rsid w:val="00B82F18"/>
    <w:rsid w:val="00B93086"/>
    <w:rsid w:val="00BA19ED"/>
    <w:rsid w:val="00BA4B8D"/>
    <w:rsid w:val="00BC0F7D"/>
    <w:rsid w:val="00BD7D31"/>
    <w:rsid w:val="00BE3255"/>
    <w:rsid w:val="00BF128E"/>
    <w:rsid w:val="00C074DD"/>
    <w:rsid w:val="00C1496A"/>
    <w:rsid w:val="00C14CE6"/>
    <w:rsid w:val="00C33079"/>
    <w:rsid w:val="00C4405B"/>
    <w:rsid w:val="00C45231"/>
    <w:rsid w:val="00C72833"/>
    <w:rsid w:val="00C73549"/>
    <w:rsid w:val="00C77085"/>
    <w:rsid w:val="00C80F1D"/>
    <w:rsid w:val="00C92F06"/>
    <w:rsid w:val="00C93F40"/>
    <w:rsid w:val="00CA3D0C"/>
    <w:rsid w:val="00D01DFC"/>
    <w:rsid w:val="00D07822"/>
    <w:rsid w:val="00D40D7D"/>
    <w:rsid w:val="00D41AD3"/>
    <w:rsid w:val="00D57972"/>
    <w:rsid w:val="00D675A9"/>
    <w:rsid w:val="00D738D6"/>
    <w:rsid w:val="00D755EB"/>
    <w:rsid w:val="00D76048"/>
    <w:rsid w:val="00D87E00"/>
    <w:rsid w:val="00D9134D"/>
    <w:rsid w:val="00DA44C1"/>
    <w:rsid w:val="00DA7A03"/>
    <w:rsid w:val="00DB1818"/>
    <w:rsid w:val="00DC309B"/>
    <w:rsid w:val="00DC4DA2"/>
    <w:rsid w:val="00DD4C17"/>
    <w:rsid w:val="00DD58FF"/>
    <w:rsid w:val="00DD74A5"/>
    <w:rsid w:val="00DE7341"/>
    <w:rsid w:val="00DF2B1F"/>
    <w:rsid w:val="00DF62CD"/>
    <w:rsid w:val="00E0426F"/>
    <w:rsid w:val="00E16509"/>
    <w:rsid w:val="00E379E9"/>
    <w:rsid w:val="00E4292D"/>
    <w:rsid w:val="00E44582"/>
    <w:rsid w:val="00E636F1"/>
    <w:rsid w:val="00E77645"/>
    <w:rsid w:val="00EA04FD"/>
    <w:rsid w:val="00EA15B0"/>
    <w:rsid w:val="00EA5EA7"/>
    <w:rsid w:val="00EB4E11"/>
    <w:rsid w:val="00EC4A25"/>
    <w:rsid w:val="00EC607E"/>
    <w:rsid w:val="00EC7A64"/>
    <w:rsid w:val="00EE261C"/>
    <w:rsid w:val="00EF2A9E"/>
    <w:rsid w:val="00F025A2"/>
    <w:rsid w:val="00F04712"/>
    <w:rsid w:val="00F065DE"/>
    <w:rsid w:val="00F13360"/>
    <w:rsid w:val="00F22EC7"/>
    <w:rsid w:val="00F238EF"/>
    <w:rsid w:val="00F325C8"/>
    <w:rsid w:val="00F653B8"/>
    <w:rsid w:val="00F667B2"/>
    <w:rsid w:val="00F9008D"/>
    <w:rsid w:val="00F94CC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4D623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6719C9"/>
    <w:rPr>
      <w:rFonts w:ascii="Arial" w:hAnsi="Arial"/>
      <w:b/>
      <w:lang w:eastAsia="en-US"/>
    </w:rPr>
  </w:style>
  <w:style w:type="character" w:customStyle="1" w:styleId="TALChar">
    <w:name w:val="TAL Char"/>
    <w:link w:val="TAL"/>
    <w:locked/>
    <w:rsid w:val="00EF2A9E"/>
    <w:rPr>
      <w:rFonts w:ascii="Arial" w:hAnsi="Arial"/>
      <w:sz w:val="18"/>
      <w:lang w:eastAsia="en-US"/>
    </w:rPr>
  </w:style>
  <w:style w:type="character" w:customStyle="1" w:styleId="TAHChar">
    <w:name w:val="TAH Char"/>
    <w:link w:val="TAH"/>
    <w:locked/>
    <w:rsid w:val="00EF2A9E"/>
    <w:rPr>
      <w:rFonts w:ascii="Arial" w:hAnsi="Arial"/>
      <w:b/>
      <w:sz w:val="18"/>
      <w:lang w:eastAsia="en-US"/>
    </w:rPr>
  </w:style>
  <w:style w:type="character" w:customStyle="1" w:styleId="TFChar">
    <w:name w:val="TF Char"/>
    <w:link w:val="TF"/>
    <w:rsid w:val="00EF2A9E"/>
    <w:rPr>
      <w:rFonts w:ascii="Arial" w:hAnsi="Arial"/>
      <w:b/>
      <w:lang w:eastAsia="en-US"/>
    </w:rPr>
  </w:style>
  <w:style w:type="character" w:customStyle="1" w:styleId="TACChar">
    <w:name w:val="TAC Char"/>
    <w:link w:val="TAC"/>
    <w:rsid w:val="00C14CE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0E646-CD6E-4F52-B3E7-8EF36E97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51</Pages>
  <Words>10102</Words>
  <Characters>57584</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117</cp:revision>
  <cp:lastPrinted>2019-02-25T14:05:00Z</cp:lastPrinted>
  <dcterms:created xsi:type="dcterms:W3CDTF">2019-02-26T13:59:00Z</dcterms:created>
  <dcterms:modified xsi:type="dcterms:W3CDTF">2019-09-27T13:48:00Z</dcterms:modified>
</cp:coreProperties>
</file>